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8E" w:rsidRPr="0002758E" w:rsidRDefault="0002758E" w:rsidP="0002758E">
      <w:pPr>
        <w:spacing w:after="0" w:line="240" w:lineRule="auto"/>
        <w:jc w:val="center"/>
        <w:rPr>
          <w:rFonts w:ascii="Times New Roman" w:hAnsi="Times New Roman" w:cs="Times New Roman"/>
          <w:b/>
          <w:sz w:val="32"/>
          <w:szCs w:val="32"/>
        </w:rPr>
      </w:pPr>
      <w:r w:rsidRPr="0002758E">
        <w:rPr>
          <w:rFonts w:ascii="Times New Roman" w:hAnsi="Times New Roman" w:cs="Times New Roman"/>
          <w:noProof/>
          <w:lang w:eastAsia="ru-RU"/>
        </w:rPr>
        <w:drawing>
          <wp:inline distT="0" distB="0" distL="0" distR="0">
            <wp:extent cx="803275" cy="787400"/>
            <wp:effectExtent l="19050" t="0" r="0" b="0"/>
            <wp:docPr id="1" name="Рисунок 1" descr="Изображение 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064"/>
                    <pic:cNvPicPr>
                      <a:picLocks noChangeAspect="1" noChangeArrowheads="1"/>
                    </pic:cNvPicPr>
                  </pic:nvPicPr>
                  <pic:blipFill>
                    <a:blip r:embed="rId8" cstate="print">
                      <a:grayscl/>
                    </a:blip>
                    <a:srcRect/>
                    <a:stretch>
                      <a:fillRect/>
                    </a:stretch>
                  </pic:blipFill>
                  <pic:spPr bwMode="auto">
                    <a:xfrm>
                      <a:off x="0" y="0"/>
                      <a:ext cx="803275" cy="787400"/>
                    </a:xfrm>
                    <a:prstGeom prst="rect">
                      <a:avLst/>
                    </a:prstGeom>
                    <a:noFill/>
                    <a:ln w="9525">
                      <a:noFill/>
                      <a:miter lim="800000"/>
                      <a:headEnd/>
                      <a:tailEnd/>
                    </a:ln>
                  </pic:spPr>
                </pic:pic>
              </a:graphicData>
            </a:graphic>
          </wp:inline>
        </w:drawing>
      </w:r>
      <w:r w:rsidRPr="0002758E">
        <w:rPr>
          <w:rFonts w:ascii="Times New Roman" w:hAnsi="Times New Roman" w:cs="Times New Roman"/>
          <w:b/>
          <w:sz w:val="32"/>
          <w:szCs w:val="32"/>
        </w:rPr>
        <w:t xml:space="preserve"> </w:t>
      </w:r>
    </w:p>
    <w:p w:rsidR="0002758E" w:rsidRPr="0002758E" w:rsidRDefault="0002758E" w:rsidP="0002758E">
      <w:pPr>
        <w:spacing w:after="0" w:line="240" w:lineRule="auto"/>
        <w:jc w:val="center"/>
        <w:rPr>
          <w:rFonts w:ascii="Times New Roman" w:hAnsi="Times New Roman" w:cs="Times New Roman"/>
          <w:b/>
          <w:sz w:val="28"/>
          <w:szCs w:val="28"/>
        </w:rPr>
      </w:pPr>
      <w:r w:rsidRPr="0002758E">
        <w:rPr>
          <w:rFonts w:ascii="Times New Roman" w:hAnsi="Times New Roman" w:cs="Times New Roman"/>
          <w:b/>
          <w:sz w:val="28"/>
          <w:szCs w:val="28"/>
        </w:rPr>
        <w:t>АДМИНИСТРАЦИЯ НОВОТАМАНСКОГО СЕЛЬСКОГО ПОСЕЛЕНИЯ ТЕМРЮКСКОГО РАЙОНА</w:t>
      </w:r>
    </w:p>
    <w:p w:rsidR="0002758E" w:rsidRPr="0002758E" w:rsidRDefault="0002758E" w:rsidP="0002758E">
      <w:pPr>
        <w:spacing w:after="0" w:line="240" w:lineRule="auto"/>
        <w:jc w:val="center"/>
        <w:rPr>
          <w:rFonts w:ascii="Times New Roman" w:hAnsi="Times New Roman" w:cs="Times New Roman"/>
          <w:b/>
          <w:sz w:val="32"/>
          <w:szCs w:val="32"/>
        </w:rPr>
      </w:pPr>
    </w:p>
    <w:p w:rsidR="0002758E" w:rsidRPr="0002758E" w:rsidRDefault="0002758E" w:rsidP="0002758E">
      <w:pPr>
        <w:spacing w:after="0" w:line="240" w:lineRule="auto"/>
        <w:jc w:val="center"/>
        <w:rPr>
          <w:rFonts w:ascii="Times New Roman" w:hAnsi="Times New Roman" w:cs="Times New Roman"/>
          <w:b/>
          <w:sz w:val="32"/>
          <w:szCs w:val="32"/>
        </w:rPr>
      </w:pPr>
      <w:r w:rsidRPr="0002758E">
        <w:rPr>
          <w:rFonts w:ascii="Times New Roman" w:hAnsi="Times New Roman" w:cs="Times New Roman"/>
          <w:b/>
          <w:sz w:val="32"/>
          <w:szCs w:val="32"/>
        </w:rPr>
        <w:t>ПОСТАНОВЛЕНИЕ</w:t>
      </w:r>
    </w:p>
    <w:p w:rsidR="0002758E" w:rsidRPr="0002758E" w:rsidRDefault="0002758E" w:rsidP="0002758E">
      <w:pPr>
        <w:spacing w:after="0" w:line="240" w:lineRule="auto"/>
        <w:jc w:val="center"/>
        <w:rPr>
          <w:rFonts w:ascii="Times New Roman" w:hAnsi="Times New Roman" w:cs="Times New Roman"/>
          <w:sz w:val="28"/>
          <w:szCs w:val="28"/>
        </w:rPr>
      </w:pPr>
      <w:r w:rsidRPr="0002758E">
        <w:rPr>
          <w:rFonts w:ascii="Times New Roman" w:hAnsi="Times New Roman" w:cs="Times New Roman"/>
          <w:sz w:val="28"/>
          <w:szCs w:val="28"/>
        </w:rPr>
        <w:t xml:space="preserve">От  </w:t>
      </w:r>
      <w:r w:rsidR="003D5574">
        <w:rPr>
          <w:rFonts w:ascii="Times New Roman" w:hAnsi="Times New Roman" w:cs="Times New Roman"/>
          <w:sz w:val="28"/>
          <w:szCs w:val="28"/>
        </w:rPr>
        <w:t>_________</w:t>
      </w:r>
      <w:r w:rsidRPr="0002758E">
        <w:rPr>
          <w:rFonts w:ascii="Times New Roman" w:hAnsi="Times New Roman" w:cs="Times New Roman"/>
          <w:sz w:val="28"/>
          <w:szCs w:val="28"/>
        </w:rPr>
        <w:t xml:space="preserve">                                                                                                   № </w:t>
      </w:r>
      <w:r w:rsidR="003D5574">
        <w:rPr>
          <w:rFonts w:ascii="Times New Roman" w:hAnsi="Times New Roman" w:cs="Times New Roman"/>
          <w:sz w:val="28"/>
          <w:szCs w:val="28"/>
        </w:rPr>
        <w:t>___</w:t>
      </w:r>
    </w:p>
    <w:p w:rsidR="0002758E" w:rsidRPr="0002758E" w:rsidRDefault="0002758E" w:rsidP="0002758E">
      <w:pPr>
        <w:spacing w:after="0" w:line="240" w:lineRule="auto"/>
        <w:jc w:val="center"/>
        <w:rPr>
          <w:rFonts w:ascii="Times New Roman" w:hAnsi="Times New Roman" w:cs="Times New Roman"/>
          <w:sz w:val="24"/>
          <w:szCs w:val="24"/>
        </w:rPr>
      </w:pPr>
      <w:r w:rsidRPr="0002758E">
        <w:rPr>
          <w:rFonts w:ascii="Times New Roman" w:hAnsi="Times New Roman" w:cs="Times New Roman"/>
        </w:rPr>
        <w:t>пос. Таманский</w:t>
      </w:r>
    </w:p>
    <w:p w:rsidR="00FB0643" w:rsidRPr="003D5574" w:rsidRDefault="003D5574" w:rsidP="00254752">
      <w:pPr>
        <w:pStyle w:val="a3"/>
        <w:jc w:val="center"/>
        <w:rPr>
          <w:rFonts w:ascii="Times New Roman" w:hAnsi="Times New Roman" w:cs="Times New Roman"/>
          <w:b/>
          <w:sz w:val="56"/>
          <w:szCs w:val="56"/>
        </w:rPr>
      </w:pPr>
      <w:r w:rsidRPr="003D5574">
        <w:rPr>
          <w:rFonts w:ascii="Times New Roman" w:hAnsi="Times New Roman" w:cs="Times New Roman"/>
          <w:b/>
          <w:sz w:val="56"/>
          <w:szCs w:val="56"/>
        </w:rPr>
        <w:t>ПРОЕКТ</w:t>
      </w:r>
    </w:p>
    <w:p w:rsidR="003D5574" w:rsidRDefault="003D5574" w:rsidP="00254752">
      <w:pPr>
        <w:pStyle w:val="a3"/>
        <w:jc w:val="center"/>
        <w:rPr>
          <w:rFonts w:ascii="Times New Roman" w:hAnsi="Times New Roman" w:cs="Times New Roman"/>
          <w:b/>
          <w:sz w:val="28"/>
          <w:szCs w:val="28"/>
        </w:rPr>
      </w:pPr>
    </w:p>
    <w:p w:rsidR="003D5574" w:rsidRDefault="003D5574" w:rsidP="00254752">
      <w:pPr>
        <w:pStyle w:val="a3"/>
        <w:jc w:val="center"/>
        <w:rPr>
          <w:rFonts w:ascii="Times New Roman" w:hAnsi="Times New Roman" w:cs="Times New Roman"/>
          <w:b/>
          <w:sz w:val="28"/>
          <w:szCs w:val="28"/>
        </w:rPr>
      </w:pPr>
    </w:p>
    <w:p w:rsidR="008A6A0C" w:rsidRDefault="00225E93" w:rsidP="0025475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w:t>
      </w:r>
      <w:r w:rsidR="008A6A0C">
        <w:rPr>
          <w:rFonts w:ascii="Times New Roman" w:hAnsi="Times New Roman" w:cs="Times New Roman"/>
          <w:b/>
          <w:sz w:val="28"/>
          <w:szCs w:val="28"/>
        </w:rPr>
        <w:t xml:space="preserve">о </w:t>
      </w:r>
      <w:r w:rsidR="0045470F">
        <w:rPr>
          <w:rFonts w:ascii="Times New Roman" w:hAnsi="Times New Roman" w:cs="Times New Roman"/>
          <w:b/>
          <w:sz w:val="28"/>
          <w:szCs w:val="28"/>
        </w:rPr>
        <w:t>П</w:t>
      </w:r>
      <w:r w:rsidR="008A6A0C">
        <w:rPr>
          <w:rFonts w:ascii="Times New Roman" w:hAnsi="Times New Roman" w:cs="Times New Roman"/>
          <w:b/>
          <w:sz w:val="28"/>
          <w:szCs w:val="28"/>
        </w:rPr>
        <w:t xml:space="preserve">орядке рассмотрения </w:t>
      </w:r>
    </w:p>
    <w:p w:rsidR="00CD14B0" w:rsidRDefault="008A6A0C" w:rsidP="00CD14B0">
      <w:pPr>
        <w:pStyle w:val="a3"/>
        <w:jc w:val="center"/>
        <w:rPr>
          <w:rFonts w:ascii="Times New Roman" w:hAnsi="Times New Roman" w:cs="Times New Roman"/>
          <w:b/>
          <w:sz w:val="28"/>
          <w:szCs w:val="28"/>
        </w:rPr>
      </w:pPr>
      <w:r>
        <w:rPr>
          <w:rFonts w:ascii="Times New Roman" w:hAnsi="Times New Roman" w:cs="Times New Roman"/>
          <w:b/>
          <w:sz w:val="28"/>
          <w:szCs w:val="28"/>
        </w:rPr>
        <w:t>обращений граждан</w:t>
      </w:r>
      <w:r w:rsidR="00CD14B0">
        <w:rPr>
          <w:rFonts w:ascii="Times New Roman" w:hAnsi="Times New Roman" w:cs="Times New Roman"/>
          <w:b/>
          <w:sz w:val="28"/>
          <w:szCs w:val="28"/>
        </w:rPr>
        <w:t xml:space="preserve"> в администрации </w:t>
      </w:r>
      <w:r w:rsidR="008153C1">
        <w:rPr>
          <w:rFonts w:ascii="Times New Roman" w:hAnsi="Times New Roman" w:cs="Times New Roman"/>
          <w:b/>
          <w:sz w:val="28"/>
          <w:szCs w:val="28"/>
        </w:rPr>
        <w:t>Новотаманского</w:t>
      </w:r>
    </w:p>
    <w:p w:rsidR="00336908" w:rsidRPr="00254752" w:rsidRDefault="00CD14B0" w:rsidP="00CD14B0">
      <w:pPr>
        <w:pStyle w:val="a3"/>
        <w:jc w:val="center"/>
        <w:rPr>
          <w:rFonts w:ascii="Times New Roman" w:hAnsi="Times New Roman" w:cs="Times New Roman"/>
          <w:b/>
          <w:sz w:val="28"/>
          <w:szCs w:val="28"/>
        </w:rPr>
      </w:pPr>
      <w:r>
        <w:rPr>
          <w:rFonts w:ascii="Times New Roman" w:hAnsi="Times New Roman" w:cs="Times New Roman"/>
          <w:b/>
          <w:sz w:val="28"/>
          <w:szCs w:val="28"/>
        </w:rPr>
        <w:t>сельского поселения</w:t>
      </w:r>
      <w:r w:rsidR="00336908">
        <w:rPr>
          <w:rFonts w:ascii="Times New Roman" w:hAnsi="Times New Roman" w:cs="Times New Roman"/>
          <w:b/>
          <w:sz w:val="28"/>
          <w:szCs w:val="28"/>
        </w:rPr>
        <w:t xml:space="preserve"> Темрюкск</w:t>
      </w:r>
      <w:r w:rsidR="0002758E">
        <w:rPr>
          <w:rFonts w:ascii="Times New Roman" w:hAnsi="Times New Roman" w:cs="Times New Roman"/>
          <w:b/>
          <w:sz w:val="28"/>
          <w:szCs w:val="28"/>
        </w:rPr>
        <w:t>ого</w:t>
      </w:r>
      <w:r w:rsidR="00336908">
        <w:rPr>
          <w:rFonts w:ascii="Times New Roman" w:hAnsi="Times New Roman" w:cs="Times New Roman"/>
          <w:b/>
          <w:sz w:val="28"/>
          <w:szCs w:val="28"/>
        </w:rPr>
        <w:t xml:space="preserve"> район</w:t>
      </w:r>
      <w:r w:rsidR="0002758E">
        <w:rPr>
          <w:rFonts w:ascii="Times New Roman" w:hAnsi="Times New Roman" w:cs="Times New Roman"/>
          <w:b/>
          <w:sz w:val="28"/>
          <w:szCs w:val="28"/>
        </w:rPr>
        <w:t>а</w:t>
      </w:r>
    </w:p>
    <w:p w:rsidR="005D6C2F" w:rsidRDefault="005D6C2F" w:rsidP="005D6C2F">
      <w:pPr>
        <w:pStyle w:val="a3"/>
        <w:jc w:val="both"/>
        <w:rPr>
          <w:rFonts w:ascii="Times New Roman" w:hAnsi="Times New Roman" w:cs="Times New Roman"/>
          <w:sz w:val="28"/>
          <w:szCs w:val="28"/>
        </w:rPr>
      </w:pPr>
    </w:p>
    <w:p w:rsidR="005D6C2F" w:rsidRDefault="005D6C2F" w:rsidP="005D6C2F">
      <w:pPr>
        <w:pStyle w:val="a3"/>
        <w:jc w:val="both"/>
        <w:rPr>
          <w:rFonts w:ascii="Times New Roman" w:hAnsi="Times New Roman" w:cs="Times New Roman"/>
          <w:sz w:val="28"/>
          <w:szCs w:val="28"/>
        </w:rPr>
      </w:pPr>
    </w:p>
    <w:p w:rsidR="005D6C2F" w:rsidRDefault="005D6C2F" w:rsidP="00A47F69">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соответствии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с </w:t>
      </w:r>
      <w:r w:rsidR="00A47F69">
        <w:rPr>
          <w:rFonts w:ascii="Times New Roman" w:hAnsi="Times New Roman" w:cs="Times New Roman"/>
          <w:sz w:val="28"/>
          <w:szCs w:val="28"/>
        </w:rPr>
        <w:t xml:space="preserve"> </w:t>
      </w:r>
      <w:r w:rsidR="008153C1">
        <w:rPr>
          <w:rFonts w:ascii="Times New Roman" w:hAnsi="Times New Roman" w:cs="Times New Roman"/>
          <w:sz w:val="28"/>
          <w:szCs w:val="28"/>
        </w:rPr>
        <w:t>Ф</w:t>
      </w:r>
      <w:r w:rsidR="00CE3088">
        <w:rPr>
          <w:rFonts w:ascii="Times New Roman" w:hAnsi="Times New Roman" w:cs="Times New Roman"/>
          <w:sz w:val="28"/>
          <w:szCs w:val="28"/>
        </w:rPr>
        <w:t xml:space="preserve">едеральными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законами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от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2 мая 2006 г</w:t>
      </w:r>
      <w:r w:rsidR="00A47F69">
        <w:rPr>
          <w:rFonts w:ascii="Times New Roman" w:hAnsi="Times New Roman" w:cs="Times New Roman"/>
          <w:sz w:val="28"/>
          <w:szCs w:val="28"/>
        </w:rPr>
        <w:t xml:space="preserve">ода </w:t>
      </w:r>
      <w:r w:rsidR="00CE3088">
        <w:rPr>
          <w:rFonts w:ascii="Times New Roman" w:hAnsi="Times New Roman" w:cs="Times New Roman"/>
          <w:sz w:val="28"/>
          <w:szCs w:val="28"/>
        </w:rPr>
        <w:t xml:space="preserve"> № 59-ФЗ</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«О</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 порядке рассмотрения обращений граждан Российской Федерации»,</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от 9 февраля 2009 г</w:t>
      </w:r>
      <w:r w:rsidR="00A47F69">
        <w:rPr>
          <w:rFonts w:ascii="Times New Roman" w:hAnsi="Times New Roman" w:cs="Times New Roman"/>
          <w:sz w:val="28"/>
          <w:szCs w:val="28"/>
        </w:rPr>
        <w:t>ода</w:t>
      </w:r>
      <w:r w:rsidR="00CE3088">
        <w:rPr>
          <w:rFonts w:ascii="Times New Roman" w:hAnsi="Times New Roman" w:cs="Times New Roman"/>
          <w:sz w:val="28"/>
          <w:szCs w:val="28"/>
        </w:rPr>
        <w:t xml:space="preserve"> № 8-ФЗ «Об обеспечении доступа к информации о деятельности</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 государственных органов и органов местного самоуправления», Законом Краснодарского края от 28 июня 2007 г</w:t>
      </w:r>
      <w:r w:rsidR="00A47F69">
        <w:rPr>
          <w:rFonts w:ascii="Times New Roman" w:hAnsi="Times New Roman" w:cs="Times New Roman"/>
          <w:sz w:val="28"/>
          <w:szCs w:val="28"/>
        </w:rPr>
        <w:t xml:space="preserve">ода </w:t>
      </w:r>
      <w:r w:rsidR="00CE3088">
        <w:rPr>
          <w:rFonts w:ascii="Times New Roman" w:hAnsi="Times New Roman" w:cs="Times New Roman"/>
          <w:sz w:val="28"/>
          <w:szCs w:val="28"/>
        </w:rPr>
        <w:t xml:space="preserve"> № 1270-КЗ</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«О дополнительных гарантиях реализации права граждан на обращение в Краснодарском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крае»,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в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целях установления</w:t>
      </w:r>
      <w:proofErr w:type="gramEnd"/>
      <w:r w:rsidR="00CE3088">
        <w:rPr>
          <w:rFonts w:ascii="Times New Roman" w:hAnsi="Times New Roman" w:cs="Times New Roman"/>
          <w:sz w:val="28"/>
          <w:szCs w:val="28"/>
        </w:rPr>
        <w:t xml:space="preserve"> единого порядка работы с обращениями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граждан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Российской</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 Федерации, </w:t>
      </w:r>
      <w:r w:rsidR="00A47F69">
        <w:rPr>
          <w:rFonts w:ascii="Times New Roman" w:hAnsi="Times New Roman" w:cs="Times New Roman"/>
          <w:sz w:val="28"/>
          <w:szCs w:val="28"/>
        </w:rPr>
        <w:t xml:space="preserve"> </w:t>
      </w:r>
      <w:r w:rsidR="00CE3088">
        <w:rPr>
          <w:rFonts w:ascii="Times New Roman" w:hAnsi="Times New Roman" w:cs="Times New Roman"/>
          <w:sz w:val="28"/>
          <w:szCs w:val="28"/>
        </w:rPr>
        <w:t xml:space="preserve">иностранных </w:t>
      </w:r>
      <w:r w:rsidR="00A47F69">
        <w:rPr>
          <w:rFonts w:ascii="Times New Roman" w:hAnsi="Times New Roman" w:cs="Times New Roman"/>
          <w:sz w:val="28"/>
          <w:szCs w:val="28"/>
        </w:rPr>
        <w:t xml:space="preserve"> </w:t>
      </w:r>
      <w:r w:rsidR="0072696F">
        <w:rPr>
          <w:rFonts w:ascii="Times New Roman" w:hAnsi="Times New Roman" w:cs="Times New Roman"/>
          <w:sz w:val="28"/>
          <w:szCs w:val="28"/>
        </w:rPr>
        <w:t>граждан</w:t>
      </w:r>
      <w:r w:rsidR="00A47F69">
        <w:rPr>
          <w:rFonts w:ascii="Times New Roman" w:hAnsi="Times New Roman" w:cs="Times New Roman"/>
          <w:sz w:val="28"/>
          <w:szCs w:val="28"/>
        </w:rPr>
        <w:t xml:space="preserve">  </w:t>
      </w:r>
      <w:proofErr w:type="spellStart"/>
      <w:proofErr w:type="gramStart"/>
      <w:r w:rsidR="00254752">
        <w:rPr>
          <w:rFonts w:ascii="Times New Roman" w:hAnsi="Times New Roman" w:cs="Times New Roman"/>
          <w:sz w:val="28"/>
          <w:szCs w:val="28"/>
        </w:rPr>
        <w:t>п</w:t>
      </w:r>
      <w:proofErr w:type="spellEnd"/>
      <w:proofErr w:type="gramEnd"/>
      <w:r w:rsidR="00254752">
        <w:rPr>
          <w:rFonts w:ascii="Times New Roman" w:hAnsi="Times New Roman" w:cs="Times New Roman"/>
          <w:sz w:val="28"/>
          <w:szCs w:val="28"/>
        </w:rPr>
        <w:t xml:space="preserve"> о</w:t>
      </w:r>
      <w:r w:rsidR="005D5BD4">
        <w:rPr>
          <w:rFonts w:ascii="Times New Roman" w:hAnsi="Times New Roman" w:cs="Times New Roman"/>
          <w:sz w:val="28"/>
          <w:szCs w:val="28"/>
        </w:rPr>
        <w:t xml:space="preserve"> </w:t>
      </w:r>
      <w:r w:rsidR="00254752">
        <w:rPr>
          <w:rFonts w:ascii="Times New Roman" w:hAnsi="Times New Roman" w:cs="Times New Roman"/>
          <w:sz w:val="28"/>
          <w:szCs w:val="28"/>
        </w:rPr>
        <w:t xml:space="preserve">с т а </w:t>
      </w:r>
      <w:proofErr w:type="spellStart"/>
      <w:r w:rsidR="00254752">
        <w:rPr>
          <w:rFonts w:ascii="Times New Roman" w:hAnsi="Times New Roman" w:cs="Times New Roman"/>
          <w:sz w:val="28"/>
          <w:szCs w:val="28"/>
        </w:rPr>
        <w:t>н</w:t>
      </w:r>
      <w:proofErr w:type="spellEnd"/>
      <w:r w:rsidR="00254752">
        <w:rPr>
          <w:rFonts w:ascii="Times New Roman" w:hAnsi="Times New Roman" w:cs="Times New Roman"/>
          <w:sz w:val="28"/>
          <w:szCs w:val="28"/>
        </w:rPr>
        <w:t xml:space="preserve"> о в л я ю:</w:t>
      </w:r>
    </w:p>
    <w:p w:rsidR="00254752" w:rsidRDefault="00E50A35" w:rsidP="005F2058">
      <w:pPr>
        <w:pStyle w:val="a3"/>
        <w:ind w:firstLine="567"/>
        <w:jc w:val="both"/>
        <w:rPr>
          <w:rFonts w:ascii="Times New Roman" w:hAnsi="Times New Roman" w:cs="Times New Roman"/>
          <w:sz w:val="28"/>
          <w:szCs w:val="28"/>
        </w:rPr>
      </w:pPr>
      <w:r>
        <w:rPr>
          <w:rFonts w:ascii="Times New Roman" w:hAnsi="Times New Roman" w:cs="Times New Roman"/>
          <w:sz w:val="28"/>
          <w:szCs w:val="28"/>
        </w:rPr>
        <w:t>1. </w:t>
      </w:r>
      <w:r w:rsidR="00254752">
        <w:rPr>
          <w:rFonts w:ascii="Times New Roman" w:hAnsi="Times New Roman" w:cs="Times New Roman"/>
          <w:sz w:val="28"/>
          <w:szCs w:val="28"/>
        </w:rPr>
        <w:t xml:space="preserve">Утвердить </w:t>
      </w:r>
      <w:r w:rsidR="0000177C">
        <w:rPr>
          <w:rFonts w:ascii="Times New Roman" w:hAnsi="Times New Roman" w:cs="Times New Roman"/>
          <w:sz w:val="28"/>
          <w:szCs w:val="28"/>
        </w:rPr>
        <w:t xml:space="preserve">Порядок </w:t>
      </w:r>
      <w:r w:rsidR="00D91B7E">
        <w:rPr>
          <w:rFonts w:ascii="Times New Roman" w:hAnsi="Times New Roman" w:cs="Times New Roman"/>
          <w:sz w:val="28"/>
          <w:szCs w:val="28"/>
        </w:rPr>
        <w:t xml:space="preserve">рассмотрения обращений граждан </w:t>
      </w:r>
      <w:r w:rsidR="00336908">
        <w:rPr>
          <w:rFonts w:ascii="Times New Roman" w:hAnsi="Times New Roman" w:cs="Times New Roman"/>
          <w:sz w:val="28"/>
          <w:szCs w:val="28"/>
        </w:rPr>
        <w:t xml:space="preserve">в администрации </w:t>
      </w:r>
      <w:r w:rsidR="008153C1">
        <w:rPr>
          <w:rFonts w:ascii="Times New Roman" w:hAnsi="Times New Roman" w:cs="Times New Roman"/>
          <w:sz w:val="28"/>
          <w:szCs w:val="28"/>
        </w:rPr>
        <w:t>Новотаманского</w:t>
      </w:r>
      <w:r w:rsidR="00333C30">
        <w:rPr>
          <w:rFonts w:ascii="Times New Roman" w:hAnsi="Times New Roman" w:cs="Times New Roman"/>
          <w:sz w:val="28"/>
          <w:szCs w:val="28"/>
        </w:rPr>
        <w:t xml:space="preserve"> сельского поселения Темрюкского</w:t>
      </w:r>
      <w:r w:rsidR="00336908">
        <w:rPr>
          <w:rFonts w:ascii="Times New Roman" w:hAnsi="Times New Roman" w:cs="Times New Roman"/>
          <w:sz w:val="28"/>
          <w:szCs w:val="28"/>
        </w:rPr>
        <w:t xml:space="preserve"> район</w:t>
      </w:r>
      <w:r w:rsidR="00333C30">
        <w:rPr>
          <w:rFonts w:ascii="Times New Roman" w:hAnsi="Times New Roman" w:cs="Times New Roman"/>
          <w:sz w:val="28"/>
          <w:szCs w:val="28"/>
        </w:rPr>
        <w:t>а</w:t>
      </w:r>
      <w:r w:rsidR="00336908">
        <w:rPr>
          <w:rFonts w:ascii="Times New Roman" w:hAnsi="Times New Roman" w:cs="Times New Roman"/>
          <w:sz w:val="28"/>
          <w:szCs w:val="28"/>
        </w:rPr>
        <w:t xml:space="preserve"> </w:t>
      </w:r>
      <w:r w:rsidR="0000177C">
        <w:rPr>
          <w:rFonts w:ascii="Times New Roman" w:hAnsi="Times New Roman" w:cs="Times New Roman"/>
          <w:sz w:val="28"/>
          <w:szCs w:val="28"/>
        </w:rPr>
        <w:t>(далее – Порядок</w:t>
      </w:r>
      <w:r w:rsidR="008903CD">
        <w:rPr>
          <w:rFonts w:ascii="Times New Roman" w:hAnsi="Times New Roman" w:cs="Times New Roman"/>
          <w:sz w:val="28"/>
          <w:szCs w:val="28"/>
        </w:rPr>
        <w:t xml:space="preserve">) согласно </w:t>
      </w:r>
      <w:r w:rsidR="00CD14B0">
        <w:rPr>
          <w:rFonts w:ascii="Times New Roman" w:hAnsi="Times New Roman" w:cs="Times New Roman"/>
          <w:sz w:val="28"/>
          <w:szCs w:val="28"/>
        </w:rPr>
        <w:t>приложению,</w:t>
      </w:r>
      <w:r w:rsidR="008903CD">
        <w:rPr>
          <w:rFonts w:ascii="Times New Roman" w:hAnsi="Times New Roman" w:cs="Times New Roman"/>
          <w:sz w:val="28"/>
          <w:szCs w:val="28"/>
        </w:rPr>
        <w:t xml:space="preserve"> </w:t>
      </w:r>
      <w:r w:rsidR="00CD14B0">
        <w:rPr>
          <w:rFonts w:ascii="Times New Roman" w:hAnsi="Times New Roman" w:cs="Times New Roman"/>
          <w:sz w:val="28"/>
          <w:szCs w:val="28"/>
        </w:rPr>
        <w:t>к настоящему постановлению.</w:t>
      </w:r>
    </w:p>
    <w:p w:rsidR="00D91B7E" w:rsidRDefault="00CD14B0" w:rsidP="00A47F69">
      <w:pPr>
        <w:pStyle w:val="a3"/>
        <w:ind w:firstLine="709"/>
        <w:jc w:val="both"/>
        <w:rPr>
          <w:rFonts w:ascii="Times New Roman" w:hAnsi="Times New Roman" w:cs="Times New Roman"/>
          <w:sz w:val="28"/>
          <w:szCs w:val="28"/>
        </w:rPr>
      </w:pPr>
      <w:r>
        <w:rPr>
          <w:rFonts w:ascii="Times New Roman" w:hAnsi="Times New Roman" w:cs="Times New Roman"/>
          <w:sz w:val="28"/>
          <w:szCs w:val="28"/>
        </w:rPr>
        <w:t>2. Заместителю</w:t>
      </w:r>
      <w:r w:rsidR="00D91B7E" w:rsidRPr="00CD14B0">
        <w:rPr>
          <w:rFonts w:ascii="Times New Roman" w:hAnsi="Times New Roman" w:cs="Times New Roman"/>
          <w:sz w:val="28"/>
          <w:szCs w:val="28"/>
        </w:rPr>
        <w:t xml:space="preserve"> главы </w:t>
      </w:r>
      <w:r w:rsidR="008153C1">
        <w:rPr>
          <w:rFonts w:ascii="Times New Roman" w:hAnsi="Times New Roman" w:cs="Times New Roman"/>
          <w:sz w:val="28"/>
          <w:szCs w:val="28"/>
        </w:rPr>
        <w:t>Новотаманского</w:t>
      </w:r>
      <w:r>
        <w:rPr>
          <w:rFonts w:ascii="Times New Roman" w:hAnsi="Times New Roman" w:cs="Times New Roman"/>
          <w:sz w:val="28"/>
          <w:szCs w:val="28"/>
        </w:rPr>
        <w:t xml:space="preserve"> сельского поселения Темрюкского </w:t>
      </w:r>
      <w:r w:rsidR="00D91B7E" w:rsidRPr="00CD14B0">
        <w:rPr>
          <w:rFonts w:ascii="Times New Roman" w:hAnsi="Times New Roman" w:cs="Times New Roman"/>
          <w:sz w:val="28"/>
          <w:szCs w:val="28"/>
        </w:rPr>
        <w:t>район</w:t>
      </w:r>
      <w:r>
        <w:rPr>
          <w:rFonts w:ascii="Times New Roman" w:hAnsi="Times New Roman" w:cs="Times New Roman"/>
          <w:sz w:val="28"/>
          <w:szCs w:val="28"/>
        </w:rPr>
        <w:t>а</w:t>
      </w:r>
      <w:r w:rsidR="00D91B7E" w:rsidRPr="00CD14B0">
        <w:rPr>
          <w:rFonts w:ascii="Times New Roman" w:hAnsi="Times New Roman" w:cs="Times New Roman"/>
          <w:sz w:val="28"/>
          <w:szCs w:val="28"/>
        </w:rPr>
        <w:t xml:space="preserve">, руководителям структурных подразделений администрации </w:t>
      </w:r>
      <w:r w:rsidR="00D125CE">
        <w:rPr>
          <w:rFonts w:ascii="Times New Roman" w:hAnsi="Times New Roman" w:cs="Times New Roman"/>
          <w:sz w:val="28"/>
          <w:szCs w:val="28"/>
        </w:rPr>
        <w:t>Новотаманского</w:t>
      </w:r>
      <w:r>
        <w:rPr>
          <w:rFonts w:ascii="Times New Roman" w:hAnsi="Times New Roman" w:cs="Times New Roman"/>
          <w:sz w:val="28"/>
          <w:szCs w:val="28"/>
        </w:rPr>
        <w:t xml:space="preserve"> сельского поселения Темрюкского</w:t>
      </w:r>
      <w:r w:rsidR="00D91B7E" w:rsidRPr="00CD14B0">
        <w:rPr>
          <w:rFonts w:ascii="Times New Roman" w:hAnsi="Times New Roman" w:cs="Times New Roman"/>
          <w:sz w:val="28"/>
          <w:szCs w:val="28"/>
        </w:rPr>
        <w:t xml:space="preserve"> район</w:t>
      </w:r>
      <w:r>
        <w:rPr>
          <w:rFonts w:ascii="Times New Roman" w:hAnsi="Times New Roman" w:cs="Times New Roman"/>
          <w:sz w:val="28"/>
          <w:szCs w:val="28"/>
        </w:rPr>
        <w:t>а</w:t>
      </w:r>
      <w:r w:rsidR="00D91B7E" w:rsidRPr="00CD14B0">
        <w:rPr>
          <w:rFonts w:ascii="Times New Roman" w:hAnsi="Times New Roman" w:cs="Times New Roman"/>
          <w:sz w:val="28"/>
          <w:szCs w:val="28"/>
        </w:rPr>
        <w:t xml:space="preserve"> обеспечить соблюдение Инструкции.</w:t>
      </w:r>
    </w:p>
    <w:p w:rsidR="008903CD" w:rsidRDefault="00333C30" w:rsidP="005F205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91B7E">
        <w:rPr>
          <w:rFonts w:ascii="Times New Roman" w:hAnsi="Times New Roman" w:cs="Times New Roman"/>
          <w:sz w:val="28"/>
          <w:szCs w:val="28"/>
        </w:rPr>
        <w:t>Считать утратившим</w:t>
      </w:r>
      <w:r w:rsidR="00113BAE">
        <w:rPr>
          <w:rFonts w:ascii="Times New Roman" w:hAnsi="Times New Roman" w:cs="Times New Roman"/>
          <w:sz w:val="28"/>
          <w:szCs w:val="28"/>
        </w:rPr>
        <w:t>и</w:t>
      </w:r>
      <w:r w:rsidR="00D91B7E">
        <w:rPr>
          <w:rFonts w:ascii="Times New Roman" w:hAnsi="Times New Roman" w:cs="Times New Roman"/>
          <w:sz w:val="28"/>
          <w:szCs w:val="28"/>
        </w:rPr>
        <w:t xml:space="preserve"> силу</w:t>
      </w:r>
      <w:r w:rsidR="008903CD">
        <w:rPr>
          <w:rFonts w:ascii="Times New Roman" w:hAnsi="Times New Roman" w:cs="Times New Roman"/>
          <w:sz w:val="28"/>
          <w:szCs w:val="28"/>
        </w:rPr>
        <w:t>:</w:t>
      </w:r>
    </w:p>
    <w:p w:rsidR="00DC7083" w:rsidRPr="00D125CE" w:rsidRDefault="008903CD" w:rsidP="005F2058">
      <w:pPr>
        <w:pStyle w:val="a3"/>
        <w:ind w:firstLine="567"/>
        <w:jc w:val="both"/>
        <w:rPr>
          <w:rFonts w:ascii="Times New Roman" w:hAnsi="Times New Roman" w:cs="Times New Roman"/>
          <w:sz w:val="28"/>
          <w:szCs w:val="28"/>
        </w:rPr>
      </w:pPr>
      <w:r w:rsidRPr="00D125CE">
        <w:rPr>
          <w:rFonts w:ascii="Times New Roman" w:hAnsi="Times New Roman" w:cs="Times New Roman"/>
          <w:sz w:val="28"/>
          <w:szCs w:val="28"/>
        </w:rPr>
        <w:t xml:space="preserve">1) </w:t>
      </w:r>
      <w:r w:rsidR="00D91B7E" w:rsidRPr="00D125CE">
        <w:rPr>
          <w:rFonts w:ascii="Times New Roman" w:hAnsi="Times New Roman" w:cs="Times New Roman"/>
          <w:sz w:val="28"/>
          <w:szCs w:val="28"/>
        </w:rPr>
        <w:t xml:space="preserve">постановление администрации </w:t>
      </w:r>
      <w:r w:rsidR="00D125CE">
        <w:rPr>
          <w:rFonts w:ascii="Times New Roman" w:hAnsi="Times New Roman" w:cs="Times New Roman"/>
          <w:sz w:val="28"/>
          <w:szCs w:val="28"/>
        </w:rPr>
        <w:t>Новотаманского</w:t>
      </w:r>
      <w:r w:rsidR="00333C30" w:rsidRPr="00D125CE">
        <w:rPr>
          <w:rFonts w:ascii="Times New Roman" w:hAnsi="Times New Roman" w:cs="Times New Roman"/>
          <w:sz w:val="28"/>
          <w:szCs w:val="28"/>
        </w:rPr>
        <w:t xml:space="preserve"> сельского поселения </w:t>
      </w:r>
      <w:r w:rsidR="00CD14B0" w:rsidRPr="00D125CE">
        <w:rPr>
          <w:rFonts w:ascii="Times New Roman" w:hAnsi="Times New Roman" w:cs="Times New Roman"/>
          <w:sz w:val="28"/>
          <w:szCs w:val="28"/>
        </w:rPr>
        <w:t>Темрюкского</w:t>
      </w:r>
      <w:r w:rsidR="00D91B7E" w:rsidRPr="00D125CE">
        <w:rPr>
          <w:rFonts w:ascii="Times New Roman" w:hAnsi="Times New Roman" w:cs="Times New Roman"/>
          <w:sz w:val="28"/>
          <w:szCs w:val="28"/>
        </w:rPr>
        <w:t xml:space="preserve"> район</w:t>
      </w:r>
      <w:r w:rsidR="00CD14B0" w:rsidRPr="00D125CE">
        <w:rPr>
          <w:rFonts w:ascii="Times New Roman" w:hAnsi="Times New Roman" w:cs="Times New Roman"/>
          <w:sz w:val="28"/>
          <w:szCs w:val="28"/>
        </w:rPr>
        <w:t xml:space="preserve">а от </w:t>
      </w:r>
      <w:r w:rsidR="00D125CE" w:rsidRPr="00D125CE">
        <w:rPr>
          <w:rFonts w:ascii="Times New Roman" w:hAnsi="Times New Roman" w:cs="Times New Roman"/>
          <w:sz w:val="28"/>
          <w:szCs w:val="28"/>
        </w:rPr>
        <w:t xml:space="preserve"> 22 мая 2013 года № 97 </w:t>
      </w:r>
      <w:r w:rsidR="00D91B7E" w:rsidRPr="00D125CE">
        <w:rPr>
          <w:rFonts w:ascii="Times New Roman" w:hAnsi="Times New Roman" w:cs="Times New Roman"/>
          <w:sz w:val="28"/>
          <w:szCs w:val="28"/>
        </w:rPr>
        <w:t xml:space="preserve">«Об утверждении Порядка работы с обращениями граждан в администрации </w:t>
      </w:r>
      <w:r w:rsidR="00D125CE" w:rsidRPr="00D125CE">
        <w:rPr>
          <w:rFonts w:ascii="Times New Roman" w:hAnsi="Times New Roman" w:cs="Times New Roman"/>
          <w:sz w:val="28"/>
          <w:szCs w:val="28"/>
        </w:rPr>
        <w:t>Новотаманского</w:t>
      </w:r>
      <w:r w:rsidR="00CD14B0" w:rsidRPr="00D125CE">
        <w:rPr>
          <w:rFonts w:ascii="Times New Roman" w:hAnsi="Times New Roman" w:cs="Times New Roman"/>
          <w:sz w:val="28"/>
          <w:szCs w:val="28"/>
        </w:rPr>
        <w:t xml:space="preserve"> сельского поселения Темрюкского</w:t>
      </w:r>
      <w:r w:rsidR="00D91B7E" w:rsidRPr="00D125CE">
        <w:rPr>
          <w:rFonts w:ascii="Times New Roman" w:hAnsi="Times New Roman" w:cs="Times New Roman"/>
          <w:sz w:val="28"/>
          <w:szCs w:val="28"/>
        </w:rPr>
        <w:t xml:space="preserve"> район</w:t>
      </w:r>
      <w:r w:rsidR="00CD14B0" w:rsidRPr="00D125CE">
        <w:rPr>
          <w:rFonts w:ascii="Times New Roman" w:hAnsi="Times New Roman" w:cs="Times New Roman"/>
          <w:sz w:val="28"/>
          <w:szCs w:val="28"/>
        </w:rPr>
        <w:t>а</w:t>
      </w:r>
      <w:r w:rsidR="00D91B7E" w:rsidRPr="00D125CE">
        <w:rPr>
          <w:rFonts w:ascii="Times New Roman" w:hAnsi="Times New Roman" w:cs="Times New Roman"/>
          <w:sz w:val="28"/>
          <w:szCs w:val="28"/>
        </w:rPr>
        <w:t>»</w:t>
      </w:r>
      <w:r w:rsidRPr="00D125CE">
        <w:rPr>
          <w:rFonts w:ascii="Times New Roman" w:hAnsi="Times New Roman" w:cs="Times New Roman"/>
          <w:sz w:val="28"/>
          <w:szCs w:val="28"/>
        </w:rPr>
        <w:t>;</w:t>
      </w:r>
    </w:p>
    <w:p w:rsidR="00333C30" w:rsidRPr="00D125CE" w:rsidRDefault="008903CD" w:rsidP="005F2058">
      <w:pPr>
        <w:pStyle w:val="a3"/>
        <w:ind w:firstLine="567"/>
        <w:jc w:val="both"/>
        <w:rPr>
          <w:rFonts w:ascii="Times New Roman" w:hAnsi="Times New Roman" w:cs="Times New Roman"/>
          <w:sz w:val="28"/>
          <w:szCs w:val="28"/>
        </w:rPr>
      </w:pPr>
      <w:r w:rsidRPr="00D125CE">
        <w:rPr>
          <w:rFonts w:ascii="Times New Roman" w:hAnsi="Times New Roman" w:cs="Times New Roman"/>
          <w:sz w:val="28"/>
          <w:szCs w:val="28"/>
        </w:rPr>
        <w:t xml:space="preserve">2) постановление администрации </w:t>
      </w:r>
      <w:r w:rsidR="00D125CE" w:rsidRPr="00D125CE">
        <w:rPr>
          <w:rFonts w:ascii="Times New Roman" w:hAnsi="Times New Roman" w:cs="Times New Roman"/>
          <w:sz w:val="28"/>
          <w:szCs w:val="28"/>
        </w:rPr>
        <w:t>Новотаманского</w:t>
      </w:r>
      <w:r w:rsidR="00333C30" w:rsidRPr="00D125CE">
        <w:rPr>
          <w:rFonts w:ascii="Times New Roman" w:hAnsi="Times New Roman" w:cs="Times New Roman"/>
          <w:sz w:val="28"/>
          <w:szCs w:val="28"/>
        </w:rPr>
        <w:t xml:space="preserve"> сельского поселения Темрюкского </w:t>
      </w:r>
      <w:r w:rsidRPr="00D125CE">
        <w:rPr>
          <w:rFonts w:ascii="Times New Roman" w:hAnsi="Times New Roman" w:cs="Times New Roman"/>
          <w:sz w:val="28"/>
          <w:szCs w:val="28"/>
        </w:rPr>
        <w:t>район</w:t>
      </w:r>
      <w:r w:rsidR="00333C30" w:rsidRPr="00D125CE">
        <w:rPr>
          <w:rFonts w:ascii="Times New Roman" w:hAnsi="Times New Roman" w:cs="Times New Roman"/>
          <w:sz w:val="28"/>
          <w:szCs w:val="28"/>
        </w:rPr>
        <w:t xml:space="preserve">а </w:t>
      </w:r>
      <w:r w:rsidR="00D125CE" w:rsidRPr="00D125CE">
        <w:rPr>
          <w:rFonts w:ascii="Times New Roman" w:hAnsi="Times New Roman" w:cs="Times New Roman"/>
          <w:sz w:val="28"/>
          <w:szCs w:val="28"/>
        </w:rPr>
        <w:t>от 22</w:t>
      </w:r>
      <w:r w:rsidR="0045470F">
        <w:rPr>
          <w:rFonts w:ascii="Times New Roman" w:hAnsi="Times New Roman" w:cs="Times New Roman"/>
          <w:sz w:val="28"/>
          <w:szCs w:val="28"/>
        </w:rPr>
        <w:t xml:space="preserve"> июля </w:t>
      </w:r>
      <w:r w:rsidR="00D125CE" w:rsidRPr="00D125CE">
        <w:rPr>
          <w:rFonts w:ascii="Times New Roman" w:hAnsi="Times New Roman" w:cs="Times New Roman"/>
          <w:sz w:val="28"/>
          <w:szCs w:val="28"/>
        </w:rPr>
        <w:t xml:space="preserve">2013 </w:t>
      </w:r>
      <w:r w:rsidR="0045470F">
        <w:rPr>
          <w:rFonts w:ascii="Times New Roman" w:hAnsi="Times New Roman" w:cs="Times New Roman"/>
          <w:sz w:val="28"/>
          <w:szCs w:val="28"/>
        </w:rPr>
        <w:t xml:space="preserve">года </w:t>
      </w:r>
      <w:r w:rsidR="00D125CE" w:rsidRPr="00D125CE">
        <w:rPr>
          <w:rFonts w:ascii="Times New Roman" w:hAnsi="Times New Roman" w:cs="Times New Roman"/>
          <w:sz w:val="28"/>
          <w:szCs w:val="28"/>
        </w:rPr>
        <w:t xml:space="preserve">№ 178 </w:t>
      </w:r>
      <w:r w:rsidRPr="00D125CE">
        <w:rPr>
          <w:rFonts w:ascii="Times New Roman" w:hAnsi="Times New Roman" w:cs="Times New Roman"/>
          <w:sz w:val="28"/>
          <w:szCs w:val="28"/>
        </w:rPr>
        <w:t>«</w:t>
      </w:r>
      <w:r w:rsidR="00333C30" w:rsidRPr="00D125CE">
        <w:rPr>
          <w:rFonts w:ascii="Times New Roman" w:hAnsi="Times New Roman" w:cs="Times New Roman"/>
          <w:sz w:val="28"/>
          <w:szCs w:val="28"/>
        </w:rPr>
        <w:t xml:space="preserve">О внесении изменений в постановление администрации </w:t>
      </w:r>
      <w:r w:rsidR="00D125CE" w:rsidRPr="00D125CE">
        <w:rPr>
          <w:rFonts w:ascii="Times New Roman" w:hAnsi="Times New Roman" w:cs="Times New Roman"/>
          <w:sz w:val="28"/>
          <w:szCs w:val="28"/>
        </w:rPr>
        <w:t>Новотаманского</w:t>
      </w:r>
      <w:r w:rsidR="00333C30" w:rsidRPr="00D125CE">
        <w:rPr>
          <w:rFonts w:ascii="Times New Roman" w:hAnsi="Times New Roman" w:cs="Times New Roman"/>
          <w:sz w:val="28"/>
          <w:szCs w:val="28"/>
        </w:rPr>
        <w:t xml:space="preserve"> сельского поселения Темрюкского района </w:t>
      </w:r>
      <w:r w:rsidR="00D125CE" w:rsidRPr="00D125CE">
        <w:rPr>
          <w:rFonts w:ascii="Times New Roman" w:hAnsi="Times New Roman" w:cs="Times New Roman"/>
          <w:sz w:val="28"/>
          <w:szCs w:val="28"/>
        </w:rPr>
        <w:t xml:space="preserve">от 22 мая 2013 года № 97 «Об утверждении Порядка </w:t>
      </w:r>
      <w:r w:rsidR="00D125CE" w:rsidRPr="00D125CE">
        <w:rPr>
          <w:rFonts w:ascii="Times New Roman" w:hAnsi="Times New Roman" w:cs="Times New Roman"/>
          <w:sz w:val="28"/>
          <w:szCs w:val="28"/>
        </w:rPr>
        <w:lastRenderedPageBreak/>
        <w:t>работы с обращениями граждан в администрации Новотаманского сельского поселения Темрюкского района</w:t>
      </w:r>
      <w:r w:rsidR="00333C30" w:rsidRPr="00D125CE">
        <w:rPr>
          <w:rFonts w:ascii="Times New Roman" w:hAnsi="Times New Roman" w:cs="Times New Roman"/>
          <w:sz w:val="28"/>
          <w:szCs w:val="28"/>
        </w:rPr>
        <w:t>»;</w:t>
      </w:r>
    </w:p>
    <w:p w:rsidR="00D125CE" w:rsidRPr="0045470F" w:rsidRDefault="00333C30" w:rsidP="00D125CE">
      <w:pPr>
        <w:pStyle w:val="a3"/>
        <w:ind w:firstLine="567"/>
        <w:jc w:val="both"/>
        <w:rPr>
          <w:rFonts w:ascii="Times New Roman" w:hAnsi="Times New Roman" w:cs="Times New Roman"/>
          <w:sz w:val="28"/>
          <w:szCs w:val="28"/>
        </w:rPr>
      </w:pPr>
      <w:r w:rsidRPr="0045470F">
        <w:rPr>
          <w:rFonts w:ascii="Times New Roman" w:hAnsi="Times New Roman" w:cs="Times New Roman"/>
          <w:sz w:val="28"/>
          <w:szCs w:val="28"/>
        </w:rPr>
        <w:t xml:space="preserve">3) </w:t>
      </w:r>
      <w:r w:rsidR="00D125CE" w:rsidRPr="0045470F">
        <w:rPr>
          <w:rFonts w:ascii="Times New Roman" w:hAnsi="Times New Roman" w:cs="Times New Roman"/>
          <w:sz w:val="28"/>
          <w:szCs w:val="28"/>
        </w:rPr>
        <w:t xml:space="preserve">постановление администрации Новотаманского сельского поселения Темрюкского района от </w:t>
      </w:r>
      <w:r w:rsidR="0045470F" w:rsidRPr="0045470F">
        <w:rPr>
          <w:rFonts w:ascii="Times New Roman" w:hAnsi="Times New Roman" w:cs="Times New Roman"/>
          <w:sz w:val="28"/>
          <w:szCs w:val="28"/>
        </w:rPr>
        <w:t xml:space="preserve">03 марта </w:t>
      </w:r>
      <w:r w:rsidR="00D125CE" w:rsidRPr="0045470F">
        <w:rPr>
          <w:rFonts w:ascii="Times New Roman" w:hAnsi="Times New Roman" w:cs="Times New Roman"/>
          <w:sz w:val="28"/>
          <w:szCs w:val="28"/>
        </w:rPr>
        <w:t xml:space="preserve">2015 </w:t>
      </w:r>
      <w:r w:rsidR="0045470F" w:rsidRPr="0045470F">
        <w:rPr>
          <w:rFonts w:ascii="Times New Roman" w:hAnsi="Times New Roman" w:cs="Times New Roman"/>
          <w:sz w:val="28"/>
          <w:szCs w:val="28"/>
        </w:rPr>
        <w:t xml:space="preserve">года </w:t>
      </w:r>
      <w:r w:rsidR="00D125CE" w:rsidRPr="0045470F">
        <w:rPr>
          <w:rFonts w:ascii="Times New Roman" w:hAnsi="Times New Roman" w:cs="Times New Roman"/>
          <w:sz w:val="28"/>
          <w:szCs w:val="28"/>
        </w:rPr>
        <w:t>№ 67 «О внесении изменений в постановление администрации Новотаманского сельского поселения Темрюкского района от 22 мая 2013 года № 97 «Об утверждении Порядка работы с обращениями граждан в администрации Новотаманского сельского поселения Темрюкского района»;</w:t>
      </w:r>
    </w:p>
    <w:p w:rsidR="00D125CE" w:rsidRPr="0045470F" w:rsidRDefault="00333C30" w:rsidP="00D125CE">
      <w:pPr>
        <w:pStyle w:val="a3"/>
        <w:ind w:firstLine="567"/>
        <w:jc w:val="both"/>
        <w:rPr>
          <w:rFonts w:ascii="Times New Roman" w:hAnsi="Times New Roman" w:cs="Times New Roman"/>
          <w:sz w:val="28"/>
          <w:szCs w:val="28"/>
        </w:rPr>
      </w:pPr>
      <w:r w:rsidRPr="0045470F">
        <w:rPr>
          <w:rFonts w:ascii="Times New Roman" w:hAnsi="Times New Roman" w:cs="Times New Roman"/>
          <w:sz w:val="28"/>
          <w:szCs w:val="28"/>
        </w:rPr>
        <w:t xml:space="preserve">4) </w:t>
      </w:r>
      <w:r w:rsidR="00D125CE" w:rsidRPr="0045470F">
        <w:rPr>
          <w:rFonts w:ascii="Times New Roman" w:hAnsi="Times New Roman" w:cs="Times New Roman"/>
          <w:sz w:val="28"/>
          <w:szCs w:val="28"/>
        </w:rPr>
        <w:t>постановление администрации Новотаманского сельского поселения Темрюкского района от 29</w:t>
      </w:r>
      <w:r w:rsidR="0045470F" w:rsidRPr="0045470F">
        <w:rPr>
          <w:rFonts w:ascii="Times New Roman" w:hAnsi="Times New Roman" w:cs="Times New Roman"/>
          <w:sz w:val="28"/>
          <w:szCs w:val="28"/>
        </w:rPr>
        <w:t xml:space="preserve"> декабря </w:t>
      </w:r>
      <w:r w:rsidR="00D125CE" w:rsidRPr="0045470F">
        <w:rPr>
          <w:rFonts w:ascii="Times New Roman" w:hAnsi="Times New Roman" w:cs="Times New Roman"/>
          <w:sz w:val="28"/>
          <w:szCs w:val="28"/>
        </w:rPr>
        <w:t>2015</w:t>
      </w:r>
      <w:r w:rsidR="0045470F" w:rsidRPr="0045470F">
        <w:rPr>
          <w:rFonts w:ascii="Times New Roman" w:hAnsi="Times New Roman" w:cs="Times New Roman"/>
          <w:sz w:val="28"/>
          <w:szCs w:val="28"/>
        </w:rPr>
        <w:t xml:space="preserve"> года</w:t>
      </w:r>
      <w:r w:rsidR="00D125CE" w:rsidRPr="0045470F">
        <w:rPr>
          <w:rFonts w:ascii="Times New Roman" w:hAnsi="Times New Roman" w:cs="Times New Roman"/>
          <w:sz w:val="28"/>
          <w:szCs w:val="28"/>
        </w:rPr>
        <w:t xml:space="preserve"> № 524 «О внесении изменений в постановление администрации Новотаманского сельского поселения Темрюкского района от 22 мая 2013 года № 97 «Об утверждении Порядка работы с обращениями граждан в администрации Новотаманского сельского поселения Темрюкского района»;</w:t>
      </w:r>
    </w:p>
    <w:p w:rsidR="00FB0643" w:rsidRDefault="00333C30" w:rsidP="00D125CE">
      <w:pPr>
        <w:pStyle w:val="a3"/>
        <w:ind w:firstLine="567"/>
        <w:jc w:val="both"/>
        <w:rPr>
          <w:rFonts w:ascii="Times New Roman" w:hAnsi="Times New Roman" w:cs="Times New Roman"/>
          <w:sz w:val="28"/>
          <w:szCs w:val="28"/>
        </w:rPr>
      </w:pPr>
      <w:r w:rsidRPr="0045470F">
        <w:rPr>
          <w:rFonts w:ascii="Times New Roman" w:hAnsi="Times New Roman" w:cs="Times New Roman"/>
          <w:sz w:val="28"/>
          <w:szCs w:val="28"/>
        </w:rPr>
        <w:t xml:space="preserve">5) </w:t>
      </w:r>
      <w:r w:rsidR="00D125CE" w:rsidRPr="0045470F">
        <w:rPr>
          <w:rFonts w:ascii="Times New Roman" w:hAnsi="Times New Roman" w:cs="Times New Roman"/>
          <w:sz w:val="28"/>
          <w:szCs w:val="28"/>
        </w:rPr>
        <w:t>постановление администрации Новотаманского сельского поселения Темрюкского района от 24</w:t>
      </w:r>
      <w:r w:rsidR="0045470F" w:rsidRPr="0045470F">
        <w:rPr>
          <w:rFonts w:ascii="Times New Roman" w:hAnsi="Times New Roman" w:cs="Times New Roman"/>
          <w:sz w:val="28"/>
          <w:szCs w:val="28"/>
        </w:rPr>
        <w:t xml:space="preserve"> января </w:t>
      </w:r>
      <w:r w:rsidR="00D125CE" w:rsidRPr="0045470F">
        <w:rPr>
          <w:rFonts w:ascii="Times New Roman" w:hAnsi="Times New Roman" w:cs="Times New Roman"/>
          <w:sz w:val="28"/>
          <w:szCs w:val="28"/>
        </w:rPr>
        <w:t xml:space="preserve">2018 </w:t>
      </w:r>
      <w:r w:rsidR="0045470F" w:rsidRPr="0045470F">
        <w:rPr>
          <w:rFonts w:ascii="Times New Roman" w:hAnsi="Times New Roman" w:cs="Times New Roman"/>
          <w:sz w:val="28"/>
          <w:szCs w:val="28"/>
        </w:rPr>
        <w:t>года</w:t>
      </w:r>
      <w:r w:rsidR="00D125CE" w:rsidRPr="0045470F">
        <w:rPr>
          <w:rFonts w:ascii="Times New Roman" w:hAnsi="Times New Roman" w:cs="Times New Roman"/>
          <w:sz w:val="28"/>
          <w:szCs w:val="28"/>
        </w:rPr>
        <w:t xml:space="preserve"> № 13 «О внесении изменений в постановление администрации Новотаманского сельского поселения Темрюкского района от 22 мая 2013 года № 97 «Об утверждении Порядка работы с обращениями граждан в администрации Новотаманского сельского поселения Темрюкского рай</w:t>
      </w:r>
      <w:r w:rsidR="00FB0643">
        <w:rPr>
          <w:rFonts w:ascii="Times New Roman" w:hAnsi="Times New Roman" w:cs="Times New Roman"/>
          <w:sz w:val="28"/>
          <w:szCs w:val="28"/>
        </w:rPr>
        <w:t>она».</w:t>
      </w:r>
    </w:p>
    <w:p w:rsidR="001133AE" w:rsidRPr="0045470F" w:rsidRDefault="00D91B7E" w:rsidP="00D125CE">
      <w:pPr>
        <w:pStyle w:val="a3"/>
        <w:ind w:firstLine="567"/>
        <w:jc w:val="both"/>
        <w:rPr>
          <w:rFonts w:ascii="Times New Roman" w:hAnsi="Times New Roman" w:cs="Times New Roman"/>
          <w:sz w:val="28"/>
          <w:szCs w:val="28"/>
        </w:rPr>
      </w:pPr>
      <w:r w:rsidRPr="0045470F">
        <w:rPr>
          <w:rFonts w:ascii="Times New Roman" w:hAnsi="Times New Roman" w:cs="Times New Roman"/>
          <w:sz w:val="28"/>
          <w:szCs w:val="28"/>
        </w:rPr>
        <w:t>4</w:t>
      </w:r>
      <w:r w:rsidR="00CD14B0" w:rsidRPr="0045470F">
        <w:rPr>
          <w:rFonts w:ascii="Times New Roman" w:hAnsi="Times New Roman" w:cs="Times New Roman"/>
          <w:sz w:val="28"/>
          <w:szCs w:val="28"/>
        </w:rPr>
        <w:t xml:space="preserve">. Общему отделу администрации </w:t>
      </w:r>
      <w:r w:rsidR="008153C1" w:rsidRPr="0045470F">
        <w:rPr>
          <w:rFonts w:ascii="Times New Roman" w:hAnsi="Times New Roman" w:cs="Times New Roman"/>
          <w:sz w:val="28"/>
          <w:szCs w:val="28"/>
        </w:rPr>
        <w:t>Новотаманского</w:t>
      </w:r>
      <w:r w:rsidR="00CD14B0" w:rsidRPr="0045470F">
        <w:rPr>
          <w:rFonts w:ascii="Times New Roman" w:hAnsi="Times New Roman" w:cs="Times New Roman"/>
          <w:sz w:val="28"/>
          <w:szCs w:val="28"/>
        </w:rPr>
        <w:t xml:space="preserve"> сельского поселения Темрюкского района (</w:t>
      </w:r>
      <w:r w:rsidR="008153C1" w:rsidRPr="0045470F">
        <w:rPr>
          <w:rFonts w:ascii="Times New Roman" w:hAnsi="Times New Roman" w:cs="Times New Roman"/>
          <w:sz w:val="28"/>
          <w:szCs w:val="28"/>
        </w:rPr>
        <w:t>Золотарева Л.А</w:t>
      </w:r>
      <w:r w:rsidR="00CD14B0" w:rsidRPr="0045470F">
        <w:rPr>
          <w:rFonts w:ascii="Times New Roman" w:hAnsi="Times New Roman" w:cs="Times New Roman"/>
          <w:sz w:val="28"/>
          <w:szCs w:val="28"/>
        </w:rPr>
        <w:t xml:space="preserve">.) официально опубликовать настоящее постановление в официальном периодическом печатном издании газете «Тамань» и официально опубликовать (разместить) на официальном сайте муниципального образования Темрюкский район и информационно-телекоммуникационной сети «Интернет», на сайте </w:t>
      </w:r>
      <w:r w:rsidR="008153C1" w:rsidRPr="0045470F">
        <w:rPr>
          <w:rFonts w:ascii="Times New Roman" w:hAnsi="Times New Roman" w:cs="Times New Roman"/>
          <w:sz w:val="28"/>
          <w:szCs w:val="28"/>
        </w:rPr>
        <w:t>Новотаманского</w:t>
      </w:r>
      <w:r w:rsidR="00CD14B0" w:rsidRPr="0045470F">
        <w:rPr>
          <w:rFonts w:ascii="Times New Roman" w:hAnsi="Times New Roman" w:cs="Times New Roman"/>
          <w:sz w:val="28"/>
          <w:szCs w:val="28"/>
        </w:rPr>
        <w:t xml:space="preserve"> сельского поселения Темрюкского района.</w:t>
      </w:r>
    </w:p>
    <w:p w:rsidR="00CD14B0" w:rsidRPr="00D125CE" w:rsidRDefault="006D0260" w:rsidP="00D125CE">
      <w:pPr>
        <w:pStyle w:val="a3"/>
        <w:ind w:firstLine="709"/>
        <w:jc w:val="both"/>
        <w:rPr>
          <w:rFonts w:ascii="Times New Roman" w:hAnsi="Times New Roman"/>
          <w:sz w:val="28"/>
          <w:szCs w:val="28"/>
        </w:rPr>
      </w:pPr>
      <w:r w:rsidRPr="00D125CE">
        <w:rPr>
          <w:rFonts w:ascii="Times New Roman" w:hAnsi="Times New Roman" w:cs="Times New Roman"/>
          <w:sz w:val="28"/>
          <w:szCs w:val="28"/>
        </w:rPr>
        <w:t>5</w:t>
      </w:r>
      <w:r w:rsidR="00620A42" w:rsidRPr="00D125CE">
        <w:rPr>
          <w:rFonts w:ascii="Times New Roman" w:hAnsi="Times New Roman" w:cs="Times New Roman"/>
          <w:sz w:val="28"/>
          <w:szCs w:val="28"/>
        </w:rPr>
        <w:t xml:space="preserve">. </w:t>
      </w:r>
      <w:proofErr w:type="gramStart"/>
      <w:r w:rsidR="00DC7083" w:rsidRPr="00D125CE">
        <w:rPr>
          <w:rFonts w:ascii="Times New Roman" w:hAnsi="Times New Roman" w:cs="Times New Roman"/>
          <w:sz w:val="28"/>
          <w:szCs w:val="28"/>
        </w:rPr>
        <w:t>Контроль за</w:t>
      </w:r>
      <w:proofErr w:type="gramEnd"/>
      <w:r w:rsidR="002D3475" w:rsidRPr="00D125CE">
        <w:rPr>
          <w:rFonts w:ascii="Times New Roman" w:hAnsi="Times New Roman" w:cs="Times New Roman"/>
          <w:sz w:val="28"/>
          <w:szCs w:val="28"/>
        </w:rPr>
        <w:t xml:space="preserve"> </w:t>
      </w:r>
      <w:r w:rsidR="00DC7083" w:rsidRPr="00D125CE">
        <w:rPr>
          <w:rFonts w:ascii="Times New Roman" w:hAnsi="Times New Roman" w:cs="Times New Roman"/>
          <w:sz w:val="28"/>
          <w:szCs w:val="28"/>
        </w:rPr>
        <w:t>выполне</w:t>
      </w:r>
      <w:r w:rsidR="002D3475" w:rsidRPr="00D125CE">
        <w:rPr>
          <w:rFonts w:ascii="Times New Roman" w:hAnsi="Times New Roman" w:cs="Times New Roman"/>
          <w:sz w:val="28"/>
          <w:szCs w:val="28"/>
        </w:rPr>
        <w:t>н</w:t>
      </w:r>
      <w:r w:rsidR="00DC7083" w:rsidRPr="00D125CE">
        <w:rPr>
          <w:rFonts w:ascii="Times New Roman" w:hAnsi="Times New Roman" w:cs="Times New Roman"/>
          <w:sz w:val="28"/>
          <w:szCs w:val="28"/>
        </w:rPr>
        <w:t xml:space="preserve">ием </w:t>
      </w:r>
      <w:r w:rsidR="00CD14B0" w:rsidRPr="00D125CE">
        <w:rPr>
          <w:rFonts w:ascii="Times New Roman" w:hAnsi="Times New Roman" w:cs="Times New Roman"/>
          <w:sz w:val="28"/>
          <w:szCs w:val="28"/>
        </w:rPr>
        <w:t xml:space="preserve">настоящего </w:t>
      </w:r>
      <w:r w:rsidR="005C272A" w:rsidRPr="00D125CE">
        <w:rPr>
          <w:rFonts w:ascii="Times New Roman" w:hAnsi="Times New Roman" w:cs="Times New Roman"/>
          <w:sz w:val="28"/>
          <w:szCs w:val="28"/>
        </w:rPr>
        <w:t xml:space="preserve">постановления </w:t>
      </w:r>
      <w:r w:rsidR="00CD14B0" w:rsidRPr="00D125CE">
        <w:rPr>
          <w:rFonts w:ascii="Times New Roman" w:hAnsi="Times New Roman"/>
          <w:sz w:val="28"/>
          <w:szCs w:val="28"/>
        </w:rPr>
        <w:t>оставляю за собой.</w:t>
      </w:r>
    </w:p>
    <w:p w:rsidR="002D3475" w:rsidRDefault="006D0260" w:rsidP="00D125CE">
      <w:pPr>
        <w:pStyle w:val="a3"/>
        <w:ind w:firstLine="709"/>
        <w:jc w:val="both"/>
        <w:rPr>
          <w:rFonts w:ascii="Times New Roman" w:hAnsi="Times New Roman" w:cs="Times New Roman"/>
          <w:sz w:val="28"/>
          <w:szCs w:val="28"/>
        </w:rPr>
      </w:pPr>
      <w:r w:rsidRPr="00D125CE">
        <w:rPr>
          <w:rFonts w:ascii="Times New Roman" w:hAnsi="Times New Roman" w:cs="Times New Roman"/>
          <w:sz w:val="28"/>
          <w:szCs w:val="28"/>
        </w:rPr>
        <w:t>6</w:t>
      </w:r>
      <w:r w:rsidR="00620A42" w:rsidRPr="00D125CE">
        <w:rPr>
          <w:rFonts w:ascii="Times New Roman" w:hAnsi="Times New Roman" w:cs="Times New Roman"/>
          <w:sz w:val="28"/>
          <w:szCs w:val="28"/>
        </w:rPr>
        <w:t xml:space="preserve">. </w:t>
      </w:r>
      <w:r w:rsidR="002D3475" w:rsidRPr="00D125CE">
        <w:rPr>
          <w:rFonts w:ascii="Times New Roman" w:hAnsi="Times New Roman" w:cs="Times New Roman"/>
          <w:sz w:val="28"/>
          <w:szCs w:val="28"/>
        </w:rPr>
        <w:t xml:space="preserve">Постановление вступает в силу </w:t>
      </w:r>
      <w:r w:rsidR="0078659C" w:rsidRPr="00D125CE">
        <w:rPr>
          <w:rFonts w:ascii="Times New Roman" w:hAnsi="Times New Roman" w:cs="Times New Roman"/>
          <w:sz w:val="28"/>
          <w:szCs w:val="28"/>
        </w:rPr>
        <w:t>после его официального опубликования.</w:t>
      </w:r>
    </w:p>
    <w:p w:rsidR="002D3475" w:rsidRDefault="002D3475" w:rsidP="00FB0643">
      <w:pPr>
        <w:pStyle w:val="a3"/>
        <w:jc w:val="both"/>
        <w:rPr>
          <w:rFonts w:ascii="Times New Roman" w:hAnsi="Times New Roman" w:cs="Times New Roman"/>
          <w:sz w:val="28"/>
          <w:szCs w:val="28"/>
        </w:rPr>
      </w:pPr>
    </w:p>
    <w:p w:rsidR="008153C1" w:rsidRDefault="00CD14B0" w:rsidP="00FB0643">
      <w:pPr>
        <w:pStyle w:val="ab"/>
        <w:spacing w:before="0" w:beforeAutospacing="0" w:after="0" w:afterAutospacing="0"/>
        <w:contextualSpacing/>
        <w:jc w:val="both"/>
        <w:rPr>
          <w:color w:val="000000"/>
          <w:sz w:val="28"/>
          <w:szCs w:val="28"/>
        </w:rPr>
      </w:pPr>
      <w:r>
        <w:rPr>
          <w:color w:val="000000"/>
          <w:sz w:val="28"/>
          <w:szCs w:val="28"/>
        </w:rPr>
        <w:t>Глава</w:t>
      </w:r>
      <w:r w:rsidRPr="003756ED">
        <w:rPr>
          <w:color w:val="000000"/>
          <w:sz w:val="28"/>
          <w:szCs w:val="28"/>
        </w:rPr>
        <w:t xml:space="preserve"> </w:t>
      </w:r>
      <w:r w:rsidR="008153C1">
        <w:rPr>
          <w:color w:val="000000"/>
          <w:sz w:val="28"/>
          <w:szCs w:val="28"/>
        </w:rPr>
        <w:t>Новотаман</w:t>
      </w:r>
      <w:r w:rsidR="00D125CE">
        <w:rPr>
          <w:color w:val="000000"/>
          <w:sz w:val="28"/>
          <w:szCs w:val="28"/>
        </w:rPr>
        <w:t>с</w:t>
      </w:r>
      <w:r w:rsidR="008153C1">
        <w:rPr>
          <w:color w:val="000000"/>
          <w:sz w:val="28"/>
          <w:szCs w:val="28"/>
        </w:rPr>
        <w:t>кого</w:t>
      </w:r>
      <w:r w:rsidRPr="003756ED">
        <w:rPr>
          <w:color w:val="000000"/>
          <w:sz w:val="28"/>
          <w:szCs w:val="28"/>
        </w:rPr>
        <w:t xml:space="preserve"> </w:t>
      </w:r>
    </w:p>
    <w:p w:rsidR="008153C1" w:rsidRDefault="008153C1" w:rsidP="00FB0643">
      <w:pPr>
        <w:pStyle w:val="ab"/>
        <w:spacing w:before="0" w:beforeAutospacing="0" w:after="0" w:afterAutospacing="0"/>
        <w:contextualSpacing/>
        <w:jc w:val="both"/>
        <w:rPr>
          <w:color w:val="000000"/>
          <w:sz w:val="28"/>
          <w:szCs w:val="28"/>
        </w:rPr>
      </w:pPr>
      <w:r>
        <w:rPr>
          <w:color w:val="000000"/>
          <w:sz w:val="28"/>
          <w:szCs w:val="28"/>
        </w:rPr>
        <w:t>с</w:t>
      </w:r>
      <w:r w:rsidR="00CD14B0" w:rsidRPr="003756ED">
        <w:rPr>
          <w:color w:val="000000"/>
          <w:sz w:val="28"/>
          <w:szCs w:val="28"/>
        </w:rPr>
        <w:t>ельского</w:t>
      </w:r>
      <w:r>
        <w:rPr>
          <w:color w:val="000000"/>
          <w:sz w:val="28"/>
          <w:szCs w:val="28"/>
        </w:rPr>
        <w:t xml:space="preserve"> </w:t>
      </w:r>
      <w:r w:rsidR="00CD14B0" w:rsidRPr="003756ED">
        <w:rPr>
          <w:color w:val="000000"/>
          <w:sz w:val="28"/>
          <w:szCs w:val="28"/>
        </w:rPr>
        <w:t xml:space="preserve">поселения </w:t>
      </w:r>
    </w:p>
    <w:p w:rsidR="00CD14B0" w:rsidRDefault="00CD14B0" w:rsidP="00FB0643">
      <w:pPr>
        <w:pStyle w:val="ab"/>
        <w:spacing w:before="0" w:beforeAutospacing="0" w:after="0" w:afterAutospacing="0"/>
        <w:contextualSpacing/>
        <w:jc w:val="both"/>
        <w:rPr>
          <w:color w:val="000000"/>
          <w:sz w:val="28"/>
          <w:szCs w:val="28"/>
        </w:rPr>
      </w:pPr>
      <w:r w:rsidRPr="003756ED">
        <w:rPr>
          <w:color w:val="000000"/>
          <w:sz w:val="28"/>
          <w:szCs w:val="28"/>
        </w:rPr>
        <w:t xml:space="preserve">Темрюкского района        </w:t>
      </w:r>
      <w:r>
        <w:rPr>
          <w:color w:val="000000"/>
          <w:sz w:val="28"/>
          <w:szCs w:val="28"/>
        </w:rPr>
        <w:t xml:space="preserve">                     </w:t>
      </w:r>
      <w:r w:rsidRPr="003756ED">
        <w:rPr>
          <w:color w:val="000000"/>
          <w:sz w:val="28"/>
          <w:szCs w:val="28"/>
        </w:rPr>
        <w:t xml:space="preserve">     </w:t>
      </w:r>
      <w:r>
        <w:rPr>
          <w:color w:val="000000"/>
          <w:sz w:val="28"/>
          <w:szCs w:val="28"/>
        </w:rPr>
        <w:t xml:space="preserve">      </w:t>
      </w:r>
      <w:r w:rsidR="00620A42">
        <w:rPr>
          <w:color w:val="000000"/>
          <w:sz w:val="28"/>
          <w:szCs w:val="28"/>
        </w:rPr>
        <w:t xml:space="preserve"> </w:t>
      </w:r>
      <w:r>
        <w:rPr>
          <w:color w:val="000000"/>
          <w:sz w:val="28"/>
          <w:szCs w:val="28"/>
        </w:rPr>
        <w:t xml:space="preserve">                  </w:t>
      </w:r>
      <w:r w:rsidR="008153C1">
        <w:rPr>
          <w:color w:val="000000"/>
          <w:sz w:val="28"/>
          <w:szCs w:val="28"/>
        </w:rPr>
        <w:t xml:space="preserve">        </w:t>
      </w:r>
      <w:r w:rsidR="00D125CE">
        <w:rPr>
          <w:color w:val="000000"/>
          <w:sz w:val="28"/>
          <w:szCs w:val="28"/>
        </w:rPr>
        <w:t xml:space="preserve"> </w:t>
      </w:r>
      <w:r>
        <w:rPr>
          <w:color w:val="000000"/>
          <w:sz w:val="28"/>
          <w:szCs w:val="28"/>
        </w:rPr>
        <w:t xml:space="preserve"> </w:t>
      </w:r>
      <w:r w:rsidR="008153C1">
        <w:rPr>
          <w:color w:val="000000"/>
          <w:sz w:val="28"/>
          <w:szCs w:val="28"/>
        </w:rPr>
        <w:t xml:space="preserve">А.Д. </w:t>
      </w:r>
      <w:proofErr w:type="spellStart"/>
      <w:r w:rsidR="008153C1">
        <w:rPr>
          <w:color w:val="000000"/>
          <w:sz w:val="28"/>
          <w:szCs w:val="28"/>
        </w:rPr>
        <w:t>Гуменюк</w:t>
      </w:r>
      <w:proofErr w:type="spellEnd"/>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A61624" w:rsidRDefault="00A61624" w:rsidP="00CD14B0">
      <w:pPr>
        <w:pStyle w:val="ab"/>
        <w:contextualSpacing/>
        <w:jc w:val="both"/>
        <w:rPr>
          <w:color w:val="000000"/>
          <w:sz w:val="28"/>
          <w:szCs w:val="28"/>
        </w:rPr>
      </w:pPr>
    </w:p>
    <w:p w:rsidR="00D125CE" w:rsidRDefault="00D125CE" w:rsidP="00CD14B0">
      <w:pPr>
        <w:pStyle w:val="ab"/>
        <w:contextualSpacing/>
        <w:jc w:val="both"/>
        <w:rPr>
          <w:color w:val="000000"/>
          <w:sz w:val="28"/>
          <w:szCs w:val="28"/>
        </w:rPr>
      </w:pPr>
    </w:p>
    <w:p w:rsidR="003D7089" w:rsidRDefault="003D7089" w:rsidP="003D7089">
      <w:pPr>
        <w:keepNext/>
        <w:widowControl w:val="0"/>
        <w:tabs>
          <w:tab w:val="left" w:pos="851"/>
        </w:tabs>
        <w:autoSpaceDE w:val="0"/>
        <w:autoSpaceDN w:val="0"/>
        <w:adjustRightInd w:val="0"/>
        <w:spacing w:before="240" w:after="60" w:line="240" w:lineRule="auto"/>
        <w:ind w:left="4956"/>
        <w:jc w:val="center"/>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w:t>
      </w:r>
    </w:p>
    <w:p w:rsidR="003D7089" w:rsidRDefault="003D7089" w:rsidP="003D7089">
      <w:pPr>
        <w:widowControl w:val="0"/>
        <w:tabs>
          <w:tab w:val="left" w:pos="7635"/>
        </w:tabs>
        <w:autoSpaceDE w:val="0"/>
        <w:autoSpaceDN w:val="0"/>
        <w:adjustRightInd w:val="0"/>
        <w:spacing w:after="0" w:line="240" w:lineRule="auto"/>
        <w:ind w:left="495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3D7089" w:rsidRDefault="003D7089" w:rsidP="003D7089">
      <w:pPr>
        <w:widowControl w:val="0"/>
        <w:tabs>
          <w:tab w:val="left" w:pos="7635"/>
        </w:tabs>
        <w:autoSpaceDE w:val="0"/>
        <w:autoSpaceDN w:val="0"/>
        <w:adjustRightInd w:val="0"/>
        <w:spacing w:after="0" w:line="240" w:lineRule="auto"/>
        <w:ind w:left="495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3D7089" w:rsidRDefault="003D7089" w:rsidP="003D7089">
      <w:pPr>
        <w:widowControl w:val="0"/>
        <w:tabs>
          <w:tab w:val="left" w:pos="7635"/>
        </w:tabs>
        <w:autoSpaceDE w:val="0"/>
        <w:autoSpaceDN w:val="0"/>
        <w:adjustRightInd w:val="0"/>
        <w:spacing w:after="0" w:line="240" w:lineRule="auto"/>
        <w:ind w:left="495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Новотаманского сельского поселения</w:t>
      </w:r>
    </w:p>
    <w:p w:rsidR="003D7089" w:rsidRDefault="003D7089" w:rsidP="003D7089">
      <w:pPr>
        <w:widowControl w:val="0"/>
        <w:tabs>
          <w:tab w:val="left" w:pos="7635"/>
        </w:tabs>
        <w:autoSpaceDE w:val="0"/>
        <w:autoSpaceDN w:val="0"/>
        <w:adjustRightInd w:val="0"/>
        <w:spacing w:after="0" w:line="240" w:lineRule="auto"/>
        <w:ind w:left="495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Темрюкского района</w:t>
      </w:r>
    </w:p>
    <w:p w:rsidR="003D7089" w:rsidRDefault="003D7089" w:rsidP="003D7089">
      <w:pPr>
        <w:widowControl w:val="0"/>
        <w:tabs>
          <w:tab w:val="left" w:pos="7635"/>
        </w:tabs>
        <w:autoSpaceDE w:val="0"/>
        <w:autoSpaceDN w:val="0"/>
        <w:adjustRightInd w:val="0"/>
        <w:spacing w:after="0" w:line="240" w:lineRule="auto"/>
        <w:ind w:left="495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D5574" w:rsidRPr="003D5574">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 xml:space="preserve">  № </w:t>
      </w:r>
      <w:r w:rsidR="003D5574">
        <w:rPr>
          <w:rFonts w:ascii="Times New Roman" w:eastAsia="Times New Roman" w:hAnsi="Times New Roman" w:cs="Times New Roman"/>
          <w:sz w:val="28"/>
          <w:szCs w:val="28"/>
          <w:lang w:eastAsia="ru-RU"/>
        </w:rPr>
        <w:t>____</w:t>
      </w:r>
    </w:p>
    <w:p w:rsidR="003D7089" w:rsidRDefault="003D7089" w:rsidP="003D7089">
      <w:pPr>
        <w:widowControl w:val="0"/>
        <w:autoSpaceDE w:val="0"/>
        <w:autoSpaceDN w:val="0"/>
        <w:adjustRightInd w:val="0"/>
        <w:spacing w:after="0" w:line="240" w:lineRule="auto"/>
        <w:ind w:left="4956"/>
        <w:rPr>
          <w:rFonts w:ascii="Arial" w:eastAsia="Times New Roman" w:hAnsi="Arial" w:cs="Arial"/>
          <w:sz w:val="20"/>
          <w:szCs w:val="20"/>
          <w:lang w:eastAsia="ru-RU"/>
        </w:rPr>
      </w:pPr>
    </w:p>
    <w:p w:rsidR="003D7089" w:rsidRDefault="003D7089" w:rsidP="003D7089">
      <w:pPr>
        <w:widowControl w:val="0"/>
        <w:autoSpaceDE w:val="0"/>
        <w:autoSpaceDN w:val="0"/>
        <w:adjustRightInd w:val="0"/>
        <w:spacing w:after="0" w:line="240" w:lineRule="auto"/>
        <w:rPr>
          <w:rFonts w:ascii="Arial" w:eastAsia="Times New Roman" w:hAnsi="Arial" w:cs="Arial"/>
          <w:sz w:val="20"/>
          <w:szCs w:val="20"/>
          <w:lang w:eastAsia="ru-RU"/>
        </w:rPr>
      </w:pPr>
    </w:p>
    <w:p w:rsidR="003D7089" w:rsidRDefault="003D7089" w:rsidP="003D708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ПОРЯДОК </w:t>
      </w:r>
    </w:p>
    <w:p w:rsidR="003D7089" w:rsidRDefault="003D7089" w:rsidP="003D7089">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рассмотрения обращений граждан в администрации Новотаманского сельского поселения Темрюкского района</w:t>
      </w:r>
    </w:p>
    <w:p w:rsidR="003D7089" w:rsidRDefault="003D7089" w:rsidP="003D708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D7089" w:rsidRDefault="003D7089" w:rsidP="003D708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Общие положения</w:t>
      </w:r>
    </w:p>
    <w:p w:rsidR="003D7089" w:rsidRDefault="003D7089" w:rsidP="003D7089">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3D7089" w:rsidRDefault="003D7089" w:rsidP="003D708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1"/>
          <w:sz w:val="28"/>
          <w:szCs w:val="28"/>
          <w:lang w:eastAsia="ru-RU"/>
        </w:rPr>
        <w:t xml:space="preserve">1.1. </w:t>
      </w:r>
      <w:proofErr w:type="gramStart"/>
      <w:r>
        <w:rPr>
          <w:rFonts w:ascii="Times New Roman" w:eastAsia="Times New Roman" w:hAnsi="Times New Roman" w:cs="Times New Roman"/>
          <w:spacing w:val="1"/>
          <w:sz w:val="28"/>
          <w:szCs w:val="28"/>
          <w:lang w:eastAsia="ru-RU"/>
        </w:rPr>
        <w:t xml:space="preserve">Порядок работы с обращениями граждан в администрации </w:t>
      </w:r>
      <w:r>
        <w:rPr>
          <w:rFonts w:ascii="Times New Roman" w:eastAsia="Times New Roman" w:hAnsi="Times New Roman" w:cs="Times New Roman"/>
          <w:sz w:val="28"/>
          <w:szCs w:val="28"/>
          <w:lang w:eastAsia="ru-RU"/>
        </w:rPr>
        <w:t>Новотаманского сельского поселения Темрюкского района</w:t>
      </w:r>
      <w:r>
        <w:rPr>
          <w:rFonts w:ascii="Times New Roman" w:eastAsia="Times New Roman" w:hAnsi="Times New Roman" w:cs="Times New Roman"/>
          <w:spacing w:val="1"/>
          <w:sz w:val="28"/>
          <w:szCs w:val="28"/>
          <w:lang w:eastAsia="ru-RU"/>
        </w:rPr>
        <w:t xml:space="preserve"> </w:t>
      </w:r>
      <w:r>
        <w:rPr>
          <w:rFonts w:ascii="Times New Roman" w:eastAsia="Times New Roman" w:hAnsi="Times New Roman" w:cs="Times New Roman"/>
          <w:sz w:val="28"/>
          <w:szCs w:val="28"/>
          <w:lang w:eastAsia="ru-RU"/>
        </w:rPr>
        <w:t>(далее - Порядок) разработан в целях повышения уровня внесудебной защиты конституционных прав и законных интере</w:t>
      </w:r>
      <w:r>
        <w:rPr>
          <w:rFonts w:ascii="Times New Roman" w:eastAsia="Times New Roman" w:hAnsi="Times New Roman" w:cs="Times New Roman"/>
          <w:spacing w:val="1"/>
          <w:sz w:val="28"/>
          <w:szCs w:val="28"/>
          <w:lang w:eastAsia="ru-RU"/>
        </w:rPr>
        <w:t>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w:t>
      </w:r>
      <w:r>
        <w:rPr>
          <w:rFonts w:ascii="Times New Roman" w:eastAsia="Times New Roman" w:hAnsi="Times New Roman" w:cs="Times New Roman"/>
          <w:sz w:val="28"/>
          <w:szCs w:val="28"/>
          <w:lang w:eastAsia="ru-RU"/>
        </w:rPr>
        <w:t>модействия администрации Новотаманского сельского поселения Темрюкского района с</w:t>
      </w:r>
      <w:proofErr w:type="gramEnd"/>
      <w:r>
        <w:rPr>
          <w:rFonts w:ascii="Times New Roman" w:eastAsia="Times New Roman" w:hAnsi="Times New Roman" w:cs="Times New Roman"/>
          <w:sz w:val="28"/>
          <w:szCs w:val="28"/>
          <w:lang w:eastAsia="ru-RU"/>
        </w:rPr>
        <w:t xml:space="preserve">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органами законодательной власти Российской Федерации и Краснодарского края и муниципального образования </w:t>
      </w:r>
      <w:proofErr w:type="spellStart"/>
      <w:r>
        <w:rPr>
          <w:rFonts w:ascii="Times New Roman" w:eastAsia="Times New Roman" w:hAnsi="Times New Roman" w:cs="Times New Roman"/>
          <w:sz w:val="28"/>
          <w:szCs w:val="28"/>
          <w:lang w:eastAsia="ru-RU"/>
        </w:rPr>
        <w:t>Новотаманское</w:t>
      </w:r>
      <w:proofErr w:type="spellEnd"/>
      <w:r>
        <w:rPr>
          <w:rFonts w:ascii="Times New Roman" w:eastAsia="Times New Roman" w:hAnsi="Times New Roman" w:cs="Times New Roman"/>
          <w:sz w:val="28"/>
          <w:szCs w:val="28"/>
          <w:lang w:eastAsia="ru-RU"/>
        </w:rPr>
        <w:t xml:space="preserve"> сельское поселение Темрюкского района в составе муниципального образования Темрюкский район при организации рассмотрения обращений граждан</w:t>
      </w:r>
      <w:r>
        <w:rPr>
          <w:rFonts w:ascii="Times New Roman" w:eastAsia="Times New Roman" w:hAnsi="Times New Roman" w:cs="Times New Roman"/>
          <w:spacing w:val="-2"/>
          <w:sz w:val="28"/>
          <w:szCs w:val="28"/>
          <w:lang w:eastAsia="ru-RU"/>
        </w:rPr>
        <w:t>.</w:t>
      </w:r>
    </w:p>
    <w:p w:rsidR="00A61624" w:rsidRPr="00A61624" w:rsidRDefault="00A61624"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1.2.  Порядок распространяется на правоотношения, связанные с рассмотрением в администрации </w:t>
      </w:r>
      <w:r w:rsidR="008153C1">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обращений граждан, обращений объединений граждан, в том числе юридических лиц.  </w:t>
      </w:r>
    </w:p>
    <w:p w:rsidR="00A61624" w:rsidRPr="00A61624" w:rsidRDefault="00A61624"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 В администрации </w:t>
      </w:r>
      <w:r w:rsidR="008153C1">
        <w:rPr>
          <w:rFonts w:ascii="Times New Roman" w:eastAsia="Times New Roman" w:hAnsi="Times New Roman" w:cs="Times New Roman"/>
          <w:sz w:val="28"/>
          <w:szCs w:val="28"/>
          <w:lang w:eastAsia="ru-RU"/>
        </w:rPr>
        <w:t>Новотаманского</w:t>
      </w:r>
      <w:r w:rsidR="008153C1"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1"/>
          <w:sz w:val="28"/>
          <w:szCs w:val="28"/>
          <w:lang w:eastAsia="ru-RU"/>
        </w:rPr>
        <w:t xml:space="preserve"> </w:t>
      </w:r>
      <w:r w:rsidRPr="00A61624">
        <w:rPr>
          <w:rFonts w:ascii="Times New Roman" w:eastAsia="Times New Roman" w:hAnsi="Times New Roman" w:cs="Times New Roman"/>
          <w:sz w:val="28"/>
          <w:szCs w:val="28"/>
          <w:lang w:eastAsia="ru-RU"/>
        </w:rPr>
        <w:t>обращения граждан рассматриваются в пределах компетенции.</w:t>
      </w:r>
    </w:p>
    <w:p w:rsidR="00A61624" w:rsidRDefault="00A61624"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654F">
        <w:rPr>
          <w:rFonts w:ascii="Times New Roman" w:eastAsia="Times New Roman" w:hAnsi="Times New Roman" w:cs="Times New Roman"/>
          <w:spacing w:val="1"/>
          <w:sz w:val="28"/>
          <w:szCs w:val="28"/>
          <w:lang w:eastAsia="ru-RU"/>
        </w:rPr>
        <w:t xml:space="preserve">1.4. </w:t>
      </w:r>
      <w:proofErr w:type="gramStart"/>
      <w:r w:rsidRPr="0004654F">
        <w:rPr>
          <w:rFonts w:ascii="Times New Roman" w:eastAsia="Times New Roman" w:hAnsi="Times New Roman" w:cs="Times New Roman"/>
          <w:spacing w:val="1"/>
          <w:sz w:val="28"/>
          <w:szCs w:val="28"/>
          <w:lang w:eastAsia="ru-RU"/>
        </w:rPr>
        <w:t xml:space="preserve">Организационно-методическое обеспечение рассмотрения обращений в администрации </w:t>
      </w:r>
      <w:r w:rsidR="008153C1" w:rsidRPr="0004654F">
        <w:rPr>
          <w:rFonts w:ascii="Times New Roman" w:eastAsia="Times New Roman" w:hAnsi="Times New Roman" w:cs="Times New Roman"/>
          <w:sz w:val="28"/>
          <w:szCs w:val="28"/>
          <w:lang w:eastAsia="ru-RU"/>
        </w:rPr>
        <w:t>Новотаманского</w:t>
      </w:r>
      <w:r w:rsidRPr="0004654F">
        <w:rPr>
          <w:rFonts w:ascii="Times New Roman" w:eastAsia="Times New Roman" w:hAnsi="Times New Roman" w:cs="Times New Roman"/>
          <w:sz w:val="28"/>
          <w:szCs w:val="28"/>
          <w:lang w:eastAsia="ru-RU"/>
        </w:rPr>
        <w:t xml:space="preserve"> сельского поселения Темрюкского района</w:t>
      </w:r>
      <w:r w:rsidRPr="0004654F">
        <w:rPr>
          <w:rFonts w:ascii="Times New Roman" w:eastAsia="Times New Roman" w:hAnsi="Times New Roman" w:cs="Times New Roman"/>
          <w:spacing w:val="1"/>
          <w:sz w:val="28"/>
          <w:szCs w:val="28"/>
          <w:lang w:eastAsia="ru-RU"/>
        </w:rPr>
        <w:t xml:space="preserve"> осуществляется</w:t>
      </w:r>
      <w:r w:rsidRPr="0004654F">
        <w:rPr>
          <w:rFonts w:ascii="Times New Roman" w:eastAsia="Times New Roman" w:hAnsi="Times New Roman" w:cs="Times New Roman"/>
          <w:sz w:val="28"/>
          <w:szCs w:val="28"/>
          <w:lang w:eastAsia="ru-RU"/>
        </w:rPr>
        <w:t xml:space="preserve">  общим отделом администрации </w:t>
      </w:r>
      <w:r w:rsidR="008153C1" w:rsidRPr="0004654F">
        <w:rPr>
          <w:rFonts w:ascii="Times New Roman" w:eastAsia="Times New Roman" w:hAnsi="Times New Roman" w:cs="Times New Roman"/>
          <w:sz w:val="28"/>
          <w:szCs w:val="28"/>
          <w:lang w:eastAsia="ru-RU"/>
        </w:rPr>
        <w:t>Новотаманского</w:t>
      </w:r>
      <w:r w:rsidRPr="0004654F">
        <w:rPr>
          <w:rFonts w:ascii="Times New Roman" w:eastAsia="Times New Roman" w:hAnsi="Times New Roman" w:cs="Times New Roman"/>
          <w:sz w:val="28"/>
          <w:szCs w:val="28"/>
          <w:lang w:eastAsia="ru-RU"/>
        </w:rPr>
        <w:t xml:space="preserve"> сельского поселения Темрюкского района</w:t>
      </w:r>
      <w:r w:rsidRPr="0004654F">
        <w:rPr>
          <w:rFonts w:ascii="Times New Roman" w:eastAsia="Times New Roman" w:hAnsi="Times New Roman" w:cs="Times New Roman"/>
          <w:spacing w:val="1"/>
          <w:sz w:val="28"/>
          <w:szCs w:val="28"/>
          <w:lang w:eastAsia="ru-RU"/>
        </w:rPr>
        <w:t xml:space="preserve"> </w:t>
      </w:r>
      <w:r w:rsidRPr="0004654F">
        <w:rPr>
          <w:rFonts w:ascii="Times New Roman" w:eastAsia="Times New Roman" w:hAnsi="Times New Roman" w:cs="Times New Roman"/>
          <w:sz w:val="28"/>
          <w:szCs w:val="28"/>
          <w:lang w:eastAsia="ru-RU"/>
        </w:rPr>
        <w:t xml:space="preserve">(далее – общий отдел) </w:t>
      </w:r>
      <w:r w:rsidRPr="0004654F">
        <w:rPr>
          <w:rFonts w:ascii="Times New Roman" w:eastAsia="Times New Roman" w:hAnsi="Times New Roman" w:cs="Times New Roman"/>
          <w:spacing w:val="1"/>
          <w:sz w:val="28"/>
          <w:szCs w:val="28"/>
          <w:lang w:eastAsia="ru-RU"/>
        </w:rPr>
        <w:t xml:space="preserve">в соответствии с положением </w:t>
      </w:r>
      <w:r w:rsidRPr="0004654F">
        <w:rPr>
          <w:rFonts w:ascii="Times New Roman" w:eastAsia="Times New Roman" w:hAnsi="Times New Roman" w:cs="Times New Roman"/>
          <w:sz w:val="28"/>
          <w:szCs w:val="28"/>
          <w:lang w:eastAsia="ru-RU"/>
        </w:rPr>
        <w:t xml:space="preserve">об общем отделе администрации </w:t>
      </w:r>
      <w:r w:rsidR="008153C1" w:rsidRPr="0004654F">
        <w:rPr>
          <w:rFonts w:ascii="Times New Roman" w:eastAsia="Times New Roman" w:hAnsi="Times New Roman" w:cs="Times New Roman"/>
          <w:sz w:val="28"/>
          <w:szCs w:val="28"/>
          <w:lang w:eastAsia="ru-RU"/>
        </w:rPr>
        <w:t xml:space="preserve">Новотаманского </w:t>
      </w:r>
      <w:r w:rsidRPr="0004654F">
        <w:rPr>
          <w:rFonts w:ascii="Times New Roman" w:eastAsia="Times New Roman" w:hAnsi="Times New Roman" w:cs="Times New Roman"/>
          <w:sz w:val="28"/>
          <w:szCs w:val="28"/>
          <w:lang w:eastAsia="ru-RU"/>
        </w:rPr>
        <w:t xml:space="preserve">сельского поселения Темрюкского района, утвержденным постановлением администрации </w:t>
      </w:r>
      <w:r w:rsidR="008153C1" w:rsidRPr="0004654F">
        <w:rPr>
          <w:rFonts w:ascii="Times New Roman" w:eastAsia="Times New Roman" w:hAnsi="Times New Roman" w:cs="Times New Roman"/>
          <w:sz w:val="28"/>
          <w:szCs w:val="28"/>
          <w:lang w:eastAsia="ru-RU"/>
        </w:rPr>
        <w:t>Новотаманского</w:t>
      </w:r>
      <w:r w:rsidRPr="0004654F">
        <w:rPr>
          <w:rFonts w:ascii="Times New Roman" w:eastAsia="Times New Roman" w:hAnsi="Times New Roman" w:cs="Times New Roman"/>
          <w:sz w:val="28"/>
          <w:szCs w:val="28"/>
          <w:lang w:eastAsia="ru-RU"/>
        </w:rPr>
        <w:t xml:space="preserve"> сельского поселения Темрюкского района от </w:t>
      </w:r>
      <w:r w:rsidR="0004654F" w:rsidRPr="0004654F">
        <w:rPr>
          <w:rFonts w:ascii="Times New Roman" w:eastAsia="Times New Roman" w:hAnsi="Times New Roman" w:cs="Times New Roman"/>
          <w:sz w:val="28"/>
          <w:szCs w:val="28"/>
          <w:lang w:eastAsia="ru-RU"/>
        </w:rPr>
        <w:t>02 декабря 2019</w:t>
      </w:r>
      <w:r w:rsidRPr="0004654F">
        <w:rPr>
          <w:rFonts w:ascii="Times New Roman" w:eastAsia="Times New Roman" w:hAnsi="Times New Roman" w:cs="Times New Roman"/>
          <w:sz w:val="28"/>
          <w:szCs w:val="28"/>
          <w:lang w:eastAsia="ru-RU"/>
        </w:rPr>
        <w:t xml:space="preserve"> года № </w:t>
      </w:r>
      <w:r w:rsidR="0004654F" w:rsidRPr="0004654F">
        <w:rPr>
          <w:rFonts w:ascii="Times New Roman" w:eastAsia="Times New Roman" w:hAnsi="Times New Roman" w:cs="Times New Roman"/>
          <w:sz w:val="28"/>
          <w:szCs w:val="28"/>
          <w:lang w:eastAsia="ru-RU"/>
        </w:rPr>
        <w:t>297</w:t>
      </w:r>
      <w:r w:rsidRPr="0004654F">
        <w:rPr>
          <w:rFonts w:ascii="Times New Roman" w:eastAsia="Times New Roman" w:hAnsi="Times New Roman" w:cs="Times New Roman"/>
          <w:sz w:val="28"/>
          <w:szCs w:val="28"/>
          <w:lang w:eastAsia="ru-RU"/>
        </w:rPr>
        <w:t xml:space="preserve"> «</w:t>
      </w:r>
      <w:r w:rsidR="0004654F" w:rsidRPr="0004654F">
        <w:rPr>
          <w:rFonts w:ascii="Times New Roman" w:hAnsi="Times New Roman" w:cs="Times New Roman"/>
          <w:bCs/>
          <w:sz w:val="28"/>
          <w:szCs w:val="28"/>
        </w:rPr>
        <w:t xml:space="preserve">Об утверждении </w:t>
      </w:r>
      <w:r w:rsidR="0004654F" w:rsidRPr="0004654F">
        <w:rPr>
          <w:rFonts w:ascii="Times New Roman" w:hAnsi="Times New Roman" w:cs="Times New Roman"/>
          <w:bCs/>
          <w:sz w:val="28"/>
          <w:szCs w:val="28"/>
        </w:rPr>
        <w:lastRenderedPageBreak/>
        <w:t>Положений отделов администрации Новотаманского сельского поселения Темрюкского района</w:t>
      </w:r>
      <w:proofErr w:type="gramEnd"/>
      <w:r w:rsidRPr="0004654F">
        <w:rPr>
          <w:rFonts w:ascii="Times New Roman" w:eastAsia="Times New Roman" w:hAnsi="Times New Roman" w:cs="Times New Roman"/>
          <w:sz w:val="28"/>
          <w:szCs w:val="28"/>
          <w:lang w:eastAsia="ru-RU"/>
        </w:rPr>
        <w:t>»</w:t>
      </w:r>
      <w:r w:rsidR="0004654F" w:rsidRPr="0004654F">
        <w:rPr>
          <w:rFonts w:ascii="Times New Roman" w:eastAsia="Times New Roman" w:hAnsi="Times New Roman" w:cs="Times New Roman"/>
          <w:sz w:val="28"/>
          <w:szCs w:val="28"/>
          <w:lang w:eastAsia="ru-RU"/>
        </w:rPr>
        <w:t xml:space="preserve"> (с изменениями от  12 января 2021 года № 3 и от 10 января  2022  года № 4)</w:t>
      </w:r>
      <w:r w:rsidR="005D599C">
        <w:rPr>
          <w:rFonts w:ascii="Times New Roman" w:eastAsia="Times New Roman" w:hAnsi="Times New Roman" w:cs="Times New Roman"/>
          <w:sz w:val="28"/>
          <w:szCs w:val="28"/>
          <w:lang w:eastAsia="ru-RU"/>
        </w:rPr>
        <w:t>.</w:t>
      </w:r>
    </w:p>
    <w:p w:rsidR="005D599C" w:rsidRPr="0004654F" w:rsidRDefault="005D599C"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7"/>
          <w:sz w:val="28"/>
          <w:szCs w:val="28"/>
          <w:lang w:eastAsia="ru-RU"/>
        </w:rPr>
      </w:pPr>
    </w:p>
    <w:p w:rsidR="00A61624" w:rsidRDefault="00A61624" w:rsidP="00A61624">
      <w:pPr>
        <w:widowControl w:val="0"/>
        <w:tabs>
          <w:tab w:val="left" w:pos="93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2. Прием и первичная обработка письменных обращений граждан</w:t>
      </w:r>
    </w:p>
    <w:p w:rsidR="005D599C" w:rsidRPr="00A61624" w:rsidRDefault="005D599C" w:rsidP="00A61624">
      <w:pPr>
        <w:widowControl w:val="0"/>
        <w:tabs>
          <w:tab w:val="left" w:pos="93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2.1.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2.2. Обращения на имя главы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поступающие в общий отдел по почте, проверяются на безопасность вложения.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 обнаружении подозрительного почтового отправления (большая масса, </w:t>
      </w:r>
      <w:r w:rsidRPr="00A61624">
        <w:rPr>
          <w:rFonts w:ascii="Times New Roman" w:eastAsia="Times New Roman" w:hAnsi="Times New Roman" w:cs="Times New Roman"/>
          <w:spacing w:val="3"/>
          <w:sz w:val="28"/>
          <w:szCs w:val="28"/>
          <w:lang w:eastAsia="ru-RU"/>
        </w:rPr>
        <w:t xml:space="preserve">необычный запах, особенности оформления и </w:t>
      </w:r>
      <w:proofErr w:type="gramStart"/>
      <w:r w:rsidRPr="00A61624">
        <w:rPr>
          <w:rFonts w:ascii="Times New Roman" w:eastAsia="Times New Roman" w:hAnsi="Times New Roman" w:cs="Times New Roman"/>
          <w:spacing w:val="3"/>
          <w:sz w:val="28"/>
          <w:szCs w:val="28"/>
          <w:lang w:eastAsia="ru-RU"/>
        </w:rPr>
        <w:t>другое</w:t>
      </w:r>
      <w:proofErr w:type="gramEnd"/>
      <w:r w:rsidRPr="00A61624">
        <w:rPr>
          <w:rFonts w:ascii="Times New Roman" w:eastAsia="Times New Roman" w:hAnsi="Times New Roman" w:cs="Times New Roman"/>
          <w:spacing w:val="3"/>
          <w:sz w:val="28"/>
          <w:szCs w:val="28"/>
          <w:lang w:eastAsia="ru-RU"/>
        </w:rPr>
        <w:t xml:space="preserve">) специалист, получивший корреспонденцию, сообщает о нем непосредственному руководителю (начальнику общего отдела).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2.3. После вскрытия конверта проверяется наличие в нем письменных вложений. </w:t>
      </w:r>
      <w:proofErr w:type="gramStart"/>
      <w:r w:rsidRPr="00A61624">
        <w:rPr>
          <w:rFonts w:ascii="Times New Roman" w:eastAsia="Times New Roman" w:hAnsi="Times New Roman" w:cs="Times New Roman"/>
          <w:sz w:val="28"/>
          <w:szCs w:val="28"/>
          <w:lang w:eastAsia="ru-RU"/>
        </w:rPr>
        <w:t xml:space="preserve">Если в конверте отсутствует письменное вложение либо обнаружилась недостача упоминаемых автором или описью документов, начальником общего отдела составляется акт (приложения № 1, 2), также составляется </w:t>
      </w:r>
      <w:r w:rsidRPr="00A61624">
        <w:rPr>
          <w:rFonts w:ascii="Times New Roman" w:eastAsia="Times New Roman" w:hAnsi="Times New Roman" w:cs="Times New Roman"/>
          <w:spacing w:val="4"/>
          <w:sz w:val="28"/>
          <w:szCs w:val="28"/>
          <w:lang w:eastAsia="ru-RU"/>
        </w:rPr>
        <w:t xml:space="preserve">акт на письмо, к которому прилагаются денежные знаки, кроме изъятых из обращения, ценные бумаги, оригиналы </w:t>
      </w:r>
      <w:r w:rsidRPr="00A61624">
        <w:rPr>
          <w:rFonts w:ascii="Times New Roman" w:eastAsia="Times New Roman" w:hAnsi="Times New Roman" w:cs="Times New Roman"/>
          <w:spacing w:val="2"/>
          <w:sz w:val="28"/>
          <w:szCs w:val="28"/>
          <w:lang w:eastAsia="ru-RU"/>
        </w:rPr>
        <w:t>документов (паспорт, военный билет, трудовая книжка, пенсионное удостоверение и другое)</w:t>
      </w:r>
      <w:r w:rsidRPr="00A61624">
        <w:rPr>
          <w:rFonts w:ascii="Times New Roman" w:eastAsia="Times New Roman" w:hAnsi="Times New Roman" w:cs="Times New Roman"/>
          <w:spacing w:val="4"/>
          <w:sz w:val="28"/>
          <w:szCs w:val="28"/>
          <w:lang w:eastAsia="ru-RU"/>
        </w:rPr>
        <w:t xml:space="preserve"> (приложение № 3)</w:t>
      </w:r>
      <w:r w:rsidRPr="00A61624">
        <w:rPr>
          <w:rFonts w:ascii="Times New Roman" w:eastAsia="Times New Roman" w:hAnsi="Times New Roman" w:cs="Times New Roman"/>
          <w:spacing w:val="2"/>
          <w:sz w:val="28"/>
          <w:szCs w:val="28"/>
          <w:lang w:eastAsia="ru-RU"/>
        </w:rPr>
        <w:t xml:space="preserve">. </w:t>
      </w:r>
      <w:proofErr w:type="gramEnd"/>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z w:val="28"/>
          <w:szCs w:val="28"/>
          <w:lang w:eastAsia="ru-RU"/>
        </w:rPr>
        <w:t>2.</w:t>
      </w:r>
      <w:r w:rsidRPr="00A61624">
        <w:rPr>
          <w:rFonts w:ascii="Times New Roman" w:eastAsia="Times New Roman" w:hAnsi="Times New Roman" w:cs="Times New Roman"/>
          <w:spacing w:val="1"/>
          <w:sz w:val="28"/>
          <w:szCs w:val="28"/>
          <w:lang w:eastAsia="ru-RU"/>
        </w:rPr>
        <w:t xml:space="preserve">4. К тексту письма подкладывается конверт, который хранится вместе с обращением в течение всего периода его рассмотрения. В </w:t>
      </w:r>
      <w:r w:rsidRPr="00A61624">
        <w:rPr>
          <w:rFonts w:ascii="Times New Roman" w:eastAsia="Times New Roman" w:hAnsi="Times New Roman" w:cs="Times New Roman"/>
          <w:sz w:val="28"/>
          <w:szCs w:val="28"/>
          <w:lang w:eastAsia="ru-RU"/>
        </w:rPr>
        <w:t>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2.5.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регистрируются в общем отделе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w:t>
      </w:r>
    </w:p>
    <w:p w:rsidR="00A61624" w:rsidRPr="00A61624" w:rsidRDefault="00A61624" w:rsidP="005D599C">
      <w:pPr>
        <w:shd w:val="clear" w:color="auto" w:fill="FFFFFF"/>
        <w:spacing w:after="0" w:line="240" w:lineRule="auto"/>
        <w:ind w:right="22"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2.6.</w:t>
      </w:r>
      <w:r w:rsidRPr="00A61624">
        <w:rPr>
          <w:rFonts w:ascii="Times New Roman" w:eastAsia="Times New Roman" w:hAnsi="Times New Roman" w:cs="Times New Roman"/>
          <w:spacing w:val="-6"/>
          <w:sz w:val="28"/>
          <w:szCs w:val="28"/>
          <w:lang w:eastAsia="ru-RU"/>
        </w:rPr>
        <w:t xml:space="preserve"> Конверты с пометкой «лично» вскрываются в общем порядке работником, обрабатывающим корреспонденцию. </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sz w:val="28"/>
          <w:szCs w:val="28"/>
          <w:lang w:eastAsia="ru-RU"/>
        </w:rPr>
        <w:t xml:space="preserve">2.7. </w:t>
      </w:r>
      <w:r w:rsidRPr="00A61624">
        <w:rPr>
          <w:rFonts w:ascii="Times New Roman" w:eastAsia="Times New Roman" w:hAnsi="Times New Roman" w:cs="Times New Roman"/>
          <w:color w:val="000000"/>
          <w:sz w:val="28"/>
          <w:szCs w:val="28"/>
          <w:lang w:eastAsia="ru-RU"/>
        </w:rPr>
        <w:t xml:space="preserve">Обращение, поступившее в администрацию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color w:val="000000"/>
          <w:sz w:val="28"/>
          <w:szCs w:val="28"/>
          <w:lang w:eastAsia="ru-RU"/>
        </w:rPr>
        <w:t xml:space="preserve"> или должностному лицу в форме электронного документа, подлежит рассмотрению в соответствии с Порядком. </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color w:val="000000"/>
          <w:sz w:val="28"/>
          <w:szCs w:val="28"/>
          <w:lang w:eastAsia="ru-RU"/>
        </w:rPr>
        <w:t xml:space="preserve">В обращении гражданин в обязательном порядке указывает свои фамилию, имя, отчество (последнее - при наличии), адрес электронной почты, </w:t>
      </w:r>
      <w:r w:rsidRPr="00A61624">
        <w:rPr>
          <w:rFonts w:ascii="Times New Roman" w:eastAsia="Times New Roman" w:hAnsi="Times New Roman" w:cs="Times New Roman"/>
          <w:color w:val="000000"/>
          <w:sz w:val="28"/>
          <w:szCs w:val="28"/>
          <w:lang w:eastAsia="ru-RU"/>
        </w:rPr>
        <w:lastRenderedPageBreak/>
        <w:t xml:space="preserve">по которому должен быть направлен ответ, уведомление о переадресации обращения. </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color w:val="000000"/>
          <w:sz w:val="28"/>
          <w:szCs w:val="28"/>
          <w:lang w:eastAsia="ru-RU"/>
        </w:rPr>
        <w:t>Гражданин вправе приложить к такому обращению необходимые документы и материалы в электронной форме.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2.</w:t>
      </w:r>
      <w:r w:rsidRPr="00A61624">
        <w:rPr>
          <w:rFonts w:ascii="Times New Roman" w:eastAsia="Times New Roman" w:hAnsi="Times New Roman" w:cs="Times New Roman"/>
          <w:spacing w:val="1"/>
          <w:sz w:val="28"/>
          <w:szCs w:val="28"/>
          <w:lang w:eastAsia="ru-RU"/>
        </w:rPr>
        <w:t xml:space="preserve">8. Письменные обращения на имя главы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1"/>
          <w:sz w:val="28"/>
          <w:szCs w:val="28"/>
          <w:lang w:eastAsia="ru-RU"/>
        </w:rPr>
        <w:t xml:space="preserve">, доставленные в </w:t>
      </w:r>
      <w:r w:rsidRPr="00A61624">
        <w:rPr>
          <w:rFonts w:ascii="Times New Roman" w:eastAsia="Times New Roman" w:hAnsi="Times New Roman" w:cs="Times New Roman"/>
          <w:sz w:val="28"/>
          <w:szCs w:val="28"/>
          <w:lang w:eastAsia="ru-RU"/>
        </w:rPr>
        <w:t xml:space="preserve">администрацию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автором или лицом, представляющим его интересы, принимаются специалистом общего отдела.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 xml:space="preserve">Письменное обращение составляется в произвольной форме рукописным или машинописным способом и в обязательном порядке должно содержать: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наименование муниципального органа либо фамилию, имя, отчество соответствующего должностного лица, либо должность соответствующего должностного лица;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фамилию, имя, отчество (последнее – при наличии) заявителя;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 xml:space="preserve">почтовый адрес заявителя, на который должен быть направлен ответ либо уведомление о переадресации обращения;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адрес электронной почты, если ответ должен быть направлен в форме электронного документа;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суть предложения, заявления, жалобы;</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личную подпись, дату написания.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Не принимаются обращения, не содержащие фамилии гражданина или почтового адреса.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2.9. Обращение, поступившее через виртуальную приемную официального сайта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предусматривает обязательное заполнение заявителем реквизитов, необходимых для работы с обращением. Данные интернет - обращения автоматически </w:t>
      </w:r>
      <w:proofErr w:type="gramStart"/>
      <w:r w:rsidRPr="00A61624">
        <w:rPr>
          <w:rFonts w:ascii="Times New Roman" w:eastAsia="Times New Roman" w:hAnsi="Times New Roman" w:cs="Times New Roman"/>
          <w:sz w:val="28"/>
          <w:szCs w:val="28"/>
          <w:lang w:eastAsia="ru-RU"/>
        </w:rPr>
        <w:t>экспортируются на электронную почту общего отдела и обращение рассматривается</w:t>
      </w:r>
      <w:proofErr w:type="gramEnd"/>
      <w:r w:rsidRPr="00A61624">
        <w:rPr>
          <w:rFonts w:ascii="Times New Roman" w:eastAsia="Times New Roman" w:hAnsi="Times New Roman" w:cs="Times New Roman"/>
          <w:sz w:val="28"/>
          <w:szCs w:val="28"/>
          <w:lang w:eastAsia="ru-RU"/>
        </w:rPr>
        <w:t xml:space="preserve"> в соответствии с Порядком. </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p>
    <w:p w:rsidR="00A61624" w:rsidRPr="00A61624" w:rsidRDefault="00A61624" w:rsidP="00A61624">
      <w:pPr>
        <w:widowControl w:val="0"/>
        <w:tabs>
          <w:tab w:val="left" w:pos="74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3. Регистрация обращений</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3.</w:t>
      </w:r>
      <w:r w:rsidRPr="00A61624">
        <w:rPr>
          <w:rFonts w:ascii="Times New Roman" w:eastAsia="Times New Roman" w:hAnsi="Times New Roman" w:cs="Times New Roman"/>
          <w:spacing w:val="-2"/>
          <w:sz w:val="28"/>
          <w:szCs w:val="28"/>
          <w:lang w:eastAsia="ru-RU"/>
        </w:rPr>
        <w:t xml:space="preserve">1. </w:t>
      </w:r>
      <w:r w:rsidRPr="00A61624">
        <w:rPr>
          <w:rFonts w:ascii="Times New Roman" w:eastAsia="Times New Roman" w:hAnsi="Times New Roman" w:cs="Times New Roman"/>
          <w:sz w:val="28"/>
          <w:szCs w:val="28"/>
          <w:lang w:eastAsia="ru-RU"/>
        </w:rPr>
        <w:t xml:space="preserve">Все обращения, поступающие на имя главы </w:t>
      </w:r>
      <w:r w:rsidR="0004654F">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регистрируются в журнале регистрации письменных обращений граждан (приложение № 9) </w:t>
      </w:r>
      <w:r w:rsidRPr="00A61624">
        <w:rPr>
          <w:rFonts w:ascii="Times New Roman" w:eastAsia="Times New Roman" w:hAnsi="Times New Roman" w:cs="Times New Roman"/>
          <w:spacing w:val="1"/>
          <w:sz w:val="28"/>
          <w:szCs w:val="28"/>
          <w:lang w:eastAsia="ru-RU"/>
        </w:rPr>
        <w:t>в течение трех дней с даты их поступления.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pacing w:val="1"/>
          <w:sz w:val="28"/>
          <w:szCs w:val="28"/>
          <w:lang w:eastAsia="ru-RU"/>
        </w:rPr>
        <w:t>Информация о персональных данных авторов письменных обращений и обращений, направленных в форме электронного документа, хранится и обрабатывается с соблюдением требований Российского законодательства о персональных данных.</w:t>
      </w:r>
    </w:p>
    <w:p w:rsidR="00A61624" w:rsidRPr="00A61624" w:rsidRDefault="00A61624" w:rsidP="005D599C">
      <w:pPr>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lastRenderedPageBreak/>
        <w:t xml:space="preserve">В случае поступления обращений в день, предшествующий праздничным или выходным дням, их регистрация может производиться в </w:t>
      </w:r>
      <w:r w:rsidRPr="00A61624">
        <w:rPr>
          <w:rFonts w:ascii="Times New Roman" w:eastAsia="Times New Roman" w:hAnsi="Times New Roman" w:cs="Times New Roman"/>
          <w:spacing w:val="1"/>
          <w:sz w:val="28"/>
          <w:szCs w:val="28"/>
          <w:lang w:eastAsia="ru-RU"/>
        </w:rPr>
        <w:t>рабочий день, следующий за праздничными или выходными днями.</w:t>
      </w:r>
    </w:p>
    <w:p w:rsidR="00A61624" w:rsidRPr="00A61624" w:rsidRDefault="00A61624" w:rsidP="005D599C">
      <w:pPr>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 xml:space="preserve">Регистрация обращений осуществляется в пределах календарного года.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3.2. На первой странице письма (а не на сопроводительных документах к нему) в правом нижнем углу либо на свободном от текста </w:t>
      </w:r>
      <w:r w:rsidRPr="00A61624">
        <w:rPr>
          <w:rFonts w:ascii="Times New Roman" w:eastAsia="Times New Roman" w:hAnsi="Times New Roman" w:cs="Times New Roman"/>
          <w:spacing w:val="2"/>
          <w:sz w:val="28"/>
          <w:szCs w:val="28"/>
          <w:lang w:eastAsia="ru-RU"/>
        </w:rPr>
        <w:t>месте проставляется регистрационный штамп с указанием даты поступления и регистрационного номера.</w:t>
      </w:r>
    </w:p>
    <w:p w:rsidR="005F2058" w:rsidRDefault="00A61624"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3.</w:t>
      </w:r>
      <w:r w:rsidRPr="00A61624">
        <w:rPr>
          <w:rFonts w:ascii="Times New Roman" w:eastAsia="Times New Roman" w:hAnsi="Times New Roman" w:cs="Times New Roman"/>
          <w:spacing w:val="-1"/>
          <w:sz w:val="28"/>
          <w:szCs w:val="28"/>
          <w:lang w:eastAsia="ru-RU"/>
        </w:rPr>
        <w:t xml:space="preserve">3. При регистрации коллективных обращений (обращений, подписанных двумя или более авторами) в журнал регистрации </w:t>
      </w:r>
      <w:r w:rsidRPr="00A61624">
        <w:rPr>
          <w:rFonts w:ascii="Times New Roman" w:eastAsia="Times New Roman" w:hAnsi="Times New Roman" w:cs="Times New Roman"/>
          <w:sz w:val="28"/>
          <w:szCs w:val="28"/>
          <w:lang w:eastAsia="ru-RU"/>
        </w:rPr>
        <w:t xml:space="preserve">вносится две первые разборчиво указанные фамилии с припиской «и другие». Первой указывается фамилия того автора, в адрес </w:t>
      </w:r>
      <w:r w:rsidRPr="00A61624">
        <w:rPr>
          <w:rFonts w:ascii="Times New Roman" w:eastAsia="Times New Roman" w:hAnsi="Times New Roman" w:cs="Times New Roman"/>
          <w:spacing w:val="2"/>
          <w:sz w:val="28"/>
          <w:szCs w:val="28"/>
          <w:lang w:eastAsia="ru-RU"/>
        </w:rPr>
        <w:t xml:space="preserve">которого заявители просят направить ответ, и учет производится по данной фамилии. В случае отсутствия ссылки на фамилию, первой </w:t>
      </w:r>
      <w:r w:rsidRPr="00A61624">
        <w:rPr>
          <w:rFonts w:ascii="Times New Roman" w:eastAsia="Times New Roman" w:hAnsi="Times New Roman" w:cs="Times New Roman"/>
          <w:spacing w:val="-1"/>
          <w:sz w:val="28"/>
          <w:szCs w:val="28"/>
          <w:lang w:eastAsia="ru-RU"/>
        </w:rPr>
        <w:t xml:space="preserve">указывается фамилия, обозначенная на конверте. При регистрации </w:t>
      </w:r>
    </w:p>
    <w:p w:rsidR="00A61624" w:rsidRPr="00A61624" w:rsidRDefault="00A61624" w:rsidP="005D599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pacing w:val="-1"/>
          <w:sz w:val="28"/>
          <w:szCs w:val="28"/>
          <w:lang w:eastAsia="ru-RU"/>
        </w:rPr>
        <w:t xml:space="preserve">проставляется отметка «коллективное». Коллективные обращения без </w:t>
      </w:r>
      <w:r w:rsidRPr="00A61624">
        <w:rPr>
          <w:rFonts w:ascii="Times New Roman" w:eastAsia="Times New Roman" w:hAnsi="Times New Roman" w:cs="Times New Roman"/>
          <w:sz w:val="28"/>
          <w:szCs w:val="28"/>
          <w:lang w:eastAsia="ru-RU"/>
        </w:rPr>
        <w:t xml:space="preserve">подписей регистрируются по названию организации, предприятия, учреждения (заведения), из которых они поступили, например: коллектив МБОУ СОШ № </w:t>
      </w:r>
      <w:r w:rsidR="0004654F">
        <w:rPr>
          <w:rFonts w:ascii="Times New Roman" w:eastAsia="Times New Roman" w:hAnsi="Times New Roman" w:cs="Times New Roman"/>
          <w:sz w:val="28"/>
          <w:szCs w:val="28"/>
          <w:lang w:eastAsia="ru-RU"/>
        </w:rPr>
        <w:t>16</w:t>
      </w:r>
      <w:r w:rsidRPr="00A61624">
        <w:rPr>
          <w:rFonts w:ascii="Times New Roman" w:eastAsia="Times New Roman" w:hAnsi="Times New Roman" w:cs="Times New Roman"/>
          <w:sz w:val="28"/>
          <w:szCs w:val="28"/>
          <w:lang w:eastAsia="ru-RU"/>
        </w:rPr>
        <w:t>.</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3.4. Если автор (Иванов) пересылает обращение через второе лицо (Петров), указывая его адрес и не указывая своего, то в графе </w:t>
      </w:r>
      <w:r w:rsidRPr="00A61624">
        <w:rPr>
          <w:rFonts w:ascii="Times New Roman" w:eastAsia="Times New Roman" w:hAnsi="Times New Roman" w:cs="Times New Roman"/>
          <w:spacing w:val="1"/>
          <w:sz w:val="28"/>
          <w:szCs w:val="28"/>
          <w:lang w:eastAsia="ru-RU"/>
        </w:rPr>
        <w:t>«Ф.И.О.» отмечаются две фамилии: Иванов, Петров.</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3.5. Если заявитель не указал своей фамилии, то при регистрации вносится запись «Без фамилии».</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3.</w:t>
      </w:r>
      <w:r w:rsidRPr="00A61624">
        <w:rPr>
          <w:rFonts w:ascii="Times New Roman" w:eastAsia="Times New Roman" w:hAnsi="Times New Roman" w:cs="Times New Roman"/>
          <w:spacing w:val="1"/>
          <w:sz w:val="28"/>
          <w:szCs w:val="28"/>
          <w:lang w:eastAsia="ru-RU"/>
        </w:rPr>
        <w:t>6. Зарегистрированные письма заявителям не возвращаются (за исключением случаев, предусмотренных федеральным законода</w:t>
      </w:r>
      <w:r w:rsidRPr="00A61624">
        <w:rPr>
          <w:rFonts w:ascii="Times New Roman" w:eastAsia="Times New Roman" w:hAnsi="Times New Roman" w:cs="Times New Roman"/>
          <w:sz w:val="28"/>
          <w:szCs w:val="28"/>
          <w:lang w:eastAsia="ru-RU"/>
        </w:rPr>
        <w:t xml:space="preserve">тельством). Возврат обращения заявителю возможен до его регистрации. По письменному запросу заявителю возвращаются оригиналы документов, приложенные к </w:t>
      </w:r>
      <w:r w:rsidRPr="00A61624">
        <w:rPr>
          <w:rFonts w:ascii="Times New Roman" w:eastAsia="Times New Roman" w:hAnsi="Times New Roman" w:cs="Times New Roman"/>
          <w:spacing w:val="2"/>
          <w:sz w:val="28"/>
          <w:szCs w:val="28"/>
          <w:lang w:eastAsia="ru-RU"/>
        </w:rPr>
        <w:t>обращению, путем личного вручения или посредством почтовой связи. Приложения к обращению могут быть возвращены заявителю, как во время рассмотрения, так и во время периода архивного хранения. При рассмотрении обращения заявитель имеет право представлять дополнительные документы и материалы либо обращаться с просьбой об их истребовании, в том числе в электронной форме. Заявитель имеет право обратиться с заявлением о прекращении рассмотрения обращения.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pacing w:val="2"/>
          <w:sz w:val="28"/>
          <w:szCs w:val="28"/>
          <w:lang w:eastAsia="ru-RU"/>
        </w:rPr>
        <w:t xml:space="preserve">3.7. Все поступившие обращения граждан в администрацию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2"/>
          <w:sz w:val="28"/>
          <w:szCs w:val="28"/>
          <w:lang w:eastAsia="ru-RU"/>
        </w:rPr>
        <w:t xml:space="preserve"> ставятся на контроль. </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4. Сроки рассмотрения обращений граждан</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A61624">
        <w:rPr>
          <w:rFonts w:ascii="Times New Roman" w:eastAsia="Times New Roman" w:hAnsi="Times New Roman" w:cs="Times New Roman"/>
          <w:sz w:val="28"/>
          <w:szCs w:val="28"/>
          <w:lang w:eastAsia="ru-RU"/>
        </w:rPr>
        <w:t xml:space="preserve">4.1. Обращения, поступившие в администрацию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в соответствии с компетенцией, рассматриваются в течение 30 дней. Указанный </w:t>
      </w:r>
      <w:r w:rsidRPr="00A61624">
        <w:rPr>
          <w:rFonts w:ascii="Times New Roman" w:eastAsia="Times New Roman" w:hAnsi="Times New Roman" w:cs="Times New Roman"/>
          <w:spacing w:val="-4"/>
          <w:sz w:val="28"/>
          <w:szCs w:val="28"/>
          <w:lang w:eastAsia="ru-RU"/>
        </w:rPr>
        <w:t xml:space="preserve">срок исчисляется от даты </w:t>
      </w:r>
      <w:r w:rsidRPr="00A61624">
        <w:rPr>
          <w:rFonts w:ascii="Times New Roman" w:eastAsia="Times New Roman" w:hAnsi="Times New Roman" w:cs="Times New Roman"/>
          <w:spacing w:val="-4"/>
          <w:sz w:val="28"/>
          <w:szCs w:val="28"/>
          <w:lang w:eastAsia="ru-RU"/>
        </w:rPr>
        <w:lastRenderedPageBreak/>
        <w:t xml:space="preserve">регистрации обращения в общем отделе до даты направления ответа заявителю. </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4.2. Если обращение не требует проверки либо требует срочного разрешения, сроки его рассмотрения могут сокращаться.</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4.</w:t>
      </w:r>
      <w:r w:rsidRPr="00A61624">
        <w:rPr>
          <w:rFonts w:ascii="Times New Roman" w:eastAsia="Times New Roman" w:hAnsi="Times New Roman" w:cs="Times New Roman"/>
          <w:spacing w:val="-6"/>
          <w:sz w:val="28"/>
          <w:szCs w:val="28"/>
          <w:lang w:eastAsia="ru-RU"/>
        </w:rPr>
        <w:t xml:space="preserve">3. </w:t>
      </w:r>
      <w:proofErr w:type="gramStart"/>
      <w:r w:rsidRPr="00A61624">
        <w:rPr>
          <w:rFonts w:ascii="Times New Roman" w:eastAsia="Times New Roman" w:hAnsi="Times New Roman" w:cs="Times New Roman"/>
          <w:spacing w:val="-6"/>
          <w:sz w:val="28"/>
          <w:szCs w:val="28"/>
          <w:lang w:eastAsia="ru-RU"/>
        </w:rPr>
        <w:t xml:space="preserve">Обращения депутатов представительных органов, связанные с обращениями граждан, не требующие дополнительного изучения и </w:t>
      </w:r>
      <w:r w:rsidRPr="00A61624">
        <w:rPr>
          <w:rFonts w:ascii="Times New Roman" w:eastAsia="Times New Roman" w:hAnsi="Times New Roman" w:cs="Times New Roman"/>
          <w:sz w:val="28"/>
          <w:szCs w:val="28"/>
          <w:lang w:eastAsia="ru-RU"/>
        </w:rPr>
        <w:t>проверки, рассматриваются безотлагательно, но не позднее 15 дней, а при необходимости получения дополнительных материалов — не позднее 30 дней.</w:t>
      </w:r>
      <w:proofErr w:type="gramEnd"/>
    </w:p>
    <w:p w:rsidR="00A61624" w:rsidRPr="00A61624" w:rsidRDefault="00A61624" w:rsidP="001B787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proofErr w:type="gramStart"/>
      <w:r w:rsidRPr="00A61624">
        <w:rPr>
          <w:rFonts w:ascii="Times New Roman" w:eastAsia="Times New Roman" w:hAnsi="Times New Roman" w:cs="Times New Roman"/>
          <w:sz w:val="28"/>
          <w:szCs w:val="28"/>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A61624">
        <w:rPr>
          <w:rFonts w:ascii="Times New Roman" w:eastAsia="Times New Roman" w:hAnsi="Times New Roman" w:cs="Times New Roman"/>
          <w:sz w:val="28"/>
          <w:szCs w:val="28"/>
          <w:lang w:eastAsia="ru-RU"/>
        </w:rPr>
        <w:t xml:space="preserve"> предоставления.</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A61624">
        <w:rPr>
          <w:rFonts w:ascii="Times New Roman" w:eastAsia="Times New Roman" w:hAnsi="Times New Roman" w:cs="Times New Roman"/>
          <w:sz w:val="28"/>
          <w:szCs w:val="28"/>
          <w:lang w:eastAsia="ru-RU"/>
        </w:rPr>
        <w:t>4.</w:t>
      </w:r>
      <w:r w:rsidRPr="00A61624">
        <w:rPr>
          <w:rFonts w:ascii="Times New Roman" w:eastAsia="Times New Roman" w:hAnsi="Times New Roman" w:cs="Times New Roman"/>
          <w:spacing w:val="-5"/>
          <w:sz w:val="28"/>
          <w:szCs w:val="28"/>
          <w:lang w:eastAsia="ru-RU"/>
        </w:rPr>
        <w:t>4. В исключительных случаях, а также в случае направления запроса, руководитель органа местного самоуправ</w:t>
      </w:r>
      <w:r w:rsidRPr="00A61624">
        <w:rPr>
          <w:rFonts w:ascii="Times New Roman" w:eastAsia="Times New Roman" w:hAnsi="Times New Roman" w:cs="Times New Roman"/>
          <w:spacing w:val="-5"/>
          <w:sz w:val="28"/>
          <w:szCs w:val="28"/>
          <w:lang w:eastAsia="ru-RU"/>
        </w:rPr>
        <w:softHyphen/>
      </w:r>
      <w:r w:rsidRPr="00A61624">
        <w:rPr>
          <w:rFonts w:ascii="Times New Roman" w:eastAsia="Times New Roman" w:hAnsi="Times New Roman" w:cs="Times New Roman"/>
          <w:sz w:val="28"/>
          <w:szCs w:val="28"/>
          <w:lang w:eastAsia="ru-RU"/>
        </w:rPr>
        <w:t xml:space="preserve">ления (либо уполномоченное на то лицо) вправе продлить срок рассмотрения обращения не более чем на 30 дней при </w:t>
      </w:r>
      <w:r w:rsidRPr="00A61624">
        <w:rPr>
          <w:rFonts w:ascii="Times New Roman" w:eastAsia="Times New Roman" w:hAnsi="Times New Roman" w:cs="Times New Roman"/>
          <w:spacing w:val="-4"/>
          <w:sz w:val="28"/>
          <w:szCs w:val="28"/>
          <w:lang w:eastAsia="ru-RU"/>
        </w:rPr>
        <w:t xml:space="preserve">условии уведомления об этом заявителя.  </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pacing w:val="-4"/>
          <w:sz w:val="28"/>
          <w:szCs w:val="28"/>
          <w:lang w:eastAsia="ru-RU"/>
        </w:rPr>
        <w:t>Для решения вопроса о продлении срока рассмотрения обращения непосредственный исполнитель готовит служебную записку с обо</w:t>
      </w:r>
      <w:r w:rsidRPr="00A61624">
        <w:rPr>
          <w:rFonts w:ascii="Times New Roman" w:eastAsia="Times New Roman" w:hAnsi="Times New Roman" w:cs="Times New Roman"/>
          <w:sz w:val="28"/>
          <w:szCs w:val="28"/>
          <w:lang w:eastAsia="ru-RU"/>
        </w:rPr>
        <w:t xml:space="preserve">снованием необходимости продления срока и представляет ее руководителю, давшему поручение по рассмотрению обращения, не менее </w:t>
      </w:r>
      <w:r w:rsidRPr="00A61624">
        <w:rPr>
          <w:rFonts w:ascii="Times New Roman" w:eastAsia="Times New Roman" w:hAnsi="Times New Roman" w:cs="Times New Roman"/>
          <w:spacing w:val="-3"/>
          <w:sz w:val="28"/>
          <w:szCs w:val="28"/>
          <w:lang w:eastAsia="ru-RU"/>
        </w:rPr>
        <w:t>чем за два-три дня до истечения срока исполнения.</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 xml:space="preserve">4.5. Срок рассмотрения исчисляется в календарных днях. Если окончание срока рассмотрения обращения приходится на нерабочий </w:t>
      </w:r>
      <w:r w:rsidRPr="00A61624">
        <w:rPr>
          <w:rFonts w:ascii="Times New Roman" w:eastAsia="Times New Roman" w:hAnsi="Times New Roman" w:cs="Times New Roman"/>
          <w:spacing w:val="-3"/>
          <w:sz w:val="28"/>
          <w:szCs w:val="28"/>
          <w:lang w:eastAsia="ru-RU"/>
        </w:rPr>
        <w:t>день, то днем окончания этого срока считается предшествующий ему рабочий день.</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4.</w:t>
      </w:r>
      <w:r w:rsidRPr="00A61624">
        <w:rPr>
          <w:rFonts w:ascii="Times New Roman" w:eastAsia="Times New Roman" w:hAnsi="Times New Roman" w:cs="Times New Roman"/>
          <w:spacing w:val="-6"/>
          <w:sz w:val="28"/>
          <w:szCs w:val="28"/>
          <w:lang w:eastAsia="ru-RU"/>
        </w:rPr>
        <w:t xml:space="preserve">6. По дубликатному обращению (обращение заявителя, являющееся копией предыдущего обращения, либо экземпляр обращения по </w:t>
      </w:r>
      <w:r w:rsidRPr="00A61624">
        <w:rPr>
          <w:rFonts w:ascii="Times New Roman" w:eastAsia="Times New Roman" w:hAnsi="Times New Roman" w:cs="Times New Roman"/>
          <w:sz w:val="28"/>
          <w:szCs w:val="28"/>
          <w:lang w:eastAsia="ru-RU"/>
        </w:rPr>
        <w:t xml:space="preserve">одному и тому же вопросу и в интересах одного и того же лица), приобщенному к материалам рассмотрения первого обращения, срок </w:t>
      </w:r>
      <w:r w:rsidRPr="00A61624">
        <w:rPr>
          <w:rFonts w:ascii="Times New Roman" w:eastAsia="Times New Roman" w:hAnsi="Times New Roman" w:cs="Times New Roman"/>
          <w:spacing w:val="-5"/>
          <w:sz w:val="28"/>
          <w:szCs w:val="28"/>
          <w:lang w:eastAsia="ru-RU"/>
        </w:rPr>
        <w:t xml:space="preserve">рассмотрения соответствует сроку рассмотрения первого обращения. Если дубликатное обращение получено после направления ответа </w:t>
      </w:r>
      <w:r w:rsidRPr="00A61624">
        <w:rPr>
          <w:rFonts w:ascii="Times New Roman" w:eastAsia="Times New Roman" w:hAnsi="Times New Roman" w:cs="Times New Roman"/>
          <w:spacing w:val="-4"/>
          <w:sz w:val="28"/>
          <w:szCs w:val="28"/>
          <w:lang w:eastAsia="ru-RU"/>
        </w:rPr>
        <w:t>заявителю, то срок рассмотрения данного обращения не должен превышать 10 дней.</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4.7. Исполнители несут ответственность за соблюдение сроков рассмотрения обращений и качество подготовленной информации.</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 xml:space="preserve">4.8. Общий отдел в пределах своей компетенции осуществляет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соблюдением порядка и сроков рассмотрения обращений граждан. Анализирует содержание поступающих обращений, принимает меры по своевременному выявлению и устранению причин нарушения прав, свобод и законных интересов граждан.</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widowControl w:val="0"/>
        <w:tabs>
          <w:tab w:val="left" w:pos="93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5. Направление обращений на рассмотрение</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lastRenderedPageBreak/>
        <w:t>5.1. Специалист общего отдела, ответственный за регистрацию поступающих обращений, в день регистрации обращения готовит проект поручения главы (</w:t>
      </w:r>
      <w:r w:rsidRPr="00A61624">
        <w:rPr>
          <w:rFonts w:ascii="Times New Roman" w:eastAsia="Times New Roman" w:hAnsi="Times New Roman" w:cs="Times New Roman"/>
          <w:spacing w:val="-1"/>
          <w:sz w:val="28"/>
          <w:szCs w:val="28"/>
          <w:lang w:eastAsia="ru-RU"/>
        </w:rPr>
        <w:t>определяет исполнителей, срок и порядок разрешения вопросов обращения),</w:t>
      </w:r>
      <w:r w:rsidRPr="00A61624">
        <w:rPr>
          <w:rFonts w:ascii="Times New Roman" w:eastAsia="Times New Roman" w:hAnsi="Times New Roman" w:cs="Times New Roman"/>
          <w:sz w:val="28"/>
          <w:szCs w:val="28"/>
          <w:lang w:eastAsia="ru-RU"/>
        </w:rPr>
        <w:t xml:space="preserve"> представляет обращение с проектом поручения главе </w:t>
      </w:r>
      <w:r w:rsidR="001B7877">
        <w:rPr>
          <w:rFonts w:ascii="Times New Roman" w:eastAsia="Times New Roman" w:hAnsi="Times New Roman" w:cs="Times New Roman"/>
          <w:sz w:val="28"/>
          <w:szCs w:val="28"/>
          <w:lang w:eastAsia="ru-RU"/>
        </w:rPr>
        <w:t>Новотаманского</w:t>
      </w:r>
      <w:r w:rsidR="001B7877"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для принятия решения о ходе рассмотрения обращения. Затем обращение с резолюцией главы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направляется на исполнение руководителям и специалистам структурных подразделений администрации, заместителю главы, руководителям муниципальных учреждений под роспись. </w:t>
      </w:r>
      <w:r w:rsidRPr="00A61624">
        <w:rPr>
          <w:rFonts w:ascii="Times New Roman" w:eastAsia="Times New Roman" w:hAnsi="Times New Roman" w:cs="Times New Roman"/>
          <w:spacing w:val="2"/>
          <w:sz w:val="28"/>
          <w:szCs w:val="28"/>
          <w:lang w:eastAsia="ru-RU"/>
        </w:rPr>
        <w:t xml:space="preserve">При </w:t>
      </w:r>
      <w:r w:rsidRPr="00A61624">
        <w:rPr>
          <w:rFonts w:ascii="Times New Roman" w:eastAsia="Times New Roman" w:hAnsi="Times New Roman" w:cs="Times New Roman"/>
          <w:sz w:val="28"/>
          <w:szCs w:val="28"/>
          <w:lang w:eastAsia="ru-RU"/>
        </w:rPr>
        <w:t xml:space="preserve">направлении обращения на рассмотрение </w:t>
      </w:r>
      <w:r w:rsidRPr="00A61624">
        <w:rPr>
          <w:rFonts w:ascii="Times New Roman" w:eastAsia="Times New Roman" w:hAnsi="Times New Roman" w:cs="Times New Roman"/>
          <w:spacing w:val="1"/>
          <w:sz w:val="28"/>
          <w:szCs w:val="28"/>
          <w:lang w:eastAsia="ru-RU"/>
        </w:rPr>
        <w:t xml:space="preserve">могут определяться методы рассмотрения: комиссионное </w:t>
      </w:r>
      <w:r w:rsidRPr="00A61624">
        <w:rPr>
          <w:rFonts w:ascii="Times New Roman" w:eastAsia="Times New Roman" w:hAnsi="Times New Roman" w:cs="Times New Roman"/>
          <w:sz w:val="28"/>
          <w:szCs w:val="28"/>
          <w:lang w:eastAsia="ru-RU"/>
        </w:rPr>
        <w:t>рассмотрение, с выходом (выездом) на место, с участием заявителя, с проведением собрания и другие.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5.2. Если обращение в администрацию </w:t>
      </w:r>
      <w:r w:rsidR="001B7877">
        <w:rPr>
          <w:rFonts w:ascii="Times New Roman" w:eastAsia="Times New Roman" w:hAnsi="Times New Roman" w:cs="Times New Roman"/>
          <w:sz w:val="28"/>
          <w:szCs w:val="28"/>
          <w:lang w:eastAsia="ru-RU"/>
        </w:rPr>
        <w:t>Новотаманского</w:t>
      </w:r>
      <w:r w:rsidR="001B7877"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направлено не по территориальной принадлежности (из администрации Краснодарского края, законодательного органа Краснодарского края), </w:t>
      </w:r>
      <w:r w:rsidR="001B7877">
        <w:rPr>
          <w:rFonts w:ascii="Times New Roman" w:eastAsia="Times New Roman" w:hAnsi="Times New Roman" w:cs="Times New Roman"/>
          <w:sz w:val="28"/>
          <w:szCs w:val="28"/>
          <w:lang w:eastAsia="ru-RU"/>
        </w:rPr>
        <w:t xml:space="preserve">специалист </w:t>
      </w:r>
      <w:r w:rsidRPr="00A61624">
        <w:rPr>
          <w:rFonts w:ascii="Times New Roman" w:eastAsia="Times New Roman" w:hAnsi="Times New Roman" w:cs="Times New Roman"/>
          <w:sz w:val="28"/>
          <w:szCs w:val="28"/>
          <w:lang w:eastAsia="ru-RU"/>
        </w:rPr>
        <w:t xml:space="preserve">общего отдела регистрирует обращение, затем направляет обращение автору поручения с сопроводительным письмом о необходимости направления обращения по принадлежности, либо направляет обращение с сопроводительным письмом по территориальной принадлежности. Заявителю направляется уведомление о переадресации его обращения.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5.3. Письменные обращения, содержащие вопросы, решение которых не входит в компетенцию администрации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в течение семи дней со дня регистрации направляются на рассмотрение в соответствующий орган или соответствующему должностному </w:t>
      </w:r>
      <w:r w:rsidRPr="00A61624">
        <w:rPr>
          <w:rFonts w:ascii="Times New Roman" w:eastAsia="Times New Roman" w:hAnsi="Times New Roman" w:cs="Times New Roman"/>
          <w:spacing w:val="-1"/>
          <w:sz w:val="28"/>
          <w:szCs w:val="28"/>
          <w:lang w:eastAsia="ru-RU"/>
        </w:rPr>
        <w:t xml:space="preserve">лицу, в компетенцию которых входит решение поставленных в обращениях вопросов, с уведомлением граждан, направивших обращение, о </w:t>
      </w:r>
      <w:r w:rsidRPr="00A61624">
        <w:rPr>
          <w:rFonts w:ascii="Times New Roman" w:eastAsia="Times New Roman" w:hAnsi="Times New Roman" w:cs="Times New Roman"/>
          <w:sz w:val="28"/>
          <w:szCs w:val="28"/>
          <w:lang w:eastAsia="ru-RU"/>
        </w:rPr>
        <w:t>переадресации обращений.</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5.4.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w:t>
      </w:r>
      <w:r w:rsidRPr="00A61624">
        <w:rPr>
          <w:rFonts w:ascii="Times New Roman" w:eastAsia="Times New Roman" w:hAnsi="Times New Roman" w:cs="Times New Roman"/>
          <w:spacing w:val="1"/>
          <w:sz w:val="28"/>
          <w:szCs w:val="28"/>
          <w:lang w:eastAsia="ru-RU"/>
        </w:rPr>
        <w:t>в соответствующие органы местного самоуправления или соответствующим должностным лицам.</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5.5. В случае если обращение направлено не по компетенции, исполнитель в пятидневный срок возвращает его в общий отдел с мотивированной служебной запиской на имя руководителя, давшего поручение. В служебной записке указывается орган или </w:t>
      </w:r>
      <w:r w:rsidRPr="00A61624">
        <w:rPr>
          <w:rFonts w:ascii="Times New Roman" w:eastAsia="Times New Roman" w:hAnsi="Times New Roman" w:cs="Times New Roman"/>
          <w:spacing w:val="1"/>
          <w:sz w:val="28"/>
          <w:szCs w:val="28"/>
          <w:lang w:eastAsia="ru-RU"/>
        </w:rPr>
        <w:t xml:space="preserve">должностное лицо, в чью компетенцию входит решение поднимаемых в обращении вопросов. </w:t>
      </w:r>
      <w:r w:rsidRPr="00A61624">
        <w:rPr>
          <w:rFonts w:ascii="Times New Roman" w:eastAsia="Times New Roman" w:hAnsi="Times New Roman" w:cs="Times New Roman"/>
          <w:sz w:val="28"/>
          <w:szCs w:val="28"/>
          <w:lang w:eastAsia="ru-RU"/>
        </w:rPr>
        <w:t>Не допускается передача обращения от одного исполнителя к другому, минуя общий отдел.</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5.6. </w:t>
      </w:r>
      <w:proofErr w:type="gramStart"/>
      <w:r w:rsidRPr="00A61624">
        <w:rPr>
          <w:rFonts w:ascii="Times New Roman" w:eastAsia="Times New Roman" w:hAnsi="Times New Roman" w:cs="Times New Roman"/>
          <w:sz w:val="28"/>
          <w:szCs w:val="28"/>
          <w:lang w:eastAsia="ru-RU"/>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w:t>
      </w:r>
      <w:r w:rsidRPr="00A61624">
        <w:rPr>
          <w:rFonts w:ascii="Times New Roman" w:eastAsia="Times New Roman" w:hAnsi="Times New Roman" w:cs="Times New Roman"/>
          <w:sz w:val="28"/>
          <w:szCs w:val="28"/>
          <w:lang w:eastAsia="ru-RU"/>
        </w:rPr>
        <w:lastRenderedPageBreak/>
        <w:t>осуществляющий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A61624">
        <w:rPr>
          <w:rFonts w:ascii="Times New Roman" w:eastAsia="Times New Roman" w:hAnsi="Times New Roman" w:cs="Times New Roman"/>
          <w:sz w:val="28"/>
          <w:szCs w:val="28"/>
          <w:lang w:eastAsia="ru-RU"/>
        </w:rPr>
        <w:t xml:space="preserve"> уведомлением гражданина, направившего обращение, о переадресации обращения, за исключением случая, указанного в пункте 5.9 раздела 5 Порядка.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5.7. Запрещается направлять жалобу на рассмотрение в структурное подразделение администрации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в орган местного самоуправления или должностному лицу, решение или действие (бездействие) </w:t>
      </w:r>
      <w:proofErr w:type="gramStart"/>
      <w:r w:rsidRPr="00A61624">
        <w:rPr>
          <w:rFonts w:ascii="Times New Roman" w:eastAsia="Times New Roman" w:hAnsi="Times New Roman" w:cs="Times New Roman"/>
          <w:sz w:val="28"/>
          <w:szCs w:val="28"/>
          <w:lang w:eastAsia="ru-RU"/>
        </w:rPr>
        <w:t>которых</w:t>
      </w:r>
      <w:proofErr w:type="gramEnd"/>
      <w:r w:rsidRPr="00A61624">
        <w:rPr>
          <w:rFonts w:ascii="Times New Roman" w:eastAsia="Times New Roman" w:hAnsi="Times New Roman" w:cs="Times New Roman"/>
          <w:sz w:val="28"/>
          <w:szCs w:val="28"/>
          <w:lang w:eastAsia="ru-RU"/>
        </w:rPr>
        <w:t xml:space="preserve"> обжалуется. В случае если в обращении обжалуется решение или действие (бездей</w:t>
      </w:r>
      <w:r w:rsidRPr="00A61624">
        <w:rPr>
          <w:rFonts w:ascii="Times New Roman" w:eastAsia="Times New Roman" w:hAnsi="Times New Roman" w:cs="Times New Roman"/>
          <w:sz w:val="28"/>
          <w:szCs w:val="28"/>
          <w:lang w:eastAsia="ru-RU"/>
        </w:rPr>
        <w:softHyphen/>
      </w:r>
      <w:r w:rsidRPr="00A61624">
        <w:rPr>
          <w:rFonts w:ascii="Times New Roman" w:eastAsia="Times New Roman" w:hAnsi="Times New Roman" w:cs="Times New Roman"/>
          <w:spacing w:val="2"/>
          <w:sz w:val="28"/>
          <w:szCs w:val="28"/>
          <w:lang w:eastAsia="ru-RU"/>
        </w:rPr>
        <w:t xml:space="preserve">ствие) государственного органа, органа местного самоуправления или должностного лица, в компетенцию которых входит решение поставленных в обращении вопросов, </w:t>
      </w:r>
      <w:r w:rsidRPr="00A61624">
        <w:rPr>
          <w:rFonts w:ascii="Times New Roman" w:eastAsia="Times New Roman" w:hAnsi="Times New Roman" w:cs="Times New Roman"/>
          <w:sz w:val="28"/>
          <w:szCs w:val="28"/>
          <w:lang w:eastAsia="ru-RU"/>
        </w:rPr>
        <w:t>жалоба возвращается гражданину с разъяснениями его права обжаловать соответствующее решение или действие (бездействие) в устан</w:t>
      </w:r>
      <w:r w:rsidRPr="00A61624">
        <w:rPr>
          <w:rFonts w:ascii="Times New Roman" w:eastAsia="Times New Roman" w:hAnsi="Times New Roman" w:cs="Times New Roman"/>
          <w:spacing w:val="2"/>
          <w:sz w:val="28"/>
          <w:szCs w:val="28"/>
          <w:lang w:eastAsia="ru-RU"/>
        </w:rPr>
        <w:t>овленном порядке в суде.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z w:val="28"/>
          <w:szCs w:val="28"/>
          <w:lang w:eastAsia="ru-RU"/>
        </w:rPr>
        <w:t>5.8. 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w:t>
      </w:r>
      <w:r w:rsidRPr="00A61624">
        <w:rPr>
          <w:rFonts w:ascii="Times New Roman" w:eastAsia="Times New Roman" w:hAnsi="Times New Roman" w:cs="Times New Roman"/>
          <w:spacing w:val="3"/>
          <w:sz w:val="28"/>
          <w:szCs w:val="28"/>
          <w:lang w:eastAsia="ru-RU"/>
        </w:rPr>
        <w:t>общается гражданину, направившему обращение, если его фамилия и почтовый адрес поддаются прочтению (приложение № 4).</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sz w:val="28"/>
          <w:szCs w:val="28"/>
          <w:lang w:eastAsia="ru-RU"/>
        </w:rPr>
        <w:t xml:space="preserve">5.9. </w:t>
      </w:r>
      <w:r w:rsidRPr="00A61624">
        <w:rPr>
          <w:rFonts w:ascii="Times New Roman" w:eastAsia="Times New Roman" w:hAnsi="Times New Roman" w:cs="Times New Roman"/>
          <w:bCs/>
          <w:color w:val="000000"/>
          <w:spacing w:val="-4"/>
          <w:sz w:val="28"/>
          <w:szCs w:val="28"/>
          <w:lang w:eastAsia="ru-RU"/>
        </w:rPr>
        <w:t xml:space="preserve"> </w:t>
      </w:r>
      <w:r w:rsidRPr="00A61624">
        <w:rPr>
          <w:rFonts w:ascii="Times New Roman" w:eastAsia="Times New Roman" w:hAnsi="Times New Roman" w:cs="Times New Roman"/>
          <w:color w:val="000000"/>
          <w:sz w:val="28"/>
          <w:szCs w:val="28"/>
          <w:lang w:eastAsia="ru-RU"/>
        </w:rPr>
        <w:t>В случае</w:t>
      </w:r>
      <w:proofErr w:type="gramStart"/>
      <w:r w:rsidRPr="00A61624">
        <w:rPr>
          <w:rFonts w:ascii="Times New Roman" w:eastAsia="Times New Roman" w:hAnsi="Times New Roman" w:cs="Times New Roman"/>
          <w:color w:val="000000"/>
          <w:sz w:val="28"/>
          <w:szCs w:val="28"/>
          <w:lang w:eastAsia="ru-RU"/>
        </w:rPr>
        <w:t>,</w:t>
      </w:r>
      <w:proofErr w:type="gramEnd"/>
      <w:r w:rsidRPr="00A61624">
        <w:rPr>
          <w:rFonts w:ascii="Times New Roman" w:eastAsia="Times New Roman" w:hAnsi="Times New Roman" w:cs="Times New Roman"/>
          <w:color w:val="000000"/>
          <w:sz w:val="28"/>
          <w:szCs w:val="28"/>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p>
    <w:p w:rsidR="00A61624" w:rsidRPr="00A61624" w:rsidRDefault="00A61624" w:rsidP="00A61624">
      <w:pPr>
        <w:shd w:val="clear" w:color="auto" w:fill="FFFFFF"/>
        <w:spacing w:after="0" w:line="290" w:lineRule="atLeast"/>
        <w:jc w:val="center"/>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sz w:val="28"/>
          <w:szCs w:val="28"/>
          <w:lang w:eastAsia="ru-RU"/>
        </w:rPr>
        <w:t>6. Рассмотрение обращений</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6.1. В структурных подразделениях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не </w:t>
      </w:r>
      <w:proofErr w:type="gramStart"/>
      <w:r w:rsidRPr="00A61624">
        <w:rPr>
          <w:rFonts w:ascii="Times New Roman" w:eastAsia="Times New Roman" w:hAnsi="Times New Roman" w:cs="Times New Roman"/>
          <w:sz w:val="28"/>
          <w:szCs w:val="28"/>
          <w:lang w:eastAsia="ru-RU"/>
        </w:rPr>
        <w:t>посредственные</w:t>
      </w:r>
      <w:proofErr w:type="gramEnd"/>
      <w:r w:rsidRPr="00A61624">
        <w:rPr>
          <w:rFonts w:ascii="Times New Roman" w:eastAsia="Times New Roman" w:hAnsi="Times New Roman" w:cs="Times New Roman"/>
          <w:sz w:val="28"/>
          <w:szCs w:val="28"/>
          <w:lang w:eastAsia="ru-RU"/>
        </w:rPr>
        <w:t xml:space="preserve"> исполнители определяются руководителями. </w:t>
      </w:r>
      <w:r w:rsidRPr="00A61624">
        <w:rPr>
          <w:rFonts w:ascii="Times New Roman" w:eastAsia="Times New Roman" w:hAnsi="Times New Roman" w:cs="Times New Roman"/>
          <w:spacing w:val="-1"/>
          <w:sz w:val="28"/>
          <w:szCs w:val="28"/>
          <w:lang w:eastAsia="ru-RU"/>
        </w:rPr>
        <w:t xml:space="preserve">Поручение руководителя должно содержать: фамилии и инициалы лиц, которым дается поручение, четко сформулированный текст, </w:t>
      </w:r>
      <w:r w:rsidRPr="00A61624">
        <w:rPr>
          <w:rFonts w:ascii="Times New Roman" w:eastAsia="Times New Roman" w:hAnsi="Times New Roman" w:cs="Times New Roman"/>
          <w:sz w:val="28"/>
          <w:szCs w:val="28"/>
          <w:lang w:eastAsia="ru-RU"/>
        </w:rPr>
        <w:t>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6.2. Если поручение дано одновременно нескольким исполнителям, то работу по рассмотрению обращения координирует лицо, отмеченное в поручении пометкой «свод», </w:t>
      </w:r>
      <w:r w:rsidRPr="00A61624">
        <w:rPr>
          <w:rFonts w:ascii="Times New Roman" w:eastAsia="Times New Roman" w:hAnsi="Times New Roman" w:cs="Times New Roman"/>
          <w:spacing w:val="-5"/>
          <w:sz w:val="28"/>
          <w:szCs w:val="28"/>
          <w:lang w:eastAsia="ru-RU"/>
        </w:rPr>
        <w:t>соисполнители не позднее пяти дней до истечения срока рассмотрения обращения обязаны предста</w:t>
      </w:r>
      <w:r w:rsidRPr="00A61624">
        <w:rPr>
          <w:rFonts w:ascii="Times New Roman" w:eastAsia="Times New Roman" w:hAnsi="Times New Roman" w:cs="Times New Roman"/>
          <w:sz w:val="28"/>
          <w:szCs w:val="28"/>
          <w:lang w:eastAsia="ru-RU"/>
        </w:rPr>
        <w:t xml:space="preserve">вить ответственному исполнителю все необходимые материалы для обобщения и подготовки ответа. Ответственным исполнителем обобщаются материалы, готовится и </w:t>
      </w:r>
      <w:r w:rsidRPr="00A61624">
        <w:rPr>
          <w:rFonts w:ascii="Times New Roman" w:eastAsia="Times New Roman" w:hAnsi="Times New Roman" w:cs="Times New Roman"/>
          <w:sz w:val="28"/>
          <w:szCs w:val="28"/>
          <w:lang w:eastAsia="ru-RU"/>
        </w:rPr>
        <w:lastRenderedPageBreak/>
        <w:t xml:space="preserve">направляется ответ заявителю, </w:t>
      </w:r>
      <w:r w:rsidRPr="00A61624">
        <w:rPr>
          <w:rFonts w:ascii="Times New Roman" w:eastAsia="Times New Roman" w:hAnsi="Times New Roman" w:cs="Times New Roman"/>
          <w:spacing w:val="-5"/>
          <w:sz w:val="28"/>
          <w:szCs w:val="28"/>
          <w:lang w:eastAsia="ru-RU"/>
        </w:rPr>
        <w:t xml:space="preserve">администрации Краснодарского края, Законодательному Собранию Краснодарского края, прокуратуру, СМИ. </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 этом персональную ответственность за рассмотрение обращения несут все исполнители. При отсутствии пометки «свод» ответы </w:t>
      </w:r>
      <w:r w:rsidRPr="00A61624">
        <w:rPr>
          <w:rFonts w:ascii="Times New Roman" w:eastAsia="Times New Roman" w:hAnsi="Times New Roman" w:cs="Times New Roman"/>
          <w:spacing w:val="-5"/>
          <w:sz w:val="28"/>
          <w:szCs w:val="28"/>
          <w:lang w:eastAsia="ru-RU"/>
        </w:rPr>
        <w:t>направляет каждый исполнитель в части компетенции.</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6.3. </w:t>
      </w:r>
      <w:r w:rsidRPr="00A61624">
        <w:rPr>
          <w:rFonts w:ascii="Times New Roman" w:eastAsia="Times New Roman" w:hAnsi="Times New Roman" w:cs="Times New Roman"/>
          <w:spacing w:val="-4"/>
          <w:sz w:val="28"/>
          <w:szCs w:val="28"/>
          <w:lang w:eastAsia="ru-RU"/>
        </w:rPr>
        <w:t>Исполнитель при рассмотрении обращения:</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случае необходимости в установленном законодательством порядке запрашивает, в том числе в электронной форме, необходимые для рассмотрения обращения документы и материалы, встречается с заявителем для уточнения сути обращения; </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pacing w:val="-3"/>
          <w:sz w:val="28"/>
          <w:szCs w:val="28"/>
          <w:lang w:eastAsia="ru-RU"/>
        </w:rPr>
        <w:t xml:space="preserve">создает комиссию для проверки фактов, изложенных в обращении (как правило, с выездом на место и участием заявителя, с использованием средств фото – и </w:t>
      </w:r>
      <w:proofErr w:type="spellStart"/>
      <w:r w:rsidRPr="00A61624">
        <w:rPr>
          <w:rFonts w:ascii="Times New Roman" w:eastAsia="Times New Roman" w:hAnsi="Times New Roman" w:cs="Times New Roman"/>
          <w:spacing w:val="-3"/>
          <w:sz w:val="28"/>
          <w:szCs w:val="28"/>
          <w:lang w:eastAsia="ru-RU"/>
        </w:rPr>
        <w:t>видеофиксации</w:t>
      </w:r>
      <w:proofErr w:type="spellEnd"/>
      <w:r w:rsidRPr="00A61624">
        <w:rPr>
          <w:rFonts w:ascii="Times New Roman" w:eastAsia="Times New Roman" w:hAnsi="Times New Roman" w:cs="Times New Roman"/>
          <w:spacing w:val="-3"/>
          <w:sz w:val="28"/>
          <w:szCs w:val="28"/>
          <w:lang w:eastAsia="ru-RU"/>
        </w:rPr>
        <w:t>).</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6.</w:t>
      </w:r>
      <w:r w:rsidRPr="00A61624">
        <w:rPr>
          <w:rFonts w:ascii="Times New Roman" w:eastAsia="Times New Roman" w:hAnsi="Times New Roman" w:cs="Times New Roman"/>
          <w:spacing w:val="-3"/>
          <w:sz w:val="28"/>
          <w:szCs w:val="28"/>
          <w:lang w:eastAsia="ru-RU"/>
        </w:rPr>
        <w:t xml:space="preserve">4. </w:t>
      </w:r>
      <w:proofErr w:type="gramStart"/>
      <w:r w:rsidRPr="00A61624">
        <w:rPr>
          <w:rFonts w:ascii="Times New Roman" w:eastAsia="Times New Roman" w:hAnsi="Times New Roman" w:cs="Times New Roman"/>
          <w:spacing w:val="-3"/>
          <w:sz w:val="28"/>
          <w:szCs w:val="28"/>
          <w:lang w:eastAsia="ru-RU"/>
        </w:rPr>
        <w:t>При рассмотрении повторного обращения (обращения, поступившего от одного и того же лица по одному и тому же вопросу, в к</w:t>
      </w:r>
      <w:r w:rsidRPr="00A61624">
        <w:rPr>
          <w:rFonts w:ascii="Times New Roman" w:eastAsia="Times New Roman" w:hAnsi="Times New Roman" w:cs="Times New Roman"/>
          <w:sz w:val="28"/>
          <w:szCs w:val="28"/>
          <w:lang w:eastAsia="ru-RU"/>
        </w:rPr>
        <w:t>отором обжалуется решение, принятое по предыдущему обращению, или указывается на недостатки, допущенные при рассмотрении и р</w:t>
      </w:r>
      <w:r w:rsidRPr="00A61624">
        <w:rPr>
          <w:rFonts w:ascii="Times New Roman" w:eastAsia="Times New Roman" w:hAnsi="Times New Roman" w:cs="Times New Roman"/>
          <w:spacing w:val="-5"/>
          <w:sz w:val="28"/>
          <w:szCs w:val="28"/>
          <w:lang w:eastAsia="ru-RU"/>
        </w:rPr>
        <w:t xml:space="preserve">азрешении предыдущего обращения, либо сообщается о несвоевременном рассмотрении предыдущего обращения, если со времени его </w:t>
      </w:r>
      <w:r w:rsidRPr="00A61624">
        <w:rPr>
          <w:rFonts w:ascii="Times New Roman" w:eastAsia="Times New Roman" w:hAnsi="Times New Roman" w:cs="Times New Roman"/>
          <w:sz w:val="28"/>
          <w:szCs w:val="28"/>
          <w:lang w:eastAsia="ru-RU"/>
        </w:rPr>
        <w:t>поступления истек установленный законодательством срок рассмотрения) анализируется имеющаяся по поднимаемым в нем</w:t>
      </w:r>
      <w:proofErr w:type="gramEnd"/>
      <w:r w:rsidRPr="00A61624">
        <w:rPr>
          <w:rFonts w:ascii="Times New Roman" w:eastAsia="Times New Roman" w:hAnsi="Times New Roman" w:cs="Times New Roman"/>
          <w:sz w:val="28"/>
          <w:szCs w:val="28"/>
          <w:lang w:eastAsia="ru-RU"/>
        </w:rPr>
        <w:t xml:space="preserve"> вопросам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 xml:space="preserve">6.5. Письма с просьбами о личном приеме главой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рассматриваются как обычные обращения. Если в обращении не указана проблема, то, как правило, заявителю направляется сообщение о порядке организации личного приема граждан главой </w:t>
      </w:r>
      <w:r w:rsidR="001B7877">
        <w:rPr>
          <w:rFonts w:ascii="Times New Roman" w:eastAsia="Times New Roman" w:hAnsi="Times New Roman" w:cs="Times New Roman"/>
          <w:sz w:val="28"/>
          <w:szCs w:val="28"/>
          <w:lang w:eastAsia="ru-RU"/>
        </w:rPr>
        <w:t>Новотаманского</w:t>
      </w:r>
      <w:r w:rsidR="001B7877"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а заявление оформляется «в </w:t>
      </w:r>
      <w:r w:rsidRPr="00A61624">
        <w:rPr>
          <w:rFonts w:ascii="Times New Roman" w:eastAsia="Times New Roman" w:hAnsi="Times New Roman" w:cs="Times New Roman"/>
          <w:spacing w:val="-6"/>
          <w:sz w:val="28"/>
          <w:szCs w:val="28"/>
          <w:lang w:eastAsia="ru-RU"/>
        </w:rPr>
        <w:t>дело» как исполненное.</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 xml:space="preserve">6.6. Обращение, содержащее в адресной части обращения пометку «лично», рассматривается на общих основаниях в соответствии с </w:t>
      </w:r>
      <w:r w:rsidRPr="00A61624">
        <w:rPr>
          <w:rFonts w:ascii="Times New Roman" w:eastAsia="Times New Roman" w:hAnsi="Times New Roman" w:cs="Times New Roman"/>
          <w:spacing w:val="-9"/>
          <w:sz w:val="28"/>
          <w:szCs w:val="28"/>
          <w:lang w:eastAsia="ru-RU"/>
        </w:rPr>
        <w:t>Порядком.</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6.7.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Порядком</w:t>
      </w:r>
      <w:r w:rsidRPr="00A61624">
        <w:rPr>
          <w:rFonts w:ascii="Times New Roman" w:eastAsia="Times New Roman" w:hAnsi="Times New Roman" w:cs="Times New Roman"/>
          <w:spacing w:val="-12"/>
          <w:sz w:val="28"/>
          <w:szCs w:val="28"/>
          <w:lang w:eastAsia="ru-RU"/>
        </w:rPr>
        <w:t>.</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6.8. </w:t>
      </w:r>
      <w:proofErr w:type="gramStart"/>
      <w:r w:rsidRPr="00A61624">
        <w:rPr>
          <w:rFonts w:ascii="Times New Roman" w:eastAsia="Times New Roman" w:hAnsi="Times New Roman" w:cs="Times New Roman"/>
          <w:sz w:val="28"/>
          <w:szCs w:val="28"/>
          <w:lang w:eastAsia="ru-RU"/>
        </w:rPr>
        <w:t xml:space="preserve">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w:t>
      </w:r>
      <w:r w:rsidRPr="00A61624">
        <w:rPr>
          <w:rFonts w:ascii="Times New Roman" w:eastAsia="Times New Roman" w:hAnsi="Times New Roman" w:cs="Times New Roman"/>
          <w:spacing w:val="-5"/>
          <w:sz w:val="28"/>
          <w:szCs w:val="28"/>
          <w:lang w:eastAsia="ru-RU"/>
        </w:rPr>
        <w:t xml:space="preserve">или обстоятельства, глава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или заместитель главы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w:t>
      </w:r>
      <w:r w:rsidRPr="00A61624">
        <w:rPr>
          <w:rFonts w:ascii="Times New Roman" w:eastAsia="Times New Roman" w:hAnsi="Times New Roman" w:cs="Times New Roman"/>
          <w:sz w:val="28"/>
          <w:szCs w:val="28"/>
          <w:lang w:eastAsia="ru-RU"/>
        </w:rPr>
        <w:lastRenderedPageBreak/>
        <w:t>Темрюкского района</w:t>
      </w:r>
      <w:r w:rsidRPr="00A61624">
        <w:rPr>
          <w:rFonts w:ascii="Times New Roman" w:eastAsia="Times New Roman" w:hAnsi="Times New Roman" w:cs="Times New Roman"/>
          <w:spacing w:val="-5"/>
          <w:sz w:val="28"/>
          <w:szCs w:val="28"/>
          <w:lang w:eastAsia="ru-RU"/>
        </w:rPr>
        <w:t xml:space="preserve"> вправе принять решение </w:t>
      </w:r>
      <w:r w:rsidRPr="00A61624">
        <w:rPr>
          <w:rFonts w:ascii="Times New Roman" w:eastAsia="Times New Roman" w:hAnsi="Times New Roman" w:cs="Times New Roman"/>
          <w:spacing w:val="-4"/>
          <w:sz w:val="28"/>
          <w:szCs w:val="28"/>
          <w:lang w:eastAsia="ru-RU"/>
        </w:rPr>
        <w:t>о безосновательности очередного обращения и прекращении переписки</w:t>
      </w:r>
      <w:proofErr w:type="gramEnd"/>
      <w:r w:rsidRPr="00A61624">
        <w:rPr>
          <w:rFonts w:ascii="Times New Roman" w:eastAsia="Times New Roman" w:hAnsi="Times New Roman" w:cs="Times New Roman"/>
          <w:spacing w:val="-4"/>
          <w:sz w:val="28"/>
          <w:szCs w:val="28"/>
          <w:lang w:eastAsia="ru-RU"/>
        </w:rPr>
        <w:t xml:space="preserve">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Сообщение о прекращении </w:t>
      </w:r>
      <w:r w:rsidRPr="00A61624">
        <w:rPr>
          <w:rFonts w:ascii="Times New Roman" w:eastAsia="Times New Roman" w:hAnsi="Times New Roman" w:cs="Times New Roman"/>
          <w:spacing w:val="-5"/>
          <w:sz w:val="28"/>
          <w:szCs w:val="28"/>
          <w:lang w:eastAsia="ru-RU"/>
        </w:rPr>
        <w:t xml:space="preserve">переписки в 30-дневный срок со дня регистрации обращения направляется автору за подписью главы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или заместителя главы </w:t>
      </w:r>
      <w:r w:rsidR="001B7877">
        <w:rPr>
          <w:rFonts w:ascii="Times New Roman" w:eastAsia="Times New Roman" w:hAnsi="Times New Roman" w:cs="Times New Roman"/>
          <w:sz w:val="28"/>
          <w:szCs w:val="28"/>
          <w:lang w:eastAsia="ru-RU"/>
        </w:rPr>
        <w:t>Новотаманского</w:t>
      </w:r>
      <w:r w:rsidR="001B7877"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3"/>
          <w:sz w:val="28"/>
          <w:szCs w:val="28"/>
          <w:lang w:eastAsia="ru-RU"/>
        </w:rPr>
        <w:t>.</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A61624">
        <w:rPr>
          <w:rFonts w:ascii="Times New Roman" w:eastAsia="Times New Roman" w:hAnsi="Times New Roman" w:cs="Times New Roman"/>
          <w:sz w:val="28"/>
          <w:szCs w:val="28"/>
          <w:lang w:eastAsia="ru-RU"/>
        </w:rPr>
        <w:t>6.</w:t>
      </w:r>
      <w:r w:rsidRPr="00A61624">
        <w:rPr>
          <w:rFonts w:ascii="Times New Roman" w:eastAsia="Times New Roman" w:hAnsi="Times New Roman" w:cs="Times New Roman"/>
          <w:spacing w:val="-5"/>
          <w:sz w:val="28"/>
          <w:szCs w:val="28"/>
          <w:lang w:eastAsia="ru-RU"/>
        </w:rPr>
        <w:t>9. Обращения, в которых отсутствуют конкретные просьбы, жалобы, предложения и содержатся только общие рассуждения по изве</w:t>
      </w:r>
      <w:r w:rsidRPr="00A61624">
        <w:rPr>
          <w:rFonts w:ascii="Times New Roman" w:eastAsia="Times New Roman" w:hAnsi="Times New Roman" w:cs="Times New Roman"/>
          <w:sz w:val="28"/>
          <w:szCs w:val="28"/>
          <w:lang w:eastAsia="ru-RU"/>
        </w:rPr>
        <w:t>стным проблемам внутренней политики, либо бессмысленные по содержанию и оскорбительные остаются на хранении в архиве общего отдела</w:t>
      </w:r>
      <w:r w:rsidRPr="00A61624">
        <w:rPr>
          <w:rFonts w:ascii="Times New Roman" w:eastAsia="Times New Roman" w:hAnsi="Times New Roman" w:cs="Times New Roman"/>
          <w:spacing w:val="-2"/>
          <w:sz w:val="28"/>
          <w:szCs w:val="28"/>
          <w:lang w:eastAsia="ru-RU"/>
        </w:rPr>
        <w:t xml:space="preserve">. </w:t>
      </w:r>
      <w:r w:rsidRPr="00A61624">
        <w:rPr>
          <w:rFonts w:ascii="Times New Roman" w:eastAsia="Times New Roman" w:hAnsi="Times New Roman" w:cs="Times New Roman"/>
          <w:spacing w:val="-3"/>
          <w:sz w:val="28"/>
          <w:szCs w:val="28"/>
          <w:lang w:eastAsia="ru-RU"/>
        </w:rPr>
        <w:t xml:space="preserve">На первом листе письма начальником общего отдела делается запись «в </w:t>
      </w:r>
      <w:r w:rsidRPr="00A61624">
        <w:rPr>
          <w:rFonts w:ascii="Times New Roman" w:eastAsia="Times New Roman" w:hAnsi="Times New Roman" w:cs="Times New Roman"/>
          <w:spacing w:val="-5"/>
          <w:sz w:val="28"/>
          <w:szCs w:val="28"/>
          <w:lang w:eastAsia="ru-RU"/>
        </w:rPr>
        <w:t>дело».</w:t>
      </w:r>
    </w:p>
    <w:p w:rsidR="00A61624" w:rsidRPr="00A61624" w:rsidRDefault="00A61624" w:rsidP="005F2058">
      <w:pPr>
        <w:widowControl w:val="0"/>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A61624">
        <w:rPr>
          <w:rFonts w:ascii="Times New Roman" w:eastAsia="Times New Roman" w:hAnsi="Times New Roman" w:cs="Times New Roman"/>
          <w:sz w:val="28"/>
          <w:szCs w:val="28"/>
          <w:lang w:eastAsia="ru-RU"/>
        </w:rPr>
        <w:t xml:space="preserve">6.10.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(приложение № </w:t>
      </w:r>
      <w:r w:rsidR="00D125CE">
        <w:rPr>
          <w:rFonts w:ascii="Times New Roman" w:eastAsia="Times New Roman" w:hAnsi="Times New Roman" w:cs="Times New Roman"/>
          <w:sz w:val="28"/>
          <w:szCs w:val="28"/>
          <w:lang w:eastAsia="ru-RU"/>
        </w:rPr>
        <w:t xml:space="preserve"> 5).</w:t>
      </w:r>
    </w:p>
    <w:p w:rsidR="00A61624" w:rsidRPr="00A61624" w:rsidRDefault="00A61624" w:rsidP="005F2058">
      <w:pPr>
        <w:widowControl w:val="0"/>
        <w:autoSpaceDE w:val="0"/>
        <w:autoSpaceDN w:val="0"/>
        <w:adjustRightInd w:val="0"/>
        <w:spacing w:after="0" w:line="240" w:lineRule="auto"/>
        <w:ind w:right="2" w:firstLine="567"/>
        <w:jc w:val="both"/>
        <w:rPr>
          <w:rFonts w:ascii="Times New Roman" w:eastAsia="Times New Roman" w:hAnsi="Times New Roman" w:cs="Times New Roman"/>
          <w:spacing w:val="-4"/>
          <w:sz w:val="28"/>
          <w:szCs w:val="28"/>
          <w:lang w:eastAsia="ru-RU"/>
        </w:rPr>
      </w:pPr>
      <w:r w:rsidRPr="00A61624">
        <w:rPr>
          <w:rFonts w:ascii="Times New Roman" w:eastAsia="Times New Roman" w:hAnsi="Times New Roman" w:cs="Times New Roman"/>
          <w:sz w:val="28"/>
          <w:szCs w:val="28"/>
          <w:lang w:eastAsia="ru-RU"/>
        </w:rPr>
        <w:t xml:space="preserve">6.11. Результатом рассмотрения обращения является разрешение поднимаемых в обращении проблем либо необходимые разъяснения по </w:t>
      </w:r>
      <w:r w:rsidRPr="00A61624">
        <w:rPr>
          <w:rFonts w:ascii="Times New Roman" w:eastAsia="Times New Roman" w:hAnsi="Times New Roman" w:cs="Times New Roman"/>
          <w:spacing w:val="-4"/>
          <w:sz w:val="28"/>
          <w:szCs w:val="28"/>
          <w:lang w:eastAsia="ru-RU"/>
        </w:rPr>
        <w:t>существу поставленных в обращении вопросов со ссылками на нормативные правовые акты.</w:t>
      </w:r>
      <w:r w:rsidRPr="00A61624">
        <w:rPr>
          <w:rFonts w:ascii="Times New Roman" w:eastAsia="Times New Roman" w:hAnsi="Times New Roman" w:cs="Times New Roman"/>
          <w:sz w:val="28"/>
          <w:szCs w:val="28"/>
          <w:lang w:eastAsia="ru-RU"/>
        </w:rPr>
        <w:t xml:space="preserve"> </w:t>
      </w:r>
    </w:p>
    <w:p w:rsidR="00A61624" w:rsidRPr="00A61624" w:rsidRDefault="00A61624" w:rsidP="00A61624">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7. Ответы на обращения</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7.1. Ответ на обращение должен соответствовать критериям своевременности, объективности, всесторонности.</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7.2. </w:t>
      </w:r>
      <w:proofErr w:type="gramStart"/>
      <w:r w:rsidRPr="00A61624">
        <w:rPr>
          <w:rFonts w:ascii="Times New Roman" w:eastAsia="Times New Roman" w:hAnsi="Times New Roman" w:cs="Times New Roman"/>
          <w:sz w:val="28"/>
          <w:szCs w:val="28"/>
          <w:lang w:eastAsia="ru-RU"/>
        </w:rPr>
        <w:t xml:space="preserve">При рассмотрении обращения администрацией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или должностным лицом гражданин имеет право получать письменный ответ по существу поставленных в обращении вопросов, за исключением  случаев, указанных в статье 11 Федерального  закона от 2 мая 2006 года № 59-ФЗ «О порядке рассмотрения обращений граждан Российской Федерации», а в случае, предусмотренном частью 5.1 статьи 11 вышеуказанного Федерального закона, на основании обращения</w:t>
      </w:r>
      <w:proofErr w:type="gramEnd"/>
      <w:r w:rsidRPr="00A61624">
        <w:rPr>
          <w:rFonts w:ascii="Times New Roman" w:eastAsia="Times New Roman" w:hAnsi="Times New Roman" w:cs="Times New Roman"/>
          <w:sz w:val="28"/>
          <w:szCs w:val="28"/>
          <w:lang w:eastAsia="ru-RU"/>
        </w:rPr>
        <w:t xml:space="preserve">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нарушения прав заявителя, изложенных в обращении, в ответе следует указать, какие меры приняты к виновным.</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7.3. Запрещается направлять гражданам ответы с исправлениями, ошибками (в том числе в реквизитах).</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lastRenderedPageBreak/>
        <w:t>7.4. Ответ на обращение может быть возвращен исполнителю на доработку, если рассмотрены не все вопросы, поставленные в обращении, либо обращение рассмотрено формально.</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pacing w:val="-2"/>
          <w:sz w:val="28"/>
          <w:szCs w:val="28"/>
          <w:lang w:eastAsia="ru-RU"/>
        </w:rPr>
        <w:t xml:space="preserve">Решение о возврате на доработку принимается главой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2"/>
          <w:sz w:val="28"/>
          <w:szCs w:val="28"/>
          <w:lang w:eastAsia="ru-RU"/>
        </w:rPr>
        <w:t xml:space="preserve">, его </w:t>
      </w:r>
      <w:r w:rsidRPr="00A61624">
        <w:rPr>
          <w:rFonts w:ascii="Times New Roman" w:eastAsia="Times New Roman" w:hAnsi="Times New Roman" w:cs="Times New Roman"/>
          <w:sz w:val="28"/>
          <w:szCs w:val="28"/>
          <w:lang w:eastAsia="ru-RU"/>
        </w:rPr>
        <w:t>заместителем, начальником общего отдела.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7.5. Если на обращение дается промежуточный ответ, то в тексте указываются срок или условия окончательного решения вопроса.</w:t>
      </w:r>
      <w:r w:rsidRPr="00A61624">
        <w:rPr>
          <w:rFonts w:ascii="Times New Roman" w:eastAsia="Times New Roman" w:hAnsi="Times New Roman" w:cs="Times New Roman"/>
          <w:spacing w:val="-5"/>
          <w:sz w:val="28"/>
          <w:szCs w:val="28"/>
          <w:lang w:eastAsia="ru-RU"/>
        </w:rPr>
        <w:t xml:space="preserve">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Обращение, на которое дается промежуточный ответ (продление сроков рассмотрения), в архив не направляется до окончательного разрешения вопросов.</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7.6. </w:t>
      </w:r>
      <w:r w:rsidRPr="00A61624">
        <w:rPr>
          <w:rFonts w:ascii="Times New Roman" w:eastAsia="Times New Roman" w:hAnsi="Times New Roman" w:cs="Times New Roman"/>
          <w:spacing w:val="-5"/>
          <w:sz w:val="28"/>
          <w:szCs w:val="28"/>
          <w:lang w:eastAsia="ru-RU"/>
        </w:rPr>
        <w:t xml:space="preserve">Ответы заявителям подписываются главой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или его заместителем</w:t>
      </w:r>
      <w:r w:rsidRPr="00A61624">
        <w:rPr>
          <w:rFonts w:ascii="Times New Roman" w:eastAsia="Times New Roman" w:hAnsi="Times New Roman" w:cs="Times New Roman"/>
          <w:spacing w:val="-4"/>
          <w:sz w:val="28"/>
          <w:szCs w:val="28"/>
          <w:lang w:eastAsia="ru-RU"/>
        </w:rPr>
        <w:t>, которым поручено рассмотрение обращений.</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7.</w:t>
      </w:r>
      <w:r w:rsidRPr="00A61624">
        <w:rPr>
          <w:rFonts w:ascii="Times New Roman" w:eastAsia="Times New Roman" w:hAnsi="Times New Roman" w:cs="Times New Roman"/>
          <w:spacing w:val="-6"/>
          <w:sz w:val="28"/>
          <w:szCs w:val="28"/>
          <w:lang w:eastAsia="ru-RU"/>
        </w:rPr>
        <w:t xml:space="preserve">7. Ответы на обращения, поступившие из администрации Краснодарского края, по которым запрашивается информация о </w:t>
      </w:r>
      <w:r w:rsidRPr="00A61624">
        <w:rPr>
          <w:rFonts w:ascii="Times New Roman" w:eastAsia="Times New Roman" w:hAnsi="Times New Roman" w:cs="Times New Roman"/>
          <w:sz w:val="28"/>
          <w:szCs w:val="28"/>
          <w:lang w:eastAsia="ru-RU"/>
        </w:rPr>
        <w:t xml:space="preserve">результатах рассмотрения, подписываются главой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Допускается информацию о рассмотрении обращения в адрес министерств и департаментов администрации Краснодарского края подписывать заместителем главы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p w:rsidR="00A61624" w:rsidRPr="00A61624" w:rsidRDefault="00A61624" w:rsidP="005D599C">
      <w:pPr>
        <w:widowControl w:val="0"/>
        <w:tabs>
          <w:tab w:val="left" w:pos="74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ab/>
        <w:t xml:space="preserve">7.8.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w:t>
      </w:r>
      <w:r w:rsidRPr="00A61624">
        <w:rPr>
          <w:rFonts w:ascii="Times New Roman" w:eastAsia="Times New Roman" w:hAnsi="Times New Roman" w:cs="Times New Roman"/>
          <w:spacing w:val="-6"/>
          <w:sz w:val="28"/>
          <w:szCs w:val="28"/>
          <w:lang w:eastAsia="ru-RU"/>
        </w:rPr>
        <w:t xml:space="preserve">требованию лиц, подписавших обращение, ответы направляются и другим адресатам. В тексте ответа необходимо указать, что ответ дается </w:t>
      </w:r>
      <w:r w:rsidRPr="00A61624">
        <w:rPr>
          <w:rFonts w:ascii="Times New Roman" w:eastAsia="Times New Roman" w:hAnsi="Times New Roman" w:cs="Times New Roman"/>
          <w:sz w:val="28"/>
          <w:szCs w:val="28"/>
          <w:lang w:eastAsia="ru-RU"/>
        </w:rPr>
        <w:t>на коллективное обращение (приложение № 6).</w:t>
      </w:r>
    </w:p>
    <w:p w:rsidR="00A61624" w:rsidRPr="00A61624" w:rsidRDefault="00A61624" w:rsidP="005D599C">
      <w:pPr>
        <w:widowControl w:val="0"/>
        <w:tabs>
          <w:tab w:val="left" w:pos="748"/>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ab/>
        <w:t>7.9. В случае если ответ дается на несколько обращений одного и того же автора, то в нем делается ссылка на все обращения.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3D7089" w:rsidRPr="003D7089" w:rsidRDefault="00A61624" w:rsidP="005D599C">
      <w:pPr>
        <w:shd w:val="clear" w:color="auto" w:fill="FFFFFF"/>
        <w:spacing w:after="0" w:line="290" w:lineRule="atLeast"/>
        <w:ind w:firstLine="709"/>
        <w:jc w:val="both"/>
        <w:rPr>
          <w:rFonts w:ascii="Times New Roman" w:hAnsi="Times New Roman" w:cs="Times New Roman"/>
          <w:color w:val="22272F"/>
          <w:sz w:val="28"/>
          <w:szCs w:val="28"/>
          <w:shd w:val="clear" w:color="auto" w:fill="FFFFFF"/>
        </w:rPr>
      </w:pPr>
      <w:r w:rsidRPr="003D7089">
        <w:rPr>
          <w:rFonts w:ascii="Times New Roman" w:eastAsia="Times New Roman" w:hAnsi="Times New Roman" w:cs="Times New Roman"/>
          <w:sz w:val="28"/>
          <w:szCs w:val="28"/>
          <w:lang w:eastAsia="ru-RU"/>
        </w:rPr>
        <w:t xml:space="preserve">7.10. </w:t>
      </w:r>
      <w:proofErr w:type="gramStart"/>
      <w:r w:rsidR="003D7089" w:rsidRPr="003D7089">
        <w:rPr>
          <w:rFonts w:ascii="Times New Roman" w:hAnsi="Times New Roman" w:cs="Times New Roman"/>
          <w:color w:val="22272F"/>
          <w:sz w:val="28"/>
          <w:szCs w:val="28"/>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w:t>
      </w:r>
      <w:hyperlink r:id="rId9" w:tgtFrame="_blank" w:history="1">
        <w:r w:rsidR="003D7089" w:rsidRPr="003D7089">
          <w:rPr>
            <w:rStyle w:val="ad"/>
            <w:rFonts w:ascii="Times New Roman" w:hAnsi="Times New Roman" w:cs="Times New Roman"/>
            <w:color w:val="auto"/>
            <w:sz w:val="28"/>
            <w:szCs w:val="28"/>
            <w:u w:val="none"/>
            <w:shd w:val="clear" w:color="auto" w:fill="FFFFFF"/>
          </w:rPr>
          <w:t>Едином портале</w:t>
        </w:r>
      </w:hyperlink>
      <w:r w:rsidR="003D7089" w:rsidRPr="003D7089">
        <w:rPr>
          <w:rFonts w:ascii="Times New Roman" w:hAnsi="Times New Roman" w:cs="Times New Roman"/>
          <w:sz w:val="28"/>
          <w:szCs w:val="28"/>
          <w:shd w:val="clear" w:color="auto" w:fill="FFFFFF"/>
        </w:rPr>
        <w:t> </w:t>
      </w:r>
      <w:r w:rsidR="003D7089" w:rsidRPr="003D7089">
        <w:rPr>
          <w:rFonts w:ascii="Times New Roman" w:hAnsi="Times New Roman" w:cs="Times New Roman"/>
          <w:color w:val="22272F"/>
          <w:sz w:val="28"/>
          <w:szCs w:val="28"/>
          <w:shd w:val="clear" w:color="auto" w:fill="FFFFFF"/>
        </w:rPr>
        <w:t>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w:t>
      </w:r>
      <w:proofErr w:type="gramEnd"/>
      <w:r w:rsidR="003D7089" w:rsidRPr="003D7089">
        <w:rPr>
          <w:rFonts w:ascii="Times New Roman" w:hAnsi="Times New Roman" w:cs="Times New Roman"/>
          <w:color w:val="22272F"/>
          <w:sz w:val="28"/>
          <w:szCs w:val="28"/>
          <w:shd w:val="clear" w:color="auto" w:fill="FFFFFF"/>
        </w:rPr>
        <w:t xml:space="preserve"> или должностному лицу в письменной форме. </w:t>
      </w:r>
      <w:proofErr w:type="gramStart"/>
      <w:r w:rsidR="003D7089" w:rsidRPr="003D7089">
        <w:rPr>
          <w:rFonts w:ascii="Times New Roman" w:hAnsi="Times New Roman" w:cs="Times New Roman"/>
          <w:color w:val="22272F"/>
          <w:sz w:val="28"/>
          <w:szCs w:val="28"/>
          <w:shd w:val="clear" w:color="auto" w:fill="FFFFFF"/>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w:t>
      </w:r>
      <w:r w:rsidR="003D7089" w:rsidRPr="003D7089">
        <w:rPr>
          <w:rFonts w:ascii="Times New Roman" w:hAnsi="Times New Roman" w:cs="Times New Roman"/>
          <w:color w:val="22272F"/>
          <w:sz w:val="28"/>
          <w:szCs w:val="28"/>
          <w:shd w:val="clear" w:color="auto" w:fill="FFFFFF"/>
        </w:rPr>
        <w:lastRenderedPageBreak/>
        <w:t>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anchor="/document/12146661/entry/602" w:history="1">
        <w:r w:rsidR="003D7089" w:rsidRPr="003D7089">
          <w:rPr>
            <w:rStyle w:val="ad"/>
            <w:rFonts w:ascii="Times New Roman" w:hAnsi="Times New Roman" w:cs="Times New Roman"/>
            <w:color w:val="auto"/>
            <w:sz w:val="28"/>
            <w:szCs w:val="28"/>
            <w:u w:val="none"/>
            <w:shd w:val="clear" w:color="auto" w:fill="FFFFFF"/>
          </w:rPr>
          <w:t>части 2 статьи 6</w:t>
        </w:r>
        <w:proofErr w:type="gramEnd"/>
      </w:hyperlink>
      <w:r w:rsidR="003D7089" w:rsidRPr="003D7089">
        <w:rPr>
          <w:rFonts w:ascii="Times New Roman" w:hAnsi="Times New Roman" w:cs="Times New Roman"/>
          <w:color w:val="22272F"/>
          <w:sz w:val="28"/>
          <w:szCs w:val="28"/>
          <w:shd w:val="clear" w:color="auto" w:fill="FFFFFF"/>
        </w:rPr>
        <w:t>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A61624" w:rsidRPr="00A61624" w:rsidRDefault="00A61624" w:rsidP="005D599C">
      <w:pPr>
        <w:shd w:val="clear" w:color="auto" w:fill="FFFFFF"/>
        <w:spacing w:after="0" w:line="290" w:lineRule="atLeast"/>
        <w:ind w:firstLine="709"/>
        <w:jc w:val="both"/>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color w:val="000000"/>
          <w:sz w:val="28"/>
          <w:szCs w:val="28"/>
          <w:lang w:eastAsia="ru-RU"/>
        </w:rPr>
        <w:t>7.11</w:t>
      </w:r>
      <w:r w:rsidRPr="00A61624">
        <w:rPr>
          <w:rFonts w:ascii="Times New Roman" w:eastAsia="Times New Roman" w:hAnsi="Times New Roman" w:cs="Times New Roman"/>
          <w:bCs/>
          <w:color w:val="000000"/>
          <w:spacing w:val="-4"/>
          <w:sz w:val="28"/>
          <w:szCs w:val="28"/>
          <w:lang w:eastAsia="ru-RU"/>
        </w:rPr>
        <w:t xml:space="preserve">.  </w:t>
      </w:r>
      <w:proofErr w:type="gramStart"/>
      <w:r w:rsidRPr="00A61624">
        <w:rPr>
          <w:rFonts w:ascii="Times New Roman" w:eastAsia="Times New Roman" w:hAnsi="Times New Roman" w:cs="Times New Roman"/>
          <w:color w:val="000000"/>
          <w:sz w:val="28"/>
          <w:szCs w:val="28"/>
          <w:lang w:eastAsia="ru-RU"/>
        </w:rPr>
        <w:t xml:space="preserve">В случае поступления в администрацию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color w:val="000000"/>
          <w:sz w:val="28"/>
          <w:szCs w:val="28"/>
          <w:lang w:eastAsia="ru-RU"/>
        </w:rPr>
        <w:t xml:space="preserve"> или должностному лицу письменного обращения, содержащего вопрос, ответ на который размещен в соответствии с частью 4 статьи 10 Федерального закона </w:t>
      </w:r>
      <w:r w:rsidRPr="00A61624">
        <w:rPr>
          <w:rFonts w:ascii="Times New Roman" w:eastAsia="Times New Roman" w:hAnsi="Times New Roman" w:cs="Times New Roman"/>
          <w:sz w:val="28"/>
          <w:szCs w:val="28"/>
          <w:lang w:eastAsia="ru-RU"/>
        </w:rPr>
        <w:t>от 2 мая 2006 года № 59-ФЗ «О порядке рассмотрения обращений граждан Российской Федерации»</w:t>
      </w:r>
      <w:r w:rsidRPr="00A61624">
        <w:rPr>
          <w:rFonts w:ascii="Times New Roman" w:eastAsia="Times New Roman" w:hAnsi="Times New Roman" w:cs="Times New Roman"/>
          <w:color w:val="000000"/>
          <w:sz w:val="28"/>
          <w:szCs w:val="28"/>
          <w:lang w:eastAsia="ru-RU"/>
        </w:rPr>
        <w:t xml:space="preserve"> на официальном сайте </w:t>
      </w:r>
      <w:r w:rsidR="001B7877">
        <w:rPr>
          <w:rFonts w:ascii="Times New Roman" w:eastAsia="Times New Roman" w:hAnsi="Times New Roman" w:cs="Times New Roman"/>
          <w:sz w:val="28"/>
          <w:szCs w:val="28"/>
          <w:lang w:eastAsia="ru-RU"/>
        </w:rPr>
        <w:t>Новотаманского</w:t>
      </w:r>
      <w:r w:rsidR="001B7877"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 гражданину, направившему обращение, в течение</w:t>
      </w:r>
      <w:proofErr w:type="gramEnd"/>
      <w:r w:rsidRPr="00A61624">
        <w:rPr>
          <w:rFonts w:ascii="Times New Roman" w:eastAsia="Times New Roman" w:hAnsi="Times New Roman" w:cs="Times New Roman"/>
          <w:color w:val="000000"/>
          <w:sz w:val="28"/>
          <w:szCs w:val="28"/>
          <w:lang w:eastAsia="ru-RU"/>
        </w:rPr>
        <w:t xml:space="preserve">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7.12.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w:t>
      </w:r>
      <w:r w:rsidRPr="00A61624">
        <w:rPr>
          <w:rFonts w:ascii="Times New Roman" w:eastAsia="Times New Roman" w:hAnsi="Times New Roman" w:cs="Times New Roman"/>
          <w:spacing w:val="-4"/>
          <w:sz w:val="28"/>
          <w:szCs w:val="28"/>
          <w:lang w:eastAsia="ru-RU"/>
        </w:rPr>
        <w:t>нием его копии.</w:t>
      </w:r>
      <w:r w:rsidRPr="00A61624">
        <w:rPr>
          <w:rFonts w:ascii="Times New Roman" w:eastAsia="Times New Roman" w:hAnsi="Times New Roman" w:cs="Times New Roman"/>
          <w:spacing w:val="-5"/>
          <w:sz w:val="28"/>
          <w:szCs w:val="28"/>
          <w:lang w:eastAsia="ru-RU"/>
        </w:rPr>
        <w:t xml:space="preserve">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pacing w:val="-5"/>
          <w:sz w:val="28"/>
          <w:szCs w:val="28"/>
          <w:lang w:eastAsia="ru-RU"/>
        </w:rPr>
        <w:t xml:space="preserve">В ответе на дубликатные обращения делается ссылка на все поступившие обращения и адресатов, их направивших. К примеру, </w:t>
      </w:r>
      <w:r w:rsidRPr="00A61624">
        <w:rPr>
          <w:rFonts w:ascii="Times New Roman" w:eastAsia="Times New Roman" w:hAnsi="Times New Roman" w:cs="Times New Roman"/>
          <w:sz w:val="28"/>
          <w:szCs w:val="28"/>
          <w:lang w:eastAsia="ru-RU"/>
        </w:rPr>
        <w:t>«Ваши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7.13. В случае</w:t>
      </w:r>
      <w:proofErr w:type="gramStart"/>
      <w:r w:rsidRPr="00A61624">
        <w:rPr>
          <w:rFonts w:ascii="Times New Roman" w:eastAsia="Times New Roman" w:hAnsi="Times New Roman" w:cs="Times New Roman"/>
          <w:sz w:val="28"/>
          <w:szCs w:val="28"/>
          <w:lang w:eastAsia="ru-RU"/>
        </w:rPr>
        <w:t>,</w:t>
      </w:r>
      <w:proofErr w:type="gramEnd"/>
      <w:r w:rsidRPr="00A61624">
        <w:rPr>
          <w:rFonts w:ascii="Times New Roman" w:eastAsia="Times New Roman" w:hAnsi="Times New Roman" w:cs="Times New Roman"/>
          <w:sz w:val="28"/>
          <w:szCs w:val="28"/>
          <w:lang w:eastAsia="ru-RU"/>
        </w:rPr>
        <w:t xml:space="preserve">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7.14. Остается без ответа по существу поставленных в нем вопросов обращение, в котором содержатся нецензурные либо </w:t>
      </w:r>
      <w:r w:rsidRPr="00A61624">
        <w:rPr>
          <w:rFonts w:ascii="Times New Roman" w:eastAsia="Times New Roman" w:hAnsi="Times New Roman" w:cs="Times New Roman"/>
          <w:spacing w:val="-3"/>
          <w:sz w:val="28"/>
          <w:szCs w:val="28"/>
          <w:lang w:eastAsia="ru-RU"/>
        </w:rPr>
        <w:t xml:space="preserve">оскорбительные выражения, угрозы жизни, здоровью и имуществу должностного лица, членов его семьи, с уведомлением заявителя о </w:t>
      </w:r>
      <w:r w:rsidRPr="00A61624">
        <w:rPr>
          <w:rFonts w:ascii="Times New Roman" w:eastAsia="Times New Roman" w:hAnsi="Times New Roman" w:cs="Times New Roman"/>
          <w:sz w:val="28"/>
          <w:szCs w:val="28"/>
          <w:lang w:eastAsia="ru-RU"/>
        </w:rPr>
        <w:t>недопустимости злоупотребления правом.</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7.15. Ответ должностному лицу, давшему поручение по его рассмотрению, должен содержать изложение проблематики обращения, правовую оценку обоснованности требований заявителя, результатов рассмотрения и принятых мер. В ответе на поручение по рассмотрению обращения должно быть указано, что заявитель информирован о результатах рассмотрения обращения.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lastRenderedPageBreak/>
        <w:t>7.16. В случае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по рассмотрению обращения, списывает материалы «в дело», в противном случае – должностное лицо, давшее поручение по рассмотрению обращения, принимает дополнительные меры контроля до полного фактического исполнения принятого решения.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7.17</w:t>
      </w:r>
      <w:r w:rsidRPr="00A61624">
        <w:rPr>
          <w:rFonts w:ascii="Times New Roman" w:eastAsia="Times New Roman" w:hAnsi="Times New Roman" w:cs="Times New Roman"/>
          <w:spacing w:val="-2"/>
          <w:sz w:val="28"/>
          <w:szCs w:val="28"/>
          <w:lang w:eastAsia="ru-RU"/>
        </w:rPr>
        <w:t>. Лица, виновные в нарушении сроков и порядка рассмотрения обращений, а также в неисполнении поручений, несут ответственность, предусмотренную законодательством.</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 Организация личного приема граждан в администрации</w:t>
      </w:r>
    </w:p>
    <w:p w:rsidR="00A61624" w:rsidRPr="00A61624" w:rsidRDefault="001B7877"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Новотаманского</w:t>
      </w:r>
      <w:r w:rsidR="00A61624" w:rsidRPr="00A61624">
        <w:rPr>
          <w:rFonts w:ascii="Times New Roman" w:eastAsia="Times New Roman" w:hAnsi="Times New Roman" w:cs="Times New Roman"/>
          <w:sz w:val="28"/>
          <w:szCs w:val="28"/>
          <w:lang w:eastAsia="ru-RU"/>
        </w:rPr>
        <w:t xml:space="preserve"> сельского поселения Темрюкского района</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w:t>
      </w:r>
      <w:r w:rsidRPr="00A61624">
        <w:rPr>
          <w:rFonts w:ascii="Times New Roman" w:eastAsia="Times New Roman" w:hAnsi="Times New Roman" w:cs="Times New Roman"/>
          <w:spacing w:val="2"/>
          <w:sz w:val="28"/>
          <w:szCs w:val="28"/>
          <w:lang w:eastAsia="ru-RU"/>
        </w:rPr>
        <w:t xml:space="preserve">1. Прием граждан в общем отделе осуществляется во вторник и </w:t>
      </w:r>
      <w:r w:rsidR="001B7877">
        <w:rPr>
          <w:rFonts w:ascii="Times New Roman" w:eastAsia="Times New Roman" w:hAnsi="Times New Roman" w:cs="Times New Roman"/>
          <w:spacing w:val="2"/>
          <w:sz w:val="28"/>
          <w:szCs w:val="28"/>
          <w:lang w:eastAsia="ru-RU"/>
        </w:rPr>
        <w:t xml:space="preserve">четверг </w:t>
      </w:r>
      <w:r w:rsidRPr="00A61624">
        <w:rPr>
          <w:rFonts w:ascii="Times New Roman" w:eastAsia="Times New Roman" w:hAnsi="Times New Roman" w:cs="Times New Roman"/>
          <w:spacing w:val="2"/>
          <w:sz w:val="28"/>
          <w:szCs w:val="28"/>
          <w:lang w:eastAsia="ru-RU"/>
        </w:rPr>
        <w:t>с 8.00 до 12.00, (кроме выходных и праздничных дней),</w:t>
      </w:r>
      <w:r w:rsidRPr="00A61624">
        <w:rPr>
          <w:rFonts w:ascii="Times New Roman" w:eastAsia="Times New Roman" w:hAnsi="Times New Roman" w:cs="Times New Roman"/>
          <w:sz w:val="28"/>
          <w:szCs w:val="28"/>
          <w:lang w:eastAsia="ru-RU"/>
        </w:rPr>
        <w:t xml:space="preserve"> перерыв с 12.00 до 13.00. Прием граждан ведут работники общего отдела.</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8.2. Помещение, выделенное для приема граждан, должно соответствовать санитарно – эпидемиологическим правилам и нормативам «Гигиенические требования к персональным </w:t>
      </w:r>
      <w:proofErr w:type="spellStart"/>
      <w:proofErr w:type="gramStart"/>
      <w:r w:rsidRPr="00A61624">
        <w:rPr>
          <w:rFonts w:ascii="Times New Roman" w:eastAsia="Times New Roman" w:hAnsi="Times New Roman" w:cs="Times New Roman"/>
          <w:sz w:val="28"/>
          <w:szCs w:val="28"/>
          <w:lang w:eastAsia="ru-RU"/>
        </w:rPr>
        <w:t>электронно</w:t>
      </w:r>
      <w:proofErr w:type="spellEnd"/>
      <w:r w:rsidRPr="00A61624">
        <w:rPr>
          <w:rFonts w:ascii="Times New Roman" w:eastAsia="Times New Roman" w:hAnsi="Times New Roman" w:cs="Times New Roman"/>
          <w:sz w:val="28"/>
          <w:szCs w:val="28"/>
          <w:lang w:eastAsia="ru-RU"/>
        </w:rPr>
        <w:t xml:space="preserve"> – вычислительным</w:t>
      </w:r>
      <w:proofErr w:type="gramEnd"/>
      <w:r w:rsidRPr="00A61624">
        <w:rPr>
          <w:rFonts w:ascii="Times New Roman" w:eastAsia="Times New Roman" w:hAnsi="Times New Roman" w:cs="Times New Roman"/>
          <w:sz w:val="28"/>
          <w:szCs w:val="28"/>
          <w:lang w:eastAsia="ru-RU"/>
        </w:rPr>
        <w:t xml:space="preserve"> машинам и организации работы. </w:t>
      </w:r>
      <w:proofErr w:type="spellStart"/>
      <w:r w:rsidRPr="00A61624">
        <w:rPr>
          <w:rFonts w:ascii="Times New Roman" w:eastAsia="Times New Roman" w:hAnsi="Times New Roman" w:cs="Times New Roman"/>
          <w:sz w:val="28"/>
          <w:szCs w:val="28"/>
          <w:lang w:eastAsia="ru-RU"/>
        </w:rPr>
        <w:t>СанПиН</w:t>
      </w:r>
      <w:proofErr w:type="spellEnd"/>
      <w:r w:rsidRPr="00A61624">
        <w:rPr>
          <w:rFonts w:ascii="Times New Roman" w:eastAsia="Times New Roman" w:hAnsi="Times New Roman" w:cs="Times New Roman"/>
          <w:sz w:val="28"/>
          <w:szCs w:val="28"/>
          <w:lang w:eastAsia="ru-RU"/>
        </w:rPr>
        <w:t xml:space="preserve"> 2.2.2/2.4.1340-03» и требованиям Федерального закона от 24 ноября 1995 года № 181-ФЗ «О социальной защите инвалидов в Российской Федерации».</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8.3. Рабочие места специалистов, осуществляющих прием граждан, оборудуются компьютерами и оргтехникой.</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8.4. Место ожидания личного приема граждан оборудуется стульями, столами. Заявители обеспечиваются канцелярскими принадлежностями, бумагой, бланками заявлений.</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8.5.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8.6. Специалист, осуществляющий прием, обеспечивается настольной табличкой, содержащей сведения о его фамилии, имени, отчестве и должности.</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8.7.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районного центра. </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Отдельные категории граждан в случае, предусмотренном законодательством Российской Федерации, пользуются правом на личный прием в первоочередном порядке.</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lastRenderedPageBreak/>
        <w:t>8.8. При приеме гражданин предъявляет документ, удостоверяющий его личность.</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8.9. Фамилия, имя, отчество заявителя, адрес и краткая аннотация вопроса вносятся в журнал регистрации устных обращений граждан и личного приема граждан главой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(приложение № 7,8). </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z w:val="28"/>
          <w:szCs w:val="28"/>
          <w:lang w:eastAsia="ru-RU"/>
        </w:rPr>
        <w:t xml:space="preserve">8.10. Заявителю может быть отказано в приеме в случае, если он находится в состоянии алкогольного или наркотического опьянения, а </w:t>
      </w:r>
      <w:r w:rsidRPr="00A61624">
        <w:rPr>
          <w:rFonts w:ascii="Times New Roman" w:eastAsia="Times New Roman" w:hAnsi="Times New Roman" w:cs="Times New Roman"/>
          <w:spacing w:val="2"/>
          <w:sz w:val="28"/>
          <w:szCs w:val="28"/>
          <w:lang w:eastAsia="ru-RU"/>
        </w:rPr>
        <w:t xml:space="preserve">также при проявлении агрессии, неадекватного поведения. При необходимости может быть вызван оперативный дежурный или сотрудник полиции. </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8.11</w:t>
      </w:r>
      <w:r w:rsidRPr="00A61624">
        <w:rPr>
          <w:rFonts w:ascii="Times New Roman" w:eastAsia="Times New Roman" w:hAnsi="Times New Roman" w:cs="Times New Roman"/>
          <w:spacing w:val="2"/>
          <w:sz w:val="28"/>
          <w:szCs w:val="28"/>
          <w:lang w:eastAsia="ru-RU"/>
        </w:rPr>
        <w:t xml:space="preserve">. Ведущий прием обязан дать заявителю исчерпывающие разъяснения по интересующему вопросу либо разъяснить: где, кем и в </w:t>
      </w:r>
      <w:r w:rsidRPr="00A61624">
        <w:rPr>
          <w:rFonts w:ascii="Times New Roman" w:eastAsia="Times New Roman" w:hAnsi="Times New Roman" w:cs="Times New Roman"/>
          <w:sz w:val="28"/>
          <w:szCs w:val="28"/>
          <w:lang w:eastAsia="ru-RU"/>
        </w:rPr>
        <w:t>каком порядке может быть рассмотрен поднятый вопрос. Он также вправе по договоренности направить заявителя на прием в соответству</w:t>
      </w:r>
      <w:r w:rsidRPr="00A61624">
        <w:rPr>
          <w:rFonts w:ascii="Times New Roman" w:eastAsia="Times New Roman" w:hAnsi="Times New Roman" w:cs="Times New Roman"/>
          <w:spacing w:val="2"/>
          <w:sz w:val="28"/>
          <w:szCs w:val="28"/>
          <w:lang w:eastAsia="ru-RU"/>
        </w:rPr>
        <w:t xml:space="preserve">ющее структурное подразделение администрации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2"/>
          <w:sz w:val="28"/>
          <w:szCs w:val="28"/>
          <w:lang w:eastAsia="ru-RU"/>
        </w:rPr>
        <w:t xml:space="preserve">, решить вопрос о приеме заявителя в органе местного самоуправления муниципального образования в составе муниципального образования Темрюкский район (по </w:t>
      </w:r>
      <w:r w:rsidRPr="00A61624">
        <w:rPr>
          <w:rFonts w:ascii="Times New Roman" w:eastAsia="Times New Roman" w:hAnsi="Times New Roman" w:cs="Times New Roman"/>
          <w:spacing w:val="-1"/>
          <w:sz w:val="28"/>
          <w:szCs w:val="28"/>
          <w:lang w:eastAsia="ru-RU"/>
        </w:rPr>
        <w:t>месту жительства) лично либо по телефону.</w:t>
      </w:r>
    </w:p>
    <w:p w:rsidR="00A61624" w:rsidRPr="00A61624" w:rsidRDefault="00A61624" w:rsidP="001B7877">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 необходимости, для рассмотрения поставленных заявителем вопросов, в общий отдел может быть приглашен специалист соответствующего структурного подразделения администрации </w:t>
      </w:r>
      <w:r w:rsidR="001B7877">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pacing w:val="-2"/>
          <w:sz w:val="28"/>
          <w:szCs w:val="28"/>
          <w:lang w:eastAsia="ru-RU"/>
        </w:rPr>
        <w:t>8.12. Если гражданин обратился с просьбой об оказании бесплатной юридической помощи, ему представляется информация о юристах, являющихся участниками государственного казенного учреждения Краснодарского края «Государственное юридическое бюро Краснодарского края».</w:t>
      </w:r>
    </w:p>
    <w:p w:rsidR="00A61624" w:rsidRPr="00A61624" w:rsidRDefault="00A61624" w:rsidP="00DD7322">
      <w:pPr>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8.13. </w:t>
      </w:r>
      <w:r w:rsidRPr="00A61624">
        <w:rPr>
          <w:rFonts w:ascii="Times New Roman" w:eastAsia="Times New Roman" w:hAnsi="Times New Roman" w:cs="Times New Roman"/>
          <w:spacing w:val="-1"/>
          <w:sz w:val="28"/>
          <w:szCs w:val="28"/>
          <w:lang w:eastAsia="ru-RU"/>
        </w:rPr>
        <w:t>Заявитель во время приема может оставить письменное обращение (на обращении ставится штамп о принятии), которое регистрируется, и дальнейшая работа с ним ведется в соответствии с Порядком</w:t>
      </w:r>
      <w:r w:rsidRPr="00A61624">
        <w:rPr>
          <w:rFonts w:ascii="Times New Roman" w:eastAsia="Times New Roman" w:hAnsi="Times New Roman" w:cs="Times New Roman"/>
          <w:spacing w:val="1"/>
          <w:sz w:val="28"/>
          <w:szCs w:val="28"/>
          <w:lang w:eastAsia="ru-RU"/>
        </w:rPr>
        <w:t xml:space="preserve">.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pacing w:val="-1"/>
          <w:sz w:val="28"/>
          <w:szCs w:val="28"/>
          <w:lang w:eastAsia="ru-RU"/>
        </w:rPr>
        <w:t>8.14. С согласия заявителя организуется видео приём посредством интернета - ресурса ССТУ</w:t>
      </w:r>
      <w:proofErr w:type="gramStart"/>
      <w:r w:rsidRPr="00A61624">
        <w:rPr>
          <w:rFonts w:ascii="Times New Roman" w:eastAsia="Times New Roman" w:hAnsi="Times New Roman" w:cs="Times New Roman"/>
          <w:spacing w:val="-1"/>
          <w:sz w:val="28"/>
          <w:szCs w:val="28"/>
          <w:lang w:eastAsia="ru-RU"/>
        </w:rPr>
        <w:t>.Р</w:t>
      </w:r>
      <w:proofErr w:type="gramEnd"/>
      <w:r w:rsidRPr="00A61624">
        <w:rPr>
          <w:rFonts w:ascii="Times New Roman" w:eastAsia="Times New Roman" w:hAnsi="Times New Roman" w:cs="Times New Roman"/>
          <w:spacing w:val="-1"/>
          <w:sz w:val="28"/>
          <w:szCs w:val="28"/>
          <w:lang w:eastAsia="ru-RU"/>
        </w:rPr>
        <w:t>Ф со специалистами соответствующих органов, в компетенцию которых входит решение вопроса.</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9. Организация личного приема граждан главой </w:t>
      </w:r>
    </w:p>
    <w:p w:rsidR="00A61624" w:rsidRPr="00A61624" w:rsidRDefault="001B7877"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w:t>
      </w:r>
      <w:r w:rsidR="00A61624" w:rsidRPr="00A61624">
        <w:rPr>
          <w:rFonts w:ascii="Times New Roman" w:eastAsia="Times New Roman" w:hAnsi="Times New Roman" w:cs="Times New Roman"/>
          <w:sz w:val="28"/>
          <w:szCs w:val="28"/>
          <w:lang w:eastAsia="ru-RU"/>
        </w:rPr>
        <w:t>сельского поселения Темрюкского района</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9.1. </w:t>
      </w:r>
      <w:proofErr w:type="gramStart"/>
      <w:r w:rsidRPr="00A61624">
        <w:rPr>
          <w:rFonts w:ascii="Times New Roman" w:eastAsia="Times New Roman" w:hAnsi="Times New Roman" w:cs="Times New Roman"/>
          <w:sz w:val="28"/>
          <w:szCs w:val="28"/>
          <w:lang w:eastAsia="ru-RU"/>
        </w:rPr>
        <w:t xml:space="preserve">Личный прием граждан осуществляется главой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 его заместителем и упол</w:t>
      </w:r>
      <w:r w:rsidRPr="00A61624">
        <w:rPr>
          <w:rFonts w:ascii="Times New Roman" w:eastAsia="Times New Roman" w:hAnsi="Times New Roman" w:cs="Times New Roman"/>
          <w:spacing w:val="2"/>
          <w:sz w:val="28"/>
          <w:szCs w:val="28"/>
          <w:lang w:eastAsia="ru-RU"/>
        </w:rPr>
        <w:t xml:space="preserve">номоченными ими лицами по вопросам, отнесенным к их ведению, а также руководителями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при поступлении обращений, рассмотрение которых находится в их компетенции, согласно графику приема граждан по личным вопросам по предварительной записи общем отделе. </w:t>
      </w:r>
      <w:proofErr w:type="gramEnd"/>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lastRenderedPageBreak/>
        <w:t xml:space="preserve">9.2. График приема граждан руководителями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ежегодно </w:t>
      </w:r>
      <w:proofErr w:type="gramStart"/>
      <w:r w:rsidRPr="00A61624">
        <w:rPr>
          <w:rFonts w:ascii="Times New Roman" w:eastAsia="Times New Roman" w:hAnsi="Times New Roman" w:cs="Times New Roman"/>
          <w:sz w:val="28"/>
          <w:szCs w:val="28"/>
          <w:lang w:eastAsia="ru-RU"/>
        </w:rPr>
        <w:t xml:space="preserve">утверждается главой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 размещается</w:t>
      </w:r>
      <w:proofErr w:type="gramEnd"/>
      <w:r w:rsidRPr="00A61624">
        <w:rPr>
          <w:rFonts w:ascii="Times New Roman" w:eastAsia="Times New Roman" w:hAnsi="Times New Roman" w:cs="Times New Roman"/>
          <w:sz w:val="28"/>
          <w:szCs w:val="28"/>
          <w:lang w:eastAsia="ru-RU"/>
        </w:rPr>
        <w:t xml:space="preserve"> на информационном стенде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w:t>
      </w:r>
      <w:r w:rsidRPr="00A61624">
        <w:rPr>
          <w:rFonts w:ascii="Times New Roman" w:eastAsia="Times New Roman" w:hAnsi="Times New Roman" w:cs="Times New Roman"/>
          <w:spacing w:val="1"/>
          <w:sz w:val="28"/>
          <w:szCs w:val="28"/>
          <w:lang w:eastAsia="ru-RU"/>
        </w:rPr>
        <w:t xml:space="preserve">на официальном сайте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1"/>
          <w:sz w:val="28"/>
          <w:szCs w:val="28"/>
          <w:lang w:eastAsia="ru-RU"/>
        </w:rPr>
        <w:t>, публикуется в средствах массовой информации.</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9.3. Организация личного приема граждан заместителем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 руководителями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 сельского поселения Темрюкского района возложена на общий отдел (оформление </w:t>
      </w:r>
      <w:r w:rsidRPr="00A61624">
        <w:rPr>
          <w:rFonts w:ascii="Times New Roman" w:eastAsia="Times New Roman" w:hAnsi="Times New Roman" w:cs="Times New Roman"/>
          <w:spacing w:val="3"/>
          <w:sz w:val="28"/>
          <w:szCs w:val="28"/>
          <w:lang w:eastAsia="ru-RU"/>
        </w:rPr>
        <w:t xml:space="preserve">регистрационно-контрольных </w:t>
      </w:r>
      <w:r w:rsidRPr="00A61624">
        <w:rPr>
          <w:rFonts w:ascii="Times New Roman" w:eastAsia="Times New Roman" w:hAnsi="Times New Roman" w:cs="Times New Roman"/>
          <w:sz w:val="28"/>
          <w:szCs w:val="28"/>
          <w:lang w:eastAsia="ru-RU"/>
        </w:rPr>
        <w:t>карточек личного приема, контроль исполнения поручений).</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 xml:space="preserve">9.4. </w:t>
      </w:r>
      <w:r w:rsidR="00055B3C">
        <w:rPr>
          <w:rFonts w:ascii="Times New Roman" w:eastAsia="Times New Roman" w:hAnsi="Times New Roman" w:cs="Times New Roman"/>
          <w:sz w:val="28"/>
          <w:szCs w:val="28"/>
          <w:lang w:eastAsia="ru-RU"/>
        </w:rPr>
        <w:t>С</w:t>
      </w:r>
      <w:r w:rsidRPr="00A61624">
        <w:rPr>
          <w:rFonts w:ascii="Times New Roman" w:eastAsia="Times New Roman" w:hAnsi="Times New Roman" w:cs="Times New Roman"/>
          <w:sz w:val="28"/>
          <w:szCs w:val="28"/>
          <w:lang w:eastAsia="ru-RU"/>
        </w:rPr>
        <w:t xml:space="preserve">пециалист общего отдела производит запись граждан на личный прием к главе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заместителю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 руководителям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На каждого заявителя оформляется </w:t>
      </w:r>
      <w:r w:rsidRPr="00A61624">
        <w:rPr>
          <w:rFonts w:ascii="Times New Roman" w:eastAsia="Times New Roman" w:hAnsi="Times New Roman" w:cs="Times New Roman"/>
          <w:spacing w:val="3"/>
          <w:sz w:val="28"/>
          <w:szCs w:val="28"/>
          <w:lang w:eastAsia="ru-RU"/>
        </w:rPr>
        <w:t>регистрационно-контрольная</w:t>
      </w:r>
      <w:r w:rsidRPr="00A61624">
        <w:rPr>
          <w:rFonts w:ascii="Times New Roman" w:eastAsia="Times New Roman" w:hAnsi="Times New Roman" w:cs="Times New Roman"/>
          <w:sz w:val="28"/>
          <w:szCs w:val="28"/>
          <w:lang w:eastAsia="ru-RU"/>
        </w:rPr>
        <w:t xml:space="preserve"> карточка личного приема (приложение № 10).</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9.5.  Целесообразно записывать на прием к главе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граждан, которые побывали по своему вопросу у заместителя главы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 или руководителя структурного подразделения.</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9.6</w:t>
      </w:r>
      <w:r w:rsidRPr="00A61624">
        <w:rPr>
          <w:rFonts w:ascii="Times New Roman" w:eastAsia="Times New Roman" w:hAnsi="Times New Roman" w:cs="Times New Roman"/>
          <w:spacing w:val="1"/>
          <w:sz w:val="28"/>
          <w:szCs w:val="28"/>
          <w:lang w:eastAsia="ru-RU"/>
        </w:rPr>
        <w:t xml:space="preserve">. К личному приему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1"/>
          <w:sz w:val="28"/>
          <w:szCs w:val="28"/>
          <w:lang w:eastAsia="ru-RU"/>
        </w:rPr>
        <w:t xml:space="preserve"> начальник общего отдела </w:t>
      </w:r>
      <w:r w:rsidRPr="00A61624">
        <w:rPr>
          <w:rFonts w:ascii="Times New Roman" w:eastAsia="Times New Roman" w:hAnsi="Times New Roman" w:cs="Times New Roman"/>
          <w:sz w:val="28"/>
          <w:szCs w:val="28"/>
          <w:lang w:eastAsia="ru-RU"/>
        </w:rPr>
        <w:t xml:space="preserve">готовит подборку материалов по рассмотрению предыдущих письменных и устных обращений заявителей, </w:t>
      </w:r>
      <w:proofErr w:type="gramStart"/>
      <w:r w:rsidRPr="00A61624">
        <w:rPr>
          <w:rFonts w:ascii="Times New Roman" w:eastAsia="Times New Roman" w:hAnsi="Times New Roman" w:cs="Times New Roman"/>
          <w:sz w:val="28"/>
          <w:szCs w:val="28"/>
          <w:lang w:eastAsia="ru-RU"/>
        </w:rPr>
        <w:t>пригла</w:t>
      </w:r>
      <w:r w:rsidRPr="00A61624">
        <w:rPr>
          <w:rFonts w:ascii="Times New Roman" w:eastAsia="Times New Roman" w:hAnsi="Times New Roman" w:cs="Times New Roman"/>
          <w:spacing w:val="2"/>
          <w:sz w:val="28"/>
          <w:szCs w:val="28"/>
          <w:lang w:eastAsia="ru-RU"/>
        </w:rPr>
        <w:t xml:space="preserve">шает для участия в приеме руководителей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2"/>
          <w:sz w:val="28"/>
          <w:szCs w:val="28"/>
          <w:lang w:eastAsia="ru-RU"/>
        </w:rPr>
        <w:t xml:space="preserve"> непосредственно принимает</w:t>
      </w:r>
      <w:proofErr w:type="gramEnd"/>
      <w:r w:rsidRPr="00A61624">
        <w:rPr>
          <w:rFonts w:ascii="Times New Roman" w:eastAsia="Times New Roman" w:hAnsi="Times New Roman" w:cs="Times New Roman"/>
          <w:spacing w:val="2"/>
          <w:sz w:val="28"/>
          <w:szCs w:val="28"/>
          <w:lang w:eastAsia="ru-RU"/>
        </w:rPr>
        <w:t xml:space="preserve"> участие в приеме.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9.7. За один день до личного приема главе, заместителю главы, руководителям структурных подразделений представляется реестр граждан, записавшихся на прием, и материалы по предыдущим рассмотрениям обращений (если имеются), для ознакомления и разработки проекта решения по поднимаемым заявителями вопросам.</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9.8</w:t>
      </w:r>
      <w:r w:rsidRPr="00A61624">
        <w:rPr>
          <w:rFonts w:ascii="Times New Roman" w:eastAsia="Times New Roman" w:hAnsi="Times New Roman" w:cs="Times New Roman"/>
          <w:spacing w:val="1"/>
          <w:sz w:val="28"/>
          <w:szCs w:val="28"/>
          <w:lang w:eastAsia="ru-RU"/>
        </w:rPr>
        <w:t xml:space="preserve">. По окончании приема должностное лицо доводит до сведения заявителя свое решение или информирует его о том, кому поручено </w:t>
      </w:r>
      <w:r w:rsidRPr="00A61624">
        <w:rPr>
          <w:rFonts w:ascii="Times New Roman" w:eastAsia="Times New Roman" w:hAnsi="Times New Roman" w:cs="Times New Roman"/>
          <w:sz w:val="28"/>
          <w:szCs w:val="28"/>
          <w:lang w:eastAsia="ru-RU"/>
        </w:rPr>
        <w:t xml:space="preserve">рассмотрение и принятие мер по его обращению, а также – откуда он получит ответ, либо разъясняет: где, кем и в каком порядке может быть </w:t>
      </w:r>
      <w:r w:rsidRPr="00A61624">
        <w:rPr>
          <w:rFonts w:ascii="Times New Roman" w:eastAsia="Times New Roman" w:hAnsi="Times New Roman" w:cs="Times New Roman"/>
          <w:spacing w:val="1"/>
          <w:sz w:val="28"/>
          <w:szCs w:val="28"/>
          <w:lang w:eastAsia="ru-RU"/>
        </w:rPr>
        <w:t>рассмотрено его обращение, по существу. Заявитель, при согласии с разъяснениями, полученными в ходе личного приема и результатами рассмотрения обращения, письменно оформляет согласие и ставит свою подпись в регистрационно-контрольной карточке.</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A61624">
        <w:rPr>
          <w:rFonts w:ascii="Times New Roman" w:eastAsia="Times New Roman" w:hAnsi="Times New Roman" w:cs="Times New Roman"/>
          <w:sz w:val="28"/>
          <w:szCs w:val="28"/>
          <w:lang w:eastAsia="ru-RU"/>
        </w:rPr>
        <w:t xml:space="preserve">9.9. В ходе личного приема гражданину может быть отказано в дальнейшем рассмотрении обращения, если ему ранее был дан ответ </w:t>
      </w:r>
      <w:r w:rsidRPr="00A61624">
        <w:rPr>
          <w:rFonts w:ascii="Times New Roman" w:eastAsia="Times New Roman" w:hAnsi="Times New Roman" w:cs="Times New Roman"/>
          <w:spacing w:val="1"/>
          <w:sz w:val="28"/>
          <w:szCs w:val="28"/>
          <w:lang w:eastAsia="ru-RU"/>
        </w:rPr>
        <w:t xml:space="preserve">по </w:t>
      </w:r>
      <w:r w:rsidRPr="00A61624">
        <w:rPr>
          <w:rFonts w:ascii="Times New Roman" w:eastAsia="Times New Roman" w:hAnsi="Times New Roman" w:cs="Times New Roman"/>
          <w:spacing w:val="1"/>
          <w:sz w:val="28"/>
          <w:szCs w:val="28"/>
          <w:lang w:eastAsia="ru-RU"/>
        </w:rPr>
        <w:lastRenderedPageBreak/>
        <w:t>существу поставленных в обращении вопросов.</w:t>
      </w:r>
    </w:p>
    <w:p w:rsidR="00A61624" w:rsidRPr="00A61624" w:rsidRDefault="00055B3C"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9.10. Глава Новотаманского</w:t>
      </w:r>
      <w:r w:rsidR="00A61624" w:rsidRPr="00A61624">
        <w:rPr>
          <w:rFonts w:ascii="Times New Roman" w:eastAsia="Times New Roman" w:hAnsi="Times New Roman" w:cs="Times New Roman"/>
          <w:sz w:val="28"/>
          <w:szCs w:val="28"/>
          <w:lang w:eastAsia="ru-RU"/>
        </w:rPr>
        <w:t xml:space="preserve"> сельского поселения Темрюкского района принимает решение о постановке вопроса на контроль.</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9.11</w:t>
      </w:r>
      <w:r w:rsidRPr="00A61624">
        <w:rPr>
          <w:rFonts w:ascii="Times New Roman" w:eastAsia="Times New Roman" w:hAnsi="Times New Roman" w:cs="Times New Roman"/>
          <w:spacing w:val="1"/>
          <w:sz w:val="28"/>
          <w:szCs w:val="28"/>
          <w:lang w:eastAsia="ru-RU"/>
        </w:rPr>
        <w:t xml:space="preserve">. Карточка личного приема (при необходимости с приложениями к ней) </w:t>
      </w:r>
      <w:r w:rsidRPr="00A61624">
        <w:rPr>
          <w:rFonts w:ascii="Times New Roman" w:eastAsia="Times New Roman" w:hAnsi="Times New Roman" w:cs="Times New Roman"/>
          <w:sz w:val="28"/>
          <w:szCs w:val="28"/>
          <w:lang w:eastAsia="ru-RU"/>
        </w:rPr>
        <w:t>направляется на рассмотрение согласно резолюции.</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9.12. Обращения, озвученные на личном приеме главы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 рассматриваются в соответствии с Порядком.</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9.13.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9.14. Глава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может проводить приемы граждан в режиме аудио-, виде</w:t>
      </w:r>
      <w:proofErr w:type="gramStart"/>
      <w:r w:rsidRPr="00A61624">
        <w:rPr>
          <w:rFonts w:ascii="Times New Roman" w:eastAsia="Times New Roman" w:hAnsi="Times New Roman" w:cs="Times New Roman"/>
          <w:sz w:val="28"/>
          <w:szCs w:val="28"/>
          <w:lang w:eastAsia="ru-RU"/>
        </w:rPr>
        <w:t>о-</w:t>
      </w:r>
      <w:proofErr w:type="gramEnd"/>
      <w:r w:rsidRPr="00A61624">
        <w:rPr>
          <w:rFonts w:ascii="Times New Roman" w:eastAsia="Times New Roman" w:hAnsi="Times New Roman" w:cs="Times New Roman"/>
          <w:sz w:val="28"/>
          <w:szCs w:val="28"/>
          <w:lang w:eastAsia="ru-RU"/>
        </w:rPr>
        <w:t xml:space="preserve"> и иных видов связи.</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Организация приемов, подготовка материалов и контроль выполнения поручений возлагается на общий отдел.</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61624">
        <w:rPr>
          <w:rFonts w:ascii="Times New Roman" w:eastAsia="Times New Roman" w:hAnsi="Times New Roman" w:cs="Times New Roman"/>
          <w:color w:val="000000"/>
          <w:sz w:val="28"/>
          <w:szCs w:val="28"/>
          <w:lang w:eastAsia="ru-RU"/>
        </w:rPr>
        <w:t xml:space="preserve">10. Порядок работы с обращениями, поступившими по телефону </w:t>
      </w:r>
    </w:p>
    <w:p w:rsidR="00A61624" w:rsidRPr="00A61624" w:rsidRDefault="00A61624" w:rsidP="00A6162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color w:val="000000"/>
          <w:sz w:val="28"/>
          <w:szCs w:val="28"/>
          <w:lang w:eastAsia="ru-RU"/>
        </w:rPr>
        <w:t xml:space="preserve">«Горячая линия» администрации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p>
    <w:p w:rsidR="00A61624" w:rsidRPr="00A61624" w:rsidRDefault="00A61624" w:rsidP="00A6162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10.1. Все звонки, поступающие на телефон «Горячая линия»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фиксируются специалистом общего отдела.</w:t>
      </w: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color w:val="000000"/>
          <w:sz w:val="28"/>
          <w:szCs w:val="28"/>
          <w:lang w:eastAsia="ru-RU"/>
        </w:rPr>
        <w:t xml:space="preserve">10.2. Информация о персональных данных авторов обращений, поступивших на телефон «Горячая линия»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color w:val="000000"/>
          <w:sz w:val="28"/>
          <w:szCs w:val="28"/>
          <w:lang w:eastAsia="ru-RU"/>
        </w:rPr>
        <w:t>, хранится и обрабатывается с соблюдением требований российского законодательства о персональных данных.</w:t>
      </w: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10.3. Регистрация и рассмотрение устных обращений граждан, поступивших по телефону «Горячая линия» администрации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 xml:space="preserve">сельского поселения Темрюкского района, в электронной системе «СЭД ОГ» </w:t>
      </w:r>
      <w:proofErr w:type="gramStart"/>
      <w:r w:rsidRPr="00A61624">
        <w:rPr>
          <w:rFonts w:ascii="Times New Roman" w:eastAsia="Times New Roman" w:hAnsi="Times New Roman" w:cs="Times New Roman"/>
          <w:sz w:val="28"/>
          <w:szCs w:val="28"/>
          <w:lang w:eastAsia="ru-RU"/>
        </w:rPr>
        <w:t>аналогичен</w:t>
      </w:r>
      <w:proofErr w:type="gramEnd"/>
      <w:r w:rsidRPr="00A61624">
        <w:rPr>
          <w:rFonts w:ascii="Times New Roman" w:eastAsia="Times New Roman" w:hAnsi="Times New Roman" w:cs="Times New Roman"/>
          <w:sz w:val="28"/>
          <w:szCs w:val="28"/>
          <w:lang w:eastAsia="ru-RU"/>
        </w:rPr>
        <w:t xml:space="preserve"> порядку регистрации и учета письменных обращений, и осуществляется в соответствии с Порядком. </w:t>
      </w: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10.4. Специалист общего отдела в день регистрации обращения оформляет карточку и готовит проект поручения за подписью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10.5.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соблюдением сроков рассмотрения устных обращений граждан, поступивших по телефону «Горячая линия»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 осуществляет общий отдел.</w:t>
      </w:r>
    </w:p>
    <w:p w:rsidR="00A61624" w:rsidRPr="00A61624" w:rsidRDefault="00A61624" w:rsidP="00DD7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10.6. Подготовка ответов на устные обращения, поступившие по телефону «Горячая линия»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 передача материалов рассмотрения на архивное хранение осуществляется в соответствии с Порядком. </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lastRenderedPageBreak/>
        <w:t xml:space="preserve">11.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рассмотрением обращений</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 xml:space="preserve">11.1. </w:t>
      </w:r>
      <w:proofErr w:type="gramStart"/>
      <w:r w:rsidRPr="00A61624">
        <w:rPr>
          <w:rFonts w:ascii="Times New Roman" w:eastAsia="Times New Roman" w:hAnsi="Times New Roman" w:cs="Times New Roman"/>
          <w:spacing w:val="-5"/>
          <w:sz w:val="28"/>
          <w:szCs w:val="28"/>
          <w:lang w:eastAsia="ru-RU"/>
        </w:rPr>
        <w:t xml:space="preserve">Контроль за рассмотрением обращений граждан в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roofErr w:type="gramEnd"/>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 xml:space="preserve">11.2. Решение о постановке обращений на контроль в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принимается главой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по предло</w:t>
      </w:r>
      <w:r w:rsidRPr="00A61624">
        <w:rPr>
          <w:rFonts w:ascii="Times New Roman" w:eastAsia="Times New Roman" w:hAnsi="Times New Roman" w:cs="Times New Roman"/>
          <w:spacing w:val="-4"/>
          <w:sz w:val="28"/>
          <w:szCs w:val="28"/>
          <w:lang w:eastAsia="ru-RU"/>
        </w:rPr>
        <w:t>жениям начальника общего отдела.</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 xml:space="preserve">11.3. </w:t>
      </w:r>
      <w:proofErr w:type="gramStart"/>
      <w:r w:rsidRPr="00A61624">
        <w:rPr>
          <w:rFonts w:ascii="Times New Roman" w:eastAsia="Times New Roman" w:hAnsi="Times New Roman" w:cs="Times New Roman"/>
          <w:spacing w:val="-5"/>
          <w:sz w:val="28"/>
          <w:szCs w:val="28"/>
          <w:lang w:eastAsia="ru-RU"/>
        </w:rPr>
        <w:t>Контроль за</w:t>
      </w:r>
      <w:proofErr w:type="gramEnd"/>
      <w:r w:rsidRPr="00A61624">
        <w:rPr>
          <w:rFonts w:ascii="Times New Roman" w:eastAsia="Times New Roman" w:hAnsi="Times New Roman" w:cs="Times New Roman"/>
          <w:spacing w:val="-5"/>
          <w:sz w:val="28"/>
          <w:szCs w:val="28"/>
          <w:lang w:eastAsia="ru-RU"/>
        </w:rPr>
        <w:t xml:space="preserve"> исполнением поручений по обращениям граждан включает: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pacing w:val="-4"/>
          <w:sz w:val="28"/>
          <w:szCs w:val="28"/>
          <w:lang w:eastAsia="ru-RU"/>
        </w:rPr>
        <w:t xml:space="preserve">постановку поручений по рассмотрению обращений граждан на контроль; </w:t>
      </w:r>
      <w:r w:rsidRPr="00A61624">
        <w:rPr>
          <w:rFonts w:ascii="Times New Roman" w:eastAsia="Times New Roman" w:hAnsi="Times New Roman" w:cs="Times New Roman"/>
          <w:spacing w:val="-3"/>
          <w:sz w:val="28"/>
          <w:szCs w:val="28"/>
          <w:lang w:eastAsia="ru-RU"/>
        </w:rPr>
        <w:t>сбор и обработку информации о ходе рассмотрения обращений;</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подготовку оперативных запросов исполнителям о ходе и состоянии исполнения поручений по обращениям;</w:t>
      </w:r>
    </w:p>
    <w:p w:rsidR="00A61624" w:rsidRPr="00A61624" w:rsidRDefault="00A61624" w:rsidP="005D599C">
      <w:pPr>
        <w:spacing w:after="0" w:line="240" w:lineRule="auto"/>
        <w:ind w:firstLine="709"/>
        <w:jc w:val="both"/>
        <w:rPr>
          <w:rFonts w:ascii="Times New Roman" w:eastAsia="Times New Roman" w:hAnsi="Times New Roman" w:cs="Times New Roman"/>
          <w:spacing w:val="-3"/>
          <w:sz w:val="28"/>
          <w:szCs w:val="28"/>
          <w:lang w:eastAsia="ru-RU"/>
        </w:rPr>
      </w:pPr>
      <w:r w:rsidRPr="00A61624">
        <w:rPr>
          <w:rFonts w:ascii="Times New Roman" w:eastAsia="Times New Roman" w:hAnsi="Times New Roman" w:cs="Times New Roman"/>
          <w:spacing w:val="-3"/>
          <w:sz w:val="28"/>
          <w:szCs w:val="28"/>
          <w:lang w:eastAsia="ru-RU"/>
        </w:rPr>
        <w:t xml:space="preserve">подготовку и обобщение данных о содержании и сроках исполнения поручений по обращениям граждан; </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снятие обращений с контроля.</w:t>
      </w:r>
    </w:p>
    <w:p w:rsidR="00055B3C"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11.4. На особый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 xml:space="preserve">Постановка обращений на особый контроль также производится с целью </w:t>
      </w:r>
      <w:r w:rsidRPr="00A61624">
        <w:rPr>
          <w:rFonts w:ascii="Times New Roman" w:eastAsia="Times New Roman" w:hAnsi="Times New Roman" w:cs="Times New Roman"/>
          <w:spacing w:val="-5"/>
          <w:sz w:val="28"/>
          <w:szCs w:val="28"/>
          <w:lang w:eastAsia="ru-RU"/>
        </w:rPr>
        <w:t xml:space="preserve">устранения недостатков в работе органов местного самоуправления в муниципальном образовании Темрюкский район, получения материалов для обзоров почты, аналитических записок и информации, выявления принимавшихся мер в </w:t>
      </w:r>
      <w:r w:rsidRPr="00A61624">
        <w:rPr>
          <w:rFonts w:ascii="Times New Roman" w:eastAsia="Times New Roman" w:hAnsi="Times New Roman" w:cs="Times New Roman"/>
          <w:sz w:val="28"/>
          <w:szCs w:val="28"/>
          <w:lang w:eastAsia="ru-RU"/>
        </w:rPr>
        <w:t>случае повторных (многократных) обращений.</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11.5. Обращения, поступающие из Приёмной Президента Российской Федерации в Краснодарском крае, депутатов Государственной Думы Федерального Собрания Российской Федерации, Законодательного Собрания Краснодарского края, администрации Краснодарского края, прокуратуры ставятся на особый контроль, в том числе с целью получения материалов для ежеквартальных отчетов о рассмотрении обращений граждан.  </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pacing w:val="-5"/>
          <w:sz w:val="28"/>
          <w:szCs w:val="28"/>
          <w:lang w:eastAsia="ru-RU"/>
        </w:rPr>
        <w:t xml:space="preserve">Контроль за своевременным и полным рассмотрением обращений граждан, поставленных на контроль в администрации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w:t>
      </w:r>
      <w:r w:rsidR="0045470F">
        <w:rPr>
          <w:rFonts w:ascii="Times New Roman" w:eastAsia="Times New Roman" w:hAnsi="Times New Roman" w:cs="Times New Roman"/>
          <w:sz w:val="28"/>
          <w:szCs w:val="28"/>
          <w:lang w:eastAsia="ru-RU"/>
        </w:rPr>
        <w:t xml:space="preserve">осуществляется специалистом </w:t>
      </w:r>
      <w:r w:rsidRPr="00A61624">
        <w:rPr>
          <w:rFonts w:ascii="Times New Roman" w:eastAsia="Times New Roman" w:hAnsi="Times New Roman" w:cs="Times New Roman"/>
          <w:sz w:val="28"/>
          <w:szCs w:val="28"/>
          <w:lang w:eastAsia="ru-RU"/>
        </w:rPr>
        <w:t xml:space="preserve">общего отдела. </w:t>
      </w:r>
    </w:p>
    <w:p w:rsidR="00A61624" w:rsidRPr="00A61624" w:rsidRDefault="00A61624" w:rsidP="005D599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11.</w:t>
      </w:r>
      <w:r w:rsidRPr="00A61624">
        <w:rPr>
          <w:rFonts w:ascii="Times New Roman" w:eastAsia="Times New Roman" w:hAnsi="Times New Roman" w:cs="Times New Roman"/>
          <w:spacing w:val="-3"/>
          <w:sz w:val="28"/>
          <w:szCs w:val="28"/>
          <w:lang w:eastAsia="ru-RU"/>
        </w:rPr>
        <w:t xml:space="preserve">6. </w:t>
      </w:r>
      <w:r w:rsidRPr="00A61624">
        <w:rPr>
          <w:rFonts w:ascii="Times New Roman" w:eastAsia="Times New Roman" w:hAnsi="Times New Roman" w:cs="Times New Roman"/>
          <w:sz w:val="28"/>
          <w:szCs w:val="28"/>
          <w:lang w:eastAsia="ru-RU"/>
        </w:rPr>
        <w:t>Обращения, по которым запрашивается информация о результатах рассмотрения, после исполнения подлежат возврату со всеми материалами в общий отдел.</w:t>
      </w:r>
    </w:p>
    <w:p w:rsidR="00A61624" w:rsidRPr="00A61624" w:rsidRDefault="00A61624" w:rsidP="005D599C">
      <w:pPr>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pacing w:val="-3"/>
          <w:sz w:val="28"/>
          <w:szCs w:val="28"/>
          <w:lang w:eastAsia="ru-RU"/>
        </w:rPr>
        <w:lastRenderedPageBreak/>
        <w:t xml:space="preserve">К обращению прикладываются: информация на должностное лицо, давшее поручение, ответ заявителю и другие </w:t>
      </w:r>
      <w:r w:rsidRPr="00A61624">
        <w:rPr>
          <w:rFonts w:ascii="Times New Roman" w:eastAsia="Times New Roman" w:hAnsi="Times New Roman" w:cs="Times New Roman"/>
          <w:spacing w:val="-6"/>
          <w:sz w:val="28"/>
          <w:szCs w:val="28"/>
          <w:lang w:eastAsia="ru-RU"/>
        </w:rPr>
        <w:t xml:space="preserve">востребованные согласно поручению материалы.  </w:t>
      </w:r>
    </w:p>
    <w:p w:rsidR="00A61624" w:rsidRPr="00A61624" w:rsidRDefault="00A61624" w:rsidP="005D599C">
      <w:pPr>
        <w:spacing w:after="0" w:line="240" w:lineRule="auto"/>
        <w:ind w:firstLine="709"/>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pacing w:val="-6"/>
          <w:sz w:val="28"/>
          <w:szCs w:val="28"/>
          <w:lang w:eastAsia="ru-RU"/>
        </w:rPr>
        <w:t xml:space="preserve">В деле у исполнителя остаются копия поручения, копия обращения, копия ответа должностному лицу, давшему поручение, </w:t>
      </w:r>
      <w:r w:rsidRPr="00A61624">
        <w:rPr>
          <w:rFonts w:ascii="Times New Roman" w:eastAsia="Times New Roman" w:hAnsi="Times New Roman" w:cs="Times New Roman"/>
          <w:spacing w:val="-5"/>
          <w:sz w:val="28"/>
          <w:szCs w:val="28"/>
          <w:lang w:eastAsia="ru-RU"/>
        </w:rPr>
        <w:t xml:space="preserve">копия ответа заявителю и сопутствующие рассмотрению обращения материалы. </w:t>
      </w:r>
    </w:p>
    <w:p w:rsidR="00A61624" w:rsidRPr="00A61624" w:rsidRDefault="00A61624" w:rsidP="005D599C">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A61624">
        <w:rPr>
          <w:rFonts w:ascii="Times New Roman" w:eastAsia="Times New Roman" w:hAnsi="Times New Roman" w:cs="Times New Roman"/>
          <w:sz w:val="28"/>
          <w:szCs w:val="28"/>
          <w:lang w:eastAsia="ru-RU"/>
        </w:rPr>
        <w:t xml:space="preserve">11.7. Ответы на обращения в администрацию Краснодарского края, депутатам </w:t>
      </w:r>
      <w:r w:rsidRPr="00A61624">
        <w:rPr>
          <w:rFonts w:ascii="Times New Roman" w:eastAsia="Times New Roman" w:hAnsi="Times New Roman" w:cs="Times New Roman"/>
          <w:spacing w:val="-5"/>
          <w:sz w:val="28"/>
          <w:szCs w:val="28"/>
          <w:lang w:eastAsia="ru-RU"/>
        </w:rPr>
        <w:t>Государственной Думы Федерального Собрания Российской Федерации и Законодательного Собрания</w:t>
      </w:r>
      <w:r w:rsidRPr="00A61624">
        <w:rPr>
          <w:rFonts w:ascii="Times New Roman" w:eastAsia="Times New Roman" w:hAnsi="Times New Roman" w:cs="Times New Roman"/>
          <w:i/>
          <w:iCs/>
          <w:spacing w:val="-5"/>
          <w:sz w:val="28"/>
          <w:szCs w:val="28"/>
          <w:lang w:eastAsia="ru-RU"/>
        </w:rPr>
        <w:t xml:space="preserve"> </w:t>
      </w:r>
      <w:r w:rsidRPr="00A61624">
        <w:rPr>
          <w:rFonts w:ascii="Times New Roman" w:eastAsia="Times New Roman" w:hAnsi="Times New Roman" w:cs="Times New Roman"/>
          <w:spacing w:val="-5"/>
          <w:sz w:val="28"/>
          <w:szCs w:val="28"/>
          <w:lang w:eastAsia="ru-RU"/>
        </w:rPr>
        <w:t>Краснодарс</w:t>
      </w:r>
      <w:r w:rsidRPr="00A61624">
        <w:rPr>
          <w:rFonts w:ascii="Times New Roman" w:eastAsia="Times New Roman" w:hAnsi="Times New Roman" w:cs="Times New Roman"/>
          <w:sz w:val="28"/>
          <w:szCs w:val="28"/>
          <w:lang w:eastAsia="ru-RU"/>
        </w:rPr>
        <w:t xml:space="preserve">кого края оформляются исполнителями за подписью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или его заместителей.</w:t>
      </w:r>
    </w:p>
    <w:p w:rsidR="00A61624" w:rsidRPr="00A61624" w:rsidRDefault="00A61624" w:rsidP="005D599C">
      <w:pPr>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11.8. Если в ответе указывается, что вопрос, поставленный заявителем, будет решен в течение определенного времени, обращение ставится на дополнительный контроль. Продолжительность дополни</w:t>
      </w:r>
      <w:r w:rsidRPr="00A61624">
        <w:rPr>
          <w:rFonts w:ascii="Times New Roman" w:eastAsia="Times New Roman" w:hAnsi="Times New Roman" w:cs="Times New Roman"/>
          <w:spacing w:val="-5"/>
          <w:sz w:val="28"/>
          <w:szCs w:val="28"/>
          <w:lang w:eastAsia="ru-RU"/>
        </w:rPr>
        <w:t>тельного рассмотрения не превышает 30 дней.</w:t>
      </w:r>
    </w:p>
    <w:p w:rsidR="00A61624" w:rsidRPr="00A61624" w:rsidRDefault="00A61624" w:rsidP="00A61624">
      <w:pPr>
        <w:spacing w:after="0" w:line="240" w:lineRule="auto"/>
        <w:jc w:val="both"/>
        <w:rPr>
          <w:rFonts w:ascii="Times New Roman" w:eastAsia="Times New Roman" w:hAnsi="Times New Roman" w:cs="Times New Roman"/>
          <w:spacing w:val="-5"/>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12. Хранение материалов по рассмотрению обращений граждан</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12.1. Обращения граждан и результаты по их рассмотрению хранятся в общем отделе.</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12.2. На хранение материалы по рассмотрению обращений передаются после списания «в дело» автором поручений по их рассмотрению.</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12.3. Рассмотренное письменное обращение и все документы, относящиеся к его рассмотрению, комплектуются в отдельный материал в следующей последовательности:</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ab/>
        <w:t>информация о результатах рассмотрения обращения на имя должностного лица;</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копия ответа заявителю, а также (если имеются) копии промежуточных ответов, информация о продлении срока рассмотрения;</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поручения по рассмотрению обращения; </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ab/>
        <w:t>письменное обращение, приложения к нему (если они имеются), а также акты (если составлялись)</w:t>
      </w:r>
      <w:r w:rsidRPr="00A61624">
        <w:rPr>
          <w:rFonts w:ascii="Times New Roman" w:eastAsia="Times New Roman" w:hAnsi="Times New Roman" w:cs="Times New Roman"/>
          <w:spacing w:val="-3"/>
          <w:sz w:val="28"/>
          <w:szCs w:val="28"/>
          <w:lang w:eastAsia="ru-RU"/>
        </w:rPr>
        <w:t>;</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запросы, материалы проверки по обращению (если она проводилась).</w:t>
      </w:r>
    </w:p>
    <w:p w:rsidR="00A61624" w:rsidRPr="00A61624" w:rsidRDefault="00A61624" w:rsidP="00DD7322">
      <w:pPr>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12.4. Материалы рассмотрения письменных обращений граждан формируются в папках в алфавитном порядке. </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12.5.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соблюдением порядка рассмотрения обращений граждан</w:t>
      </w:r>
    </w:p>
    <w:p w:rsidR="00A61624" w:rsidRPr="00A61624" w:rsidRDefault="00A61624" w:rsidP="00A6162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13.1. В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соблюдением сроков и порядка рассмотрения обращений граждан, поступающими на имя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w:t>
      </w:r>
      <w:r w:rsidRPr="00A61624">
        <w:rPr>
          <w:rFonts w:ascii="Times New Roman" w:eastAsia="Times New Roman" w:hAnsi="Times New Roman" w:cs="Times New Roman"/>
          <w:sz w:val="28"/>
          <w:szCs w:val="28"/>
          <w:lang w:eastAsia="ru-RU"/>
        </w:rPr>
        <w:lastRenderedPageBreak/>
        <w:t xml:space="preserve">поселения Темрюкского района, осуществляется руководителями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13.2. Ответственность руководителей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закрепляется в их должностных инструкциях. </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Руководители структурных подразделений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несут установленную законодательством ответственность за сохранность находящихся у них на рассмотрении обращений и документов.</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13.3. Сведения, содержащиеся в обращении, а также персональные данные заявителя могут использоваться только в служебных целях и в соответствии с полномочиями специалиста, работающего с обращением.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13.4. При уходе в отпуск специалист обязан передать все имеющиеся у него на исполнении обращения по </w:t>
      </w:r>
      <w:proofErr w:type="gramStart"/>
      <w:r w:rsidRPr="00A61624">
        <w:rPr>
          <w:rFonts w:ascii="Times New Roman" w:eastAsia="Times New Roman" w:hAnsi="Times New Roman" w:cs="Times New Roman"/>
          <w:sz w:val="28"/>
          <w:szCs w:val="28"/>
          <w:lang w:eastAsia="ru-RU"/>
        </w:rPr>
        <w:t>акту</w:t>
      </w:r>
      <w:proofErr w:type="gramEnd"/>
      <w:r w:rsidRPr="00A61624">
        <w:rPr>
          <w:rFonts w:ascii="Times New Roman" w:eastAsia="Times New Roman" w:hAnsi="Times New Roman" w:cs="Times New Roman"/>
          <w:sz w:val="28"/>
          <w:szCs w:val="28"/>
          <w:lang w:eastAsia="ru-RU"/>
        </w:rPr>
        <w:t xml:space="preserve"> временно замещающему его специалисту.</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 освобождении от замещаемой должности специалист обязан сдать все числящиеся за ним обращения по акту специалисту, ответственному за работу с обращениями граждан. </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13.5. Периодичность </w:t>
      </w:r>
      <w:proofErr w:type="gramStart"/>
      <w:r w:rsidRPr="00A61624">
        <w:rPr>
          <w:rFonts w:ascii="Times New Roman" w:eastAsia="Times New Roman" w:hAnsi="Times New Roman" w:cs="Times New Roman"/>
          <w:sz w:val="28"/>
          <w:szCs w:val="28"/>
          <w:lang w:eastAsia="ru-RU"/>
        </w:rPr>
        <w:t>контроля за</w:t>
      </w:r>
      <w:proofErr w:type="gramEnd"/>
      <w:r w:rsidRPr="00A61624">
        <w:rPr>
          <w:rFonts w:ascii="Times New Roman" w:eastAsia="Times New Roman" w:hAnsi="Times New Roman" w:cs="Times New Roman"/>
          <w:sz w:val="28"/>
          <w:szCs w:val="28"/>
          <w:lang w:eastAsia="ru-RU"/>
        </w:rPr>
        <w:t xml:space="preserve"> объективностью и достоверностью рассмотрения обращений граждан с выходом (выездом) на место определяется начальником общего отдела.</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13.6. Текущий контроль осуществляется путем проведения проверок соблюдения и исполнения специалистами положений законодательства о рассмотрении обращений и Порядка.</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13.7. Внеплановые проверки проводятся в случае жалоб заявителей на несвоевременное и необъективное рассмотрения обращений граждан либо выявления нарушений в ходе текущего контроля.</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13.8. Решение о проведении внеплановой проверки принимается начальником общего отдела на основе результатов рассмотрения обращений граждан.</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13.9. В ходе проверок рассмотрения обращений граждан выборочно проверяется достоверность ответов с выездом на место с участием заявителя (</w:t>
      </w:r>
      <w:proofErr w:type="spellStart"/>
      <w:r w:rsidRPr="00A61624">
        <w:rPr>
          <w:rFonts w:ascii="Times New Roman" w:eastAsia="Times New Roman" w:hAnsi="Times New Roman" w:cs="Times New Roman"/>
          <w:sz w:val="28"/>
          <w:szCs w:val="28"/>
          <w:lang w:eastAsia="ru-RU"/>
        </w:rPr>
        <w:t>фотоконтроль</w:t>
      </w:r>
      <w:proofErr w:type="spellEnd"/>
      <w:r w:rsidRPr="00A61624">
        <w:rPr>
          <w:rFonts w:ascii="Times New Roman" w:eastAsia="Times New Roman" w:hAnsi="Times New Roman" w:cs="Times New Roman"/>
          <w:sz w:val="28"/>
          <w:szCs w:val="28"/>
          <w:lang w:eastAsia="ru-RU"/>
        </w:rPr>
        <w:t>) либо в телефонной беседе с автором обращения.</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13.10. </w:t>
      </w:r>
      <w:proofErr w:type="gramStart"/>
      <w:r w:rsidRPr="00A61624">
        <w:rPr>
          <w:rFonts w:ascii="Times New Roman" w:eastAsia="Times New Roman" w:hAnsi="Times New Roman" w:cs="Times New Roman"/>
          <w:sz w:val="28"/>
          <w:szCs w:val="28"/>
          <w:lang w:eastAsia="ru-RU"/>
        </w:rPr>
        <w:t>Контроль за</w:t>
      </w:r>
      <w:proofErr w:type="gramEnd"/>
      <w:r w:rsidRPr="00A61624">
        <w:rPr>
          <w:rFonts w:ascii="Times New Roman" w:eastAsia="Times New Roman" w:hAnsi="Times New Roman" w:cs="Times New Roman"/>
          <w:sz w:val="28"/>
          <w:szCs w:val="28"/>
          <w:lang w:eastAsia="ru-RU"/>
        </w:rPr>
        <w:t xml:space="preserve"> соблюдением последовательности действий, определенных Порядком, и принятием решений специалистами в структурных подразделениях администрации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осуществляется их руководителями.</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lastRenderedPageBreak/>
        <w:t xml:space="preserve">13.11. В случае установления в результате проверки недостоверности ответа обращение направляется на повторное рассмотрение с поручением главы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В поручении могут устанавливаться методы повторного рассмотрения: </w:t>
      </w:r>
      <w:proofErr w:type="spellStart"/>
      <w:r w:rsidRPr="00A61624">
        <w:rPr>
          <w:rFonts w:ascii="Times New Roman" w:eastAsia="Times New Roman" w:hAnsi="Times New Roman" w:cs="Times New Roman"/>
          <w:sz w:val="28"/>
          <w:szCs w:val="28"/>
          <w:lang w:eastAsia="ru-RU"/>
        </w:rPr>
        <w:t>комиссионно</w:t>
      </w:r>
      <w:proofErr w:type="spellEnd"/>
      <w:r w:rsidRPr="00A61624">
        <w:rPr>
          <w:rFonts w:ascii="Times New Roman" w:eastAsia="Times New Roman" w:hAnsi="Times New Roman" w:cs="Times New Roman"/>
          <w:sz w:val="28"/>
          <w:szCs w:val="28"/>
          <w:lang w:eastAsia="ru-RU"/>
        </w:rPr>
        <w:t xml:space="preserve"> (с обозначением членов комиссии), с выездом на место, с участием заявителя (заявителей) и другие.</w:t>
      </w:r>
    </w:p>
    <w:p w:rsidR="00A61624" w:rsidRPr="00A61624" w:rsidRDefault="00A61624" w:rsidP="005D599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13.12. Граждане имеют право ознакомиться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14. Анализ и обобщение вопросов обращений</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8"/>
          <w:lang w:eastAsia="ru-RU"/>
        </w:rPr>
      </w:pPr>
      <w:r w:rsidRPr="00A61624">
        <w:rPr>
          <w:rFonts w:ascii="Times New Roman" w:eastAsia="Times New Roman" w:hAnsi="Times New Roman" w:cs="Times New Roman"/>
          <w:sz w:val="28"/>
          <w:szCs w:val="28"/>
          <w:lang w:eastAsia="ru-RU"/>
        </w:rPr>
        <w:t>14.</w:t>
      </w:r>
      <w:r w:rsidRPr="00A61624">
        <w:rPr>
          <w:rFonts w:ascii="Times New Roman" w:eastAsia="Times New Roman" w:hAnsi="Times New Roman" w:cs="Times New Roman"/>
          <w:spacing w:val="-3"/>
          <w:sz w:val="28"/>
          <w:szCs w:val="28"/>
          <w:lang w:eastAsia="ru-RU"/>
        </w:rPr>
        <w:t xml:space="preserve">1. Аналитическая работа в администрации </w:t>
      </w:r>
      <w:r w:rsidR="00055B3C">
        <w:rPr>
          <w:rFonts w:ascii="Times New Roman" w:eastAsia="Times New Roman" w:hAnsi="Times New Roman" w:cs="Times New Roman"/>
          <w:sz w:val="28"/>
          <w:szCs w:val="28"/>
          <w:lang w:eastAsia="ru-RU"/>
        </w:rPr>
        <w:t>Новотаманского</w:t>
      </w:r>
      <w:r w:rsidR="00055B3C" w:rsidRPr="00A61624">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3"/>
          <w:sz w:val="28"/>
          <w:szCs w:val="28"/>
          <w:lang w:eastAsia="ru-RU"/>
        </w:rPr>
        <w:t xml:space="preserve"> ведется начальником общего отдела,</w:t>
      </w:r>
      <w:r w:rsidRPr="00A61624">
        <w:rPr>
          <w:rFonts w:ascii="Times New Roman" w:eastAsia="Times New Roman" w:hAnsi="Times New Roman" w:cs="Times New Roman"/>
          <w:spacing w:val="-4"/>
          <w:sz w:val="28"/>
          <w:szCs w:val="28"/>
          <w:lang w:eastAsia="ru-RU"/>
        </w:rPr>
        <w:t xml:space="preserve"> в </w:t>
      </w:r>
      <w:bookmarkStart w:id="0" w:name="_GoBack"/>
      <w:bookmarkEnd w:id="0"/>
      <w:r w:rsidRPr="00A61624">
        <w:rPr>
          <w:rFonts w:ascii="Times New Roman" w:eastAsia="Times New Roman" w:hAnsi="Times New Roman" w:cs="Times New Roman"/>
          <w:spacing w:val="-4"/>
          <w:sz w:val="28"/>
          <w:szCs w:val="28"/>
          <w:lang w:eastAsia="ru-RU"/>
        </w:rPr>
        <w:t>структурных подразделениях – руководителями.</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14.</w:t>
      </w:r>
      <w:r w:rsidRPr="00A61624">
        <w:rPr>
          <w:rFonts w:ascii="Times New Roman" w:eastAsia="Times New Roman" w:hAnsi="Times New Roman" w:cs="Times New Roman"/>
          <w:spacing w:val="-3"/>
          <w:sz w:val="28"/>
          <w:szCs w:val="28"/>
          <w:lang w:eastAsia="ru-RU"/>
        </w:rPr>
        <w:t>2. Начальник общего отдела</w:t>
      </w:r>
      <w:r w:rsidRPr="00A61624">
        <w:rPr>
          <w:rFonts w:ascii="Times New Roman" w:eastAsia="Times New Roman" w:hAnsi="Times New Roman" w:cs="Times New Roman"/>
          <w:spacing w:val="-7"/>
          <w:sz w:val="28"/>
          <w:szCs w:val="28"/>
          <w:lang w:eastAsia="ru-RU"/>
        </w:rPr>
        <w:t xml:space="preserve"> проводит ежемесячный, ежеквартальный анализ характера устных и письменных обраще</w:t>
      </w:r>
      <w:r w:rsidRPr="00A61624">
        <w:rPr>
          <w:rFonts w:ascii="Times New Roman" w:eastAsia="Times New Roman" w:hAnsi="Times New Roman" w:cs="Times New Roman"/>
          <w:sz w:val="28"/>
          <w:szCs w:val="28"/>
          <w:lang w:eastAsia="ru-RU"/>
        </w:rPr>
        <w:t xml:space="preserve">ний и результативности их рассмотрения. </w:t>
      </w:r>
    </w:p>
    <w:p w:rsidR="00A61624" w:rsidRPr="00A61624" w:rsidRDefault="00A61624" w:rsidP="00DD7322">
      <w:pPr>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14.3. Начальник общего отдела:</w:t>
      </w:r>
    </w:p>
    <w:p w:rsidR="00A61624" w:rsidRPr="00A61624" w:rsidRDefault="00A61624" w:rsidP="00055B3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просматривает, формирует и анализирует статистические материалы по обращениям граждан;</w:t>
      </w:r>
    </w:p>
    <w:p w:rsidR="00A61624" w:rsidRPr="00A61624" w:rsidRDefault="00A61624" w:rsidP="00055B3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ведет накопление архива по информационно-аналитическим материалам</w:t>
      </w:r>
      <w:r w:rsidRPr="00A61624">
        <w:rPr>
          <w:rFonts w:ascii="Times New Roman" w:eastAsia="Times New Roman" w:hAnsi="Times New Roman" w:cs="Times New Roman"/>
          <w:spacing w:val="-9"/>
          <w:sz w:val="28"/>
          <w:szCs w:val="28"/>
          <w:lang w:eastAsia="ru-RU"/>
        </w:rPr>
        <w:t>;</w:t>
      </w:r>
    </w:p>
    <w:p w:rsidR="00A61624" w:rsidRPr="00A61624" w:rsidRDefault="00A61624" w:rsidP="00055B3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изучает необходимые нормативные правовые документы и другие материалы по анализируемым вопросам;</w:t>
      </w:r>
    </w:p>
    <w:p w:rsidR="00A61624" w:rsidRPr="00A61624" w:rsidRDefault="00A61624" w:rsidP="00055B3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несет ответственность за соблюдение сроков подготовки информационно-аналитических материалов за объективность их содержания</w:t>
      </w:r>
      <w:r w:rsidRPr="00A61624">
        <w:rPr>
          <w:rFonts w:ascii="Times New Roman" w:eastAsia="Times New Roman" w:hAnsi="Times New Roman" w:cs="Times New Roman"/>
          <w:spacing w:val="-4"/>
          <w:sz w:val="28"/>
          <w:szCs w:val="28"/>
          <w:lang w:eastAsia="ru-RU"/>
        </w:rPr>
        <w:t>;</w:t>
      </w:r>
    </w:p>
    <w:p w:rsidR="00A61624" w:rsidRPr="00A61624" w:rsidRDefault="00A61624" w:rsidP="00055B3C">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готовит материалы для публикации в средствах массовой информации и размещения на официальном сайте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3"/>
          <w:sz w:val="28"/>
          <w:szCs w:val="28"/>
          <w:lang w:eastAsia="ru-RU"/>
        </w:rPr>
        <w:t>.</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A61624">
        <w:rPr>
          <w:rFonts w:ascii="Times New Roman" w:eastAsia="Times New Roman" w:hAnsi="Times New Roman" w:cs="Times New Roman"/>
          <w:sz w:val="28"/>
          <w:szCs w:val="28"/>
          <w:lang w:eastAsia="ru-RU"/>
        </w:rPr>
        <w:t>14.4.</w:t>
      </w:r>
      <w:r w:rsidRPr="00A61624">
        <w:rPr>
          <w:rFonts w:ascii="Times New Roman" w:eastAsia="Times New Roman" w:hAnsi="Times New Roman" w:cs="Times New Roman"/>
          <w:spacing w:val="-5"/>
          <w:sz w:val="28"/>
          <w:szCs w:val="28"/>
          <w:lang w:eastAsia="ru-RU"/>
        </w:rPr>
        <w:t xml:space="preserve"> В целях выработки единых подходов к рассмотрению обращений граждан информация о работе с обращениями </w:t>
      </w:r>
      <w:r w:rsidRPr="00A61624">
        <w:rPr>
          <w:rFonts w:ascii="Times New Roman" w:eastAsia="Times New Roman" w:hAnsi="Times New Roman" w:cs="Times New Roman"/>
          <w:sz w:val="28"/>
          <w:szCs w:val="28"/>
          <w:lang w:eastAsia="ru-RU"/>
        </w:rPr>
        <w:t>направляется руководителям структурных подразделений.</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A61624">
        <w:rPr>
          <w:rFonts w:ascii="Times New Roman" w:eastAsia="Times New Roman" w:hAnsi="Times New Roman" w:cs="Times New Roman"/>
          <w:sz w:val="28"/>
          <w:szCs w:val="28"/>
          <w:lang w:eastAsia="ru-RU"/>
        </w:rPr>
        <w:t xml:space="preserve">14.5. На основе анализа обращений граждан и информации, поступающей из муниципальных образований </w:t>
      </w:r>
      <w:r w:rsidRPr="00A61624">
        <w:rPr>
          <w:rFonts w:ascii="Times New Roman" w:eastAsia="Times New Roman" w:hAnsi="Times New Roman" w:cs="Times New Roman"/>
          <w:spacing w:val="-4"/>
          <w:sz w:val="28"/>
          <w:szCs w:val="28"/>
          <w:lang w:eastAsia="ru-RU"/>
        </w:rPr>
        <w:t>в составе муниципального образования Темрюкский район</w:t>
      </w:r>
      <w:r w:rsidRPr="00A61624">
        <w:rPr>
          <w:rFonts w:ascii="Times New Roman" w:eastAsia="Times New Roman" w:hAnsi="Times New Roman" w:cs="Times New Roman"/>
          <w:sz w:val="28"/>
          <w:szCs w:val="28"/>
          <w:lang w:eastAsia="ru-RU"/>
        </w:rPr>
        <w:t xml:space="preserve">, начальник общего отдела </w:t>
      </w:r>
      <w:r w:rsidRPr="00A61624">
        <w:rPr>
          <w:rFonts w:ascii="Times New Roman" w:eastAsia="Times New Roman" w:hAnsi="Times New Roman" w:cs="Times New Roman"/>
          <w:spacing w:val="-2"/>
          <w:sz w:val="28"/>
          <w:szCs w:val="28"/>
          <w:lang w:eastAsia="ru-RU"/>
        </w:rPr>
        <w:t>планирует оказание практической и методической помощи руководителям структурных подразделений.</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z w:val="28"/>
          <w:szCs w:val="28"/>
          <w:lang w:eastAsia="ru-RU"/>
        </w:rPr>
        <w:t>14.6.  Начальник общего отдела, ежеквартально, на основании имеющихся материалов</w:t>
      </w:r>
      <w:r w:rsidRPr="00A61624">
        <w:rPr>
          <w:rFonts w:ascii="Times New Roman" w:eastAsia="Times New Roman" w:hAnsi="Times New Roman" w:cs="Times New Roman"/>
          <w:spacing w:val="-5"/>
          <w:sz w:val="28"/>
          <w:szCs w:val="28"/>
          <w:lang w:eastAsia="ru-RU"/>
        </w:rPr>
        <w:t xml:space="preserve">, готовит статистические отчеты о поступивших обращениях граждан и организаций в администрацию </w:t>
      </w:r>
      <w:r w:rsidR="00055B3C" w:rsidRPr="00055B3C">
        <w:rPr>
          <w:rFonts w:ascii="Times New Roman" w:eastAsia="Times New Roman" w:hAnsi="Times New Roman" w:cs="Times New Roman"/>
          <w:sz w:val="28"/>
          <w:szCs w:val="28"/>
          <w:lang w:eastAsia="ru-RU"/>
        </w:rPr>
        <w:t xml:space="preserve"> </w:t>
      </w:r>
      <w:r w:rsidR="00055B3C">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5"/>
          <w:sz w:val="28"/>
          <w:szCs w:val="28"/>
          <w:lang w:eastAsia="ru-RU"/>
        </w:rPr>
        <w:t xml:space="preserve"> (1 раз в полугодие - с пояснительными записками)</w:t>
      </w:r>
      <w:r w:rsidRPr="00A61624">
        <w:rPr>
          <w:rFonts w:ascii="Times New Roman" w:eastAsia="Times New Roman" w:hAnsi="Times New Roman" w:cs="Times New Roman"/>
          <w:spacing w:val="5"/>
          <w:sz w:val="28"/>
          <w:szCs w:val="28"/>
          <w:lang w:eastAsia="ru-RU"/>
        </w:rPr>
        <w:t xml:space="preserve"> и направляет в управление по работе с обращениями граждан муниципального образования Темрюкский район. </w:t>
      </w:r>
    </w:p>
    <w:p w:rsidR="00A61624" w:rsidRPr="00A61624" w:rsidRDefault="00A61624" w:rsidP="00055B3C">
      <w:pPr>
        <w:widowControl w:val="0"/>
        <w:autoSpaceDE w:val="0"/>
        <w:autoSpaceDN w:val="0"/>
        <w:adjustRightInd w:val="0"/>
        <w:spacing w:after="0" w:line="240" w:lineRule="auto"/>
        <w:ind w:firstLine="709"/>
        <w:jc w:val="both"/>
        <w:rPr>
          <w:rFonts w:ascii="Times New Roman" w:eastAsia="Times New Roman" w:hAnsi="Times New Roman" w:cs="Times New Roman"/>
          <w:spacing w:val="5"/>
          <w:sz w:val="28"/>
          <w:szCs w:val="28"/>
          <w:lang w:eastAsia="ru-RU"/>
        </w:rPr>
      </w:pPr>
      <w:r w:rsidRPr="00A61624">
        <w:rPr>
          <w:rFonts w:ascii="Times New Roman" w:eastAsia="Times New Roman" w:hAnsi="Times New Roman" w:cs="Times New Roman"/>
          <w:spacing w:val="5"/>
          <w:sz w:val="28"/>
          <w:szCs w:val="28"/>
          <w:lang w:eastAsia="ru-RU"/>
        </w:rPr>
        <w:lastRenderedPageBreak/>
        <w:t>Ежемесячно в администрацию муниципального образования Темрюкский район с использованием закрытого информационного ресурса ССТУ. РФ.</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15. Ответственность за нарушение установленного Порядка работы с обращениями граждан</w:t>
      </w:r>
    </w:p>
    <w:p w:rsidR="00A61624" w:rsidRPr="00A61624" w:rsidRDefault="00A61624" w:rsidP="00A616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15.1. Неправомерный отказ в приеме или рассмотрении обращений граждан, нарушение сроков рассмотрения обращений граждан, принятие заведомо необоснованного решения, предоставление недостоверной информации либо разглашение сведений о частной жизни гражданина, а также другие нарушения, установленные Порядком работы с обращениями граждан, влекут за собой ответственность виновных должностных лиц в соответствии с законодательством Российской Федерации.</w:t>
      </w:r>
    </w:p>
    <w:p w:rsidR="00A61624" w:rsidRPr="00A61624" w:rsidRDefault="00A61624" w:rsidP="005D59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15.2. Действие (или бездействие) должностных лиц по рассмотрению</w:t>
      </w:r>
      <w:r w:rsidRPr="00A61624">
        <w:rPr>
          <w:rFonts w:ascii="Times New Roman" w:eastAsia="Times New Roman" w:hAnsi="Times New Roman" w:cs="Times New Roman"/>
          <w:b/>
          <w:sz w:val="28"/>
          <w:szCs w:val="28"/>
          <w:lang w:eastAsia="ru-RU"/>
        </w:rPr>
        <w:t xml:space="preserve"> </w:t>
      </w:r>
      <w:r w:rsidRPr="00A61624">
        <w:rPr>
          <w:rFonts w:ascii="Times New Roman" w:eastAsia="Times New Roman" w:hAnsi="Times New Roman" w:cs="Times New Roman"/>
          <w:sz w:val="28"/>
          <w:szCs w:val="28"/>
          <w:lang w:eastAsia="ru-RU"/>
        </w:rPr>
        <w:t>и</w:t>
      </w:r>
      <w:r w:rsidRPr="00A61624">
        <w:rPr>
          <w:rFonts w:ascii="Times New Roman" w:eastAsia="Times New Roman" w:hAnsi="Times New Roman" w:cs="Times New Roman"/>
          <w:b/>
          <w:sz w:val="28"/>
          <w:szCs w:val="28"/>
          <w:lang w:eastAsia="ru-RU"/>
        </w:rPr>
        <w:t xml:space="preserve"> </w:t>
      </w:r>
      <w:r w:rsidRPr="00A61624">
        <w:rPr>
          <w:rFonts w:ascii="Times New Roman" w:eastAsia="Times New Roman" w:hAnsi="Times New Roman" w:cs="Times New Roman"/>
          <w:sz w:val="28"/>
          <w:szCs w:val="28"/>
          <w:lang w:eastAsia="ru-RU"/>
        </w:rPr>
        <w:t xml:space="preserve">разрешению вопросов, поставленных в обращениях граждан, в случаях, предусмотренных действующим законодательством, могут быть </w:t>
      </w:r>
      <w:proofErr w:type="gramStart"/>
      <w:r w:rsidRPr="00A61624">
        <w:rPr>
          <w:rFonts w:ascii="Times New Roman" w:eastAsia="Times New Roman" w:hAnsi="Times New Roman" w:cs="Times New Roman"/>
          <w:sz w:val="28"/>
          <w:szCs w:val="28"/>
          <w:lang w:eastAsia="ru-RU"/>
        </w:rPr>
        <w:t>обжалованы</w:t>
      </w:r>
      <w:proofErr w:type="gramEnd"/>
      <w:r w:rsidRPr="00A61624">
        <w:rPr>
          <w:rFonts w:ascii="Times New Roman" w:eastAsia="Times New Roman" w:hAnsi="Times New Roman" w:cs="Times New Roman"/>
          <w:sz w:val="28"/>
          <w:szCs w:val="28"/>
          <w:lang w:eastAsia="ru-RU"/>
        </w:rPr>
        <w:t xml:space="preserve"> в судебном порядке.</w:t>
      </w:r>
    </w:p>
    <w:p w:rsidR="00A61624" w:rsidRPr="00A61624" w:rsidRDefault="00A61624" w:rsidP="00A61624">
      <w:pPr>
        <w:widowControl w:val="0"/>
        <w:autoSpaceDE w:val="0"/>
        <w:autoSpaceDN w:val="0"/>
        <w:adjustRightInd w:val="0"/>
        <w:spacing w:after="0" w:line="240" w:lineRule="auto"/>
        <w:outlineLvl w:val="4"/>
        <w:rPr>
          <w:rFonts w:ascii="Times New Roman" w:eastAsia="Times New Roman" w:hAnsi="Times New Roman" w:cs="Times New Roman"/>
          <w:bCs/>
          <w:iCs/>
          <w:sz w:val="28"/>
          <w:szCs w:val="28"/>
          <w:lang w:eastAsia="ru-RU"/>
        </w:rPr>
      </w:pPr>
    </w:p>
    <w:p w:rsidR="00A61624" w:rsidRPr="00A61624" w:rsidRDefault="00A61624" w:rsidP="00A61624">
      <w:pPr>
        <w:widowControl w:val="0"/>
        <w:autoSpaceDE w:val="0"/>
        <w:autoSpaceDN w:val="0"/>
        <w:adjustRightInd w:val="0"/>
        <w:spacing w:after="0" w:line="240" w:lineRule="auto"/>
        <w:jc w:val="center"/>
        <w:outlineLvl w:val="4"/>
        <w:rPr>
          <w:rFonts w:ascii="Times New Roman" w:eastAsia="Times New Roman" w:hAnsi="Times New Roman" w:cs="Times New Roman"/>
          <w:bCs/>
          <w:iCs/>
          <w:sz w:val="28"/>
          <w:szCs w:val="28"/>
          <w:lang w:eastAsia="ru-RU"/>
        </w:rPr>
      </w:pPr>
      <w:r w:rsidRPr="00A61624">
        <w:rPr>
          <w:rFonts w:ascii="Times New Roman" w:eastAsia="Times New Roman" w:hAnsi="Times New Roman" w:cs="Times New Roman"/>
          <w:bCs/>
          <w:iCs/>
          <w:sz w:val="28"/>
          <w:szCs w:val="28"/>
          <w:lang w:eastAsia="ru-RU"/>
        </w:rPr>
        <w:t>16. Информирование граждан о порядке рассмотрения обращений</w:t>
      </w: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16.1. Информирование граждан о порядке работы с обращениями осуществляется в устной, письменной форме (в том числе в форме электронного документа). </w:t>
      </w:r>
      <w:proofErr w:type="gramStart"/>
      <w:r w:rsidRPr="00A61624">
        <w:rPr>
          <w:rFonts w:ascii="Times New Roman" w:eastAsia="Times New Roman" w:hAnsi="Times New Roman" w:cs="Times New Roman"/>
          <w:sz w:val="28"/>
          <w:szCs w:val="28"/>
          <w:lang w:eastAsia="ru-RU"/>
        </w:rPr>
        <w:t xml:space="preserve">Специалисты общего отдела осуществляют информирование заявителей о местонахождении и графике работы администрации  </w:t>
      </w:r>
      <w:r w:rsidR="00F45325">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о справочных телефонах и почтовых адресах, об адресе официального сайта в сети «Интернет»,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w:t>
      </w:r>
      <w:proofErr w:type="gramEnd"/>
      <w:r w:rsidRPr="00A61624">
        <w:rPr>
          <w:rFonts w:ascii="Times New Roman" w:eastAsia="Times New Roman" w:hAnsi="Times New Roman" w:cs="Times New Roman"/>
          <w:sz w:val="28"/>
          <w:szCs w:val="28"/>
          <w:lang w:eastAsia="ru-RU"/>
        </w:rPr>
        <w:t xml:space="preserve"> информации.</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16.2. Основные требования к информированию граждан: своевременность, полнота, актуальность, достоверность представляемой инфор</w:t>
      </w:r>
      <w:r w:rsidRPr="00A61624">
        <w:rPr>
          <w:rFonts w:ascii="Times New Roman" w:eastAsia="Times New Roman" w:hAnsi="Times New Roman" w:cs="Times New Roman"/>
          <w:spacing w:val="1"/>
          <w:sz w:val="28"/>
          <w:szCs w:val="28"/>
          <w:lang w:eastAsia="ru-RU"/>
        </w:rPr>
        <w:t>мации и четкость ее изложения.</w:t>
      </w:r>
    </w:p>
    <w:p w:rsidR="00A61624" w:rsidRPr="00A61624" w:rsidRDefault="00A61624" w:rsidP="00DD7322">
      <w:pPr>
        <w:widowControl w:val="0"/>
        <w:autoSpaceDE w:val="0"/>
        <w:autoSpaceDN w:val="0"/>
        <w:adjustRightInd w:val="0"/>
        <w:spacing w:after="0" w:line="240" w:lineRule="auto"/>
        <w:ind w:firstLine="567"/>
        <w:jc w:val="both"/>
        <w:outlineLvl w:val="5"/>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 xml:space="preserve">16.3. </w:t>
      </w:r>
      <w:r w:rsidRPr="00A61624">
        <w:rPr>
          <w:rFonts w:ascii="Times New Roman" w:eastAsia="Times New Roman" w:hAnsi="Times New Roman" w:cs="Times New Roman"/>
          <w:b/>
          <w:bCs/>
          <w:sz w:val="28"/>
          <w:szCs w:val="28"/>
          <w:lang w:eastAsia="ru-RU"/>
        </w:rPr>
        <w:t xml:space="preserve"> </w:t>
      </w:r>
      <w:r w:rsidRPr="00A61624">
        <w:rPr>
          <w:rFonts w:ascii="Times New Roman" w:eastAsia="Times New Roman" w:hAnsi="Times New Roman" w:cs="Times New Roman"/>
          <w:bCs/>
          <w:sz w:val="28"/>
          <w:szCs w:val="28"/>
          <w:lang w:eastAsia="ru-RU"/>
        </w:rPr>
        <w:t xml:space="preserve">Почтовый адрес администрации </w:t>
      </w:r>
      <w:r w:rsidR="00F45325">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bCs/>
          <w:sz w:val="28"/>
          <w:szCs w:val="28"/>
          <w:lang w:eastAsia="ru-RU"/>
        </w:rPr>
        <w:t xml:space="preserve"> сельского поселения Темрюкского района: 3535</w:t>
      </w:r>
      <w:r w:rsidR="00F45325">
        <w:rPr>
          <w:rFonts w:ascii="Times New Roman" w:eastAsia="Times New Roman" w:hAnsi="Times New Roman" w:cs="Times New Roman"/>
          <w:bCs/>
          <w:sz w:val="28"/>
          <w:szCs w:val="28"/>
          <w:lang w:eastAsia="ru-RU"/>
        </w:rPr>
        <w:t>46</w:t>
      </w:r>
      <w:r w:rsidRPr="00A61624">
        <w:rPr>
          <w:rFonts w:ascii="Times New Roman" w:eastAsia="Times New Roman" w:hAnsi="Times New Roman" w:cs="Times New Roman"/>
          <w:bCs/>
          <w:sz w:val="28"/>
          <w:szCs w:val="28"/>
          <w:lang w:eastAsia="ru-RU"/>
        </w:rPr>
        <w:t>, Краснодарский</w:t>
      </w:r>
      <w:r w:rsidR="00F45325">
        <w:rPr>
          <w:rFonts w:ascii="Times New Roman" w:eastAsia="Times New Roman" w:hAnsi="Times New Roman" w:cs="Times New Roman"/>
          <w:bCs/>
          <w:sz w:val="28"/>
          <w:szCs w:val="28"/>
          <w:lang w:eastAsia="ru-RU"/>
        </w:rPr>
        <w:t xml:space="preserve"> край, Темрюкский район, пос. Таманский</w:t>
      </w:r>
      <w:r w:rsidRPr="00A61624">
        <w:rPr>
          <w:rFonts w:ascii="Times New Roman" w:eastAsia="Times New Roman" w:hAnsi="Times New Roman" w:cs="Times New Roman"/>
          <w:bCs/>
          <w:sz w:val="28"/>
          <w:szCs w:val="28"/>
          <w:lang w:eastAsia="ru-RU"/>
        </w:rPr>
        <w:t xml:space="preserve">, улица Ленина, </w:t>
      </w:r>
      <w:r w:rsidR="00F45325">
        <w:rPr>
          <w:rFonts w:ascii="Times New Roman" w:eastAsia="Times New Roman" w:hAnsi="Times New Roman" w:cs="Times New Roman"/>
          <w:bCs/>
          <w:sz w:val="28"/>
          <w:szCs w:val="28"/>
          <w:lang w:eastAsia="ru-RU"/>
        </w:rPr>
        <w:t>16</w:t>
      </w:r>
      <w:r w:rsidRPr="00A61624">
        <w:rPr>
          <w:rFonts w:ascii="Times New Roman" w:eastAsia="Times New Roman" w:hAnsi="Times New Roman" w:cs="Times New Roman"/>
          <w:bCs/>
          <w:sz w:val="28"/>
          <w:szCs w:val="28"/>
          <w:lang w:eastAsia="ru-RU"/>
        </w:rPr>
        <w:t xml:space="preserve">. </w:t>
      </w:r>
    </w:p>
    <w:p w:rsidR="00A61624" w:rsidRPr="00A61624" w:rsidRDefault="00A61624" w:rsidP="00F45325">
      <w:pPr>
        <w:spacing w:after="0" w:line="240" w:lineRule="auto"/>
        <w:ind w:firstLine="709"/>
        <w:jc w:val="both"/>
        <w:rPr>
          <w:rFonts w:ascii="Times New Roman" w:eastAsia="Times New Roman" w:hAnsi="Times New Roman" w:cs="Times New Roman"/>
          <w:spacing w:val="-3"/>
          <w:sz w:val="28"/>
          <w:szCs w:val="28"/>
          <w:lang w:eastAsia="ru-RU"/>
        </w:rPr>
      </w:pPr>
      <w:proofErr w:type="gramStart"/>
      <w:r w:rsidRPr="00A61624">
        <w:rPr>
          <w:rFonts w:ascii="Times New Roman" w:eastAsia="Times New Roman" w:hAnsi="Times New Roman" w:cs="Times New Roman"/>
          <w:spacing w:val="-3"/>
          <w:sz w:val="28"/>
          <w:szCs w:val="28"/>
          <w:lang w:eastAsia="ru-RU"/>
        </w:rPr>
        <w:t xml:space="preserve">Запись граждан на прием к главе </w:t>
      </w:r>
      <w:r w:rsidR="00F45325">
        <w:rPr>
          <w:rFonts w:ascii="Times New Roman" w:eastAsia="Times New Roman" w:hAnsi="Times New Roman" w:cs="Times New Roman"/>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r w:rsidRPr="00A61624">
        <w:rPr>
          <w:rFonts w:ascii="Times New Roman" w:eastAsia="Times New Roman" w:hAnsi="Times New Roman" w:cs="Times New Roman"/>
          <w:spacing w:val="-3"/>
          <w:sz w:val="28"/>
          <w:szCs w:val="28"/>
          <w:lang w:eastAsia="ru-RU"/>
        </w:rPr>
        <w:t xml:space="preserve"> производится предварительно по тел: 8(86148)</w:t>
      </w:r>
      <w:r w:rsidR="00F45325">
        <w:rPr>
          <w:rFonts w:ascii="Times New Roman" w:eastAsia="Times New Roman" w:hAnsi="Times New Roman" w:cs="Times New Roman"/>
          <w:spacing w:val="-3"/>
          <w:sz w:val="28"/>
          <w:szCs w:val="28"/>
          <w:lang w:eastAsia="ru-RU"/>
        </w:rPr>
        <w:t>36837</w:t>
      </w:r>
      <w:r w:rsidRPr="00A61624">
        <w:rPr>
          <w:rFonts w:ascii="Times New Roman" w:eastAsia="Times New Roman" w:hAnsi="Times New Roman" w:cs="Times New Roman"/>
          <w:spacing w:val="-3"/>
          <w:sz w:val="28"/>
          <w:szCs w:val="28"/>
          <w:lang w:eastAsia="ru-RU"/>
        </w:rPr>
        <w:t xml:space="preserve"> или в общем отделе (приемная) по адресу:</w:t>
      </w:r>
      <w:proofErr w:type="gramEnd"/>
      <w:r w:rsidRPr="00A61624">
        <w:rPr>
          <w:rFonts w:ascii="Times New Roman" w:eastAsia="Times New Roman" w:hAnsi="Times New Roman" w:cs="Times New Roman"/>
          <w:spacing w:val="-3"/>
          <w:sz w:val="28"/>
          <w:szCs w:val="28"/>
          <w:lang w:eastAsia="ru-RU"/>
        </w:rPr>
        <w:t xml:space="preserve"> Темрюкский район, </w:t>
      </w:r>
      <w:r w:rsidR="00F45325">
        <w:rPr>
          <w:rFonts w:ascii="Times New Roman" w:eastAsia="Times New Roman" w:hAnsi="Times New Roman" w:cs="Times New Roman"/>
          <w:spacing w:val="-3"/>
          <w:sz w:val="28"/>
          <w:szCs w:val="28"/>
          <w:lang w:eastAsia="ru-RU"/>
        </w:rPr>
        <w:t>пос. Таманский</w:t>
      </w:r>
      <w:r w:rsidRPr="00A61624">
        <w:rPr>
          <w:rFonts w:ascii="Times New Roman" w:eastAsia="Times New Roman" w:hAnsi="Times New Roman" w:cs="Times New Roman"/>
          <w:spacing w:val="-3"/>
          <w:sz w:val="28"/>
          <w:szCs w:val="28"/>
          <w:lang w:eastAsia="ru-RU"/>
        </w:rPr>
        <w:t xml:space="preserve">, улица Ленина, </w:t>
      </w:r>
      <w:r w:rsidR="00F45325">
        <w:rPr>
          <w:rFonts w:ascii="Times New Roman" w:eastAsia="Times New Roman" w:hAnsi="Times New Roman" w:cs="Times New Roman"/>
          <w:spacing w:val="-3"/>
          <w:sz w:val="28"/>
          <w:szCs w:val="28"/>
          <w:lang w:eastAsia="ru-RU"/>
        </w:rPr>
        <w:t>16</w:t>
      </w:r>
      <w:r w:rsidRPr="00A61624">
        <w:rPr>
          <w:rFonts w:ascii="Times New Roman" w:eastAsia="Times New Roman" w:hAnsi="Times New Roman" w:cs="Times New Roman"/>
          <w:spacing w:val="-3"/>
          <w:sz w:val="28"/>
          <w:szCs w:val="28"/>
          <w:lang w:eastAsia="ru-RU"/>
        </w:rPr>
        <w:t>.</w:t>
      </w:r>
    </w:p>
    <w:p w:rsidR="00A61624" w:rsidRPr="00A61624" w:rsidRDefault="00A61624" w:rsidP="00F45325">
      <w:pPr>
        <w:widowControl w:val="0"/>
        <w:autoSpaceDE w:val="0"/>
        <w:autoSpaceDN w:val="0"/>
        <w:adjustRightInd w:val="0"/>
        <w:spacing w:after="0" w:line="240" w:lineRule="auto"/>
        <w:ind w:firstLine="709"/>
        <w:jc w:val="both"/>
        <w:outlineLvl w:val="5"/>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Телефон/факс для приема письменных обращений граждан: 8(86148)</w:t>
      </w:r>
      <w:r w:rsidR="00F45325">
        <w:rPr>
          <w:rFonts w:ascii="Times New Roman" w:eastAsia="Times New Roman" w:hAnsi="Times New Roman" w:cs="Times New Roman"/>
          <w:bCs/>
          <w:sz w:val="28"/>
          <w:szCs w:val="28"/>
          <w:lang w:eastAsia="ru-RU"/>
        </w:rPr>
        <w:t>36837</w:t>
      </w:r>
      <w:r w:rsidRPr="00A61624">
        <w:rPr>
          <w:rFonts w:ascii="Times New Roman" w:eastAsia="Times New Roman" w:hAnsi="Times New Roman" w:cs="Times New Roman"/>
          <w:bCs/>
          <w:sz w:val="28"/>
          <w:szCs w:val="28"/>
          <w:lang w:eastAsia="ru-RU"/>
        </w:rPr>
        <w:t xml:space="preserve">. </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Телефон нач</w:t>
      </w:r>
      <w:r w:rsidR="00F45325">
        <w:rPr>
          <w:rFonts w:ascii="Times New Roman" w:eastAsia="Times New Roman" w:hAnsi="Times New Roman" w:cs="Times New Roman"/>
          <w:sz w:val="28"/>
          <w:szCs w:val="28"/>
          <w:lang w:eastAsia="ru-RU"/>
        </w:rPr>
        <w:t>альника общего отдела: 8(86148)36837</w:t>
      </w:r>
      <w:r w:rsidRPr="00A61624">
        <w:rPr>
          <w:rFonts w:ascii="Times New Roman" w:eastAsia="Times New Roman" w:hAnsi="Times New Roman" w:cs="Times New Roman"/>
          <w:sz w:val="28"/>
          <w:szCs w:val="28"/>
          <w:lang w:eastAsia="ru-RU"/>
        </w:rPr>
        <w:t>.</w:t>
      </w:r>
    </w:p>
    <w:p w:rsidR="00A61624" w:rsidRPr="00A61624" w:rsidRDefault="00A61624" w:rsidP="00F45325">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lastRenderedPageBreak/>
        <w:t xml:space="preserve">Телефон «Горячая линия» администрации Темрюкский район, </w:t>
      </w:r>
      <w:r w:rsidR="00F45325">
        <w:rPr>
          <w:rFonts w:ascii="Times New Roman" w:eastAsia="Times New Roman" w:hAnsi="Times New Roman" w:cs="Times New Roman"/>
          <w:spacing w:val="-3"/>
          <w:sz w:val="28"/>
          <w:szCs w:val="28"/>
          <w:lang w:eastAsia="ru-RU"/>
        </w:rPr>
        <w:t>пос. Таманский</w:t>
      </w:r>
      <w:r w:rsidR="00F45325" w:rsidRPr="00A61624">
        <w:rPr>
          <w:rFonts w:ascii="Times New Roman" w:eastAsia="Times New Roman" w:hAnsi="Times New Roman" w:cs="Times New Roman"/>
          <w:spacing w:val="-3"/>
          <w:sz w:val="28"/>
          <w:szCs w:val="28"/>
          <w:lang w:eastAsia="ru-RU"/>
        </w:rPr>
        <w:t xml:space="preserve">, улица Ленина, </w:t>
      </w:r>
      <w:r w:rsidR="00F45325">
        <w:rPr>
          <w:rFonts w:ascii="Times New Roman" w:eastAsia="Times New Roman" w:hAnsi="Times New Roman" w:cs="Times New Roman"/>
          <w:spacing w:val="-3"/>
          <w:sz w:val="28"/>
          <w:szCs w:val="28"/>
          <w:lang w:eastAsia="ru-RU"/>
        </w:rPr>
        <w:t>16</w:t>
      </w:r>
      <w:r w:rsidRPr="00A61624">
        <w:rPr>
          <w:rFonts w:ascii="Times New Roman" w:eastAsia="Times New Roman" w:hAnsi="Times New Roman" w:cs="Times New Roman"/>
          <w:sz w:val="28"/>
          <w:szCs w:val="28"/>
          <w:lang w:eastAsia="ru-RU"/>
        </w:rPr>
        <w:t>: 8(86148)</w:t>
      </w:r>
      <w:r w:rsidR="00F45325">
        <w:rPr>
          <w:rFonts w:ascii="Times New Roman" w:eastAsia="Times New Roman" w:hAnsi="Times New Roman" w:cs="Times New Roman"/>
          <w:sz w:val="28"/>
          <w:szCs w:val="28"/>
          <w:lang w:eastAsia="ru-RU"/>
        </w:rPr>
        <w:t>36837</w:t>
      </w:r>
      <w:r w:rsidRPr="00A61624">
        <w:rPr>
          <w:rFonts w:ascii="Times New Roman" w:eastAsia="Times New Roman" w:hAnsi="Times New Roman" w:cs="Times New Roman"/>
          <w:sz w:val="28"/>
          <w:szCs w:val="28"/>
          <w:lang w:eastAsia="ru-RU"/>
        </w:rPr>
        <w:t>.</w:t>
      </w:r>
    </w:p>
    <w:p w:rsidR="00A61624" w:rsidRPr="00A61624" w:rsidRDefault="00A61624" w:rsidP="00F45325">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Адрес электронной почты администрации Темрюкский район, </w:t>
      </w:r>
      <w:r w:rsidR="00F45325">
        <w:rPr>
          <w:rFonts w:ascii="Times New Roman" w:eastAsia="Times New Roman" w:hAnsi="Times New Roman" w:cs="Times New Roman"/>
          <w:spacing w:val="-3"/>
          <w:sz w:val="28"/>
          <w:szCs w:val="28"/>
          <w:lang w:eastAsia="ru-RU"/>
        </w:rPr>
        <w:t>пос. Таманский</w:t>
      </w:r>
      <w:r w:rsidR="00F45325" w:rsidRPr="00A61624">
        <w:rPr>
          <w:rFonts w:ascii="Times New Roman" w:eastAsia="Times New Roman" w:hAnsi="Times New Roman" w:cs="Times New Roman"/>
          <w:spacing w:val="-3"/>
          <w:sz w:val="28"/>
          <w:szCs w:val="28"/>
          <w:lang w:eastAsia="ru-RU"/>
        </w:rPr>
        <w:t xml:space="preserve">, улица Ленина, </w:t>
      </w:r>
      <w:r w:rsidR="00F45325">
        <w:rPr>
          <w:rFonts w:ascii="Times New Roman" w:eastAsia="Times New Roman" w:hAnsi="Times New Roman" w:cs="Times New Roman"/>
          <w:spacing w:val="-3"/>
          <w:sz w:val="28"/>
          <w:szCs w:val="28"/>
          <w:lang w:eastAsia="ru-RU"/>
        </w:rPr>
        <w:t>16</w:t>
      </w:r>
      <w:r w:rsidRPr="00A61624">
        <w:rPr>
          <w:rFonts w:ascii="Times New Roman" w:eastAsia="Times New Roman" w:hAnsi="Times New Roman" w:cs="Times New Roman"/>
          <w:sz w:val="28"/>
          <w:szCs w:val="28"/>
          <w:lang w:eastAsia="ru-RU"/>
        </w:rPr>
        <w:t>:</w:t>
      </w:r>
      <w:r w:rsidR="00D125CE">
        <w:rPr>
          <w:rFonts w:ascii="Times New Roman" w:eastAsia="Times New Roman" w:hAnsi="Times New Roman" w:cs="Times New Roman"/>
          <w:sz w:val="28"/>
          <w:szCs w:val="28"/>
          <w:lang w:eastAsia="ru-RU"/>
        </w:rPr>
        <w:t xml:space="preserve"> </w:t>
      </w:r>
      <w:proofErr w:type="spellStart"/>
      <w:r w:rsidR="00F45325">
        <w:rPr>
          <w:rFonts w:ascii="Times New Roman" w:eastAsia="Times New Roman" w:hAnsi="Times New Roman" w:cs="Times New Roman"/>
          <w:sz w:val="28"/>
          <w:szCs w:val="28"/>
          <w:lang w:val="en-US" w:eastAsia="ru-RU"/>
        </w:rPr>
        <w:t>nov</w:t>
      </w:r>
      <w:proofErr w:type="spellEnd"/>
      <w:r w:rsidR="00F45325" w:rsidRPr="00F45325">
        <w:rPr>
          <w:rFonts w:ascii="Times New Roman" w:eastAsia="Times New Roman" w:hAnsi="Times New Roman" w:cs="Times New Roman"/>
          <w:sz w:val="28"/>
          <w:szCs w:val="28"/>
          <w:lang w:eastAsia="ru-RU"/>
        </w:rPr>
        <w:t>6316</w:t>
      </w:r>
      <w:r w:rsidRPr="00A61624">
        <w:rPr>
          <w:rFonts w:ascii="Times New Roman" w:eastAsia="Times New Roman" w:hAnsi="Times New Roman" w:cs="Times New Roman"/>
          <w:sz w:val="28"/>
          <w:szCs w:val="28"/>
          <w:lang w:eastAsia="ru-RU"/>
        </w:rPr>
        <w:t>@yandex.</w:t>
      </w:r>
      <w:proofErr w:type="spellStart"/>
      <w:r w:rsidR="00F45325">
        <w:rPr>
          <w:rFonts w:ascii="Times New Roman" w:eastAsia="Times New Roman" w:hAnsi="Times New Roman" w:cs="Times New Roman"/>
          <w:sz w:val="28"/>
          <w:szCs w:val="28"/>
          <w:lang w:val="en-US" w:eastAsia="ru-RU"/>
        </w:rPr>
        <w:t>ru</w:t>
      </w:r>
      <w:proofErr w:type="spellEnd"/>
      <w:r w:rsidR="00F45325" w:rsidRPr="00F45325">
        <w:rPr>
          <w:rFonts w:ascii="Times New Roman" w:eastAsia="Times New Roman" w:hAnsi="Times New Roman" w:cs="Times New Roman"/>
          <w:sz w:val="28"/>
          <w:szCs w:val="28"/>
          <w:lang w:eastAsia="ru-RU"/>
        </w:rPr>
        <w:t>.</w:t>
      </w:r>
      <w:r w:rsidRPr="00A61624">
        <w:rPr>
          <w:rFonts w:ascii="Times New Roman" w:eastAsia="Times New Roman" w:hAnsi="Times New Roman" w:cs="Times New Roman"/>
          <w:sz w:val="28"/>
          <w:szCs w:val="28"/>
          <w:lang w:eastAsia="ru-RU"/>
        </w:rPr>
        <w:t xml:space="preserve"> </w:t>
      </w:r>
    </w:p>
    <w:p w:rsidR="00D125CE" w:rsidRPr="00D125CE" w:rsidRDefault="00A61624" w:rsidP="00D125CE">
      <w:pPr>
        <w:widowControl w:val="0"/>
        <w:autoSpaceDE w:val="0"/>
        <w:autoSpaceDN w:val="0"/>
        <w:adjustRightInd w:val="0"/>
        <w:spacing w:after="0" w:line="240" w:lineRule="auto"/>
        <w:jc w:val="both"/>
        <w:outlineLvl w:val="5"/>
        <w:rPr>
          <w:rFonts w:ascii="Times New Roman" w:eastAsia="Times New Roman" w:hAnsi="Times New Roman" w:cs="Times New Roman"/>
          <w:bCs/>
          <w:color w:val="000000"/>
          <w:spacing w:val="-4"/>
          <w:sz w:val="28"/>
          <w:szCs w:val="28"/>
          <w:lang w:eastAsia="ru-RU"/>
        </w:rPr>
      </w:pPr>
      <w:r w:rsidRPr="00A61624">
        <w:rPr>
          <w:rFonts w:ascii="Times New Roman" w:eastAsia="Times New Roman" w:hAnsi="Times New Roman" w:cs="Times New Roman"/>
          <w:bCs/>
          <w:sz w:val="28"/>
          <w:szCs w:val="28"/>
          <w:lang w:eastAsia="ru-RU"/>
        </w:rPr>
        <w:t xml:space="preserve">Официальный сайт </w:t>
      </w:r>
      <w:r w:rsidR="00F45325">
        <w:rPr>
          <w:rFonts w:ascii="Times New Roman" w:eastAsia="Times New Roman" w:hAnsi="Times New Roman" w:cs="Times New Roman"/>
          <w:bCs/>
          <w:sz w:val="28"/>
          <w:szCs w:val="28"/>
          <w:lang w:eastAsia="ru-RU"/>
        </w:rPr>
        <w:t>Новотаманского</w:t>
      </w:r>
      <w:r w:rsidRPr="00A61624">
        <w:rPr>
          <w:rFonts w:ascii="Times New Roman" w:eastAsia="Times New Roman" w:hAnsi="Times New Roman" w:cs="Times New Roman"/>
          <w:bCs/>
          <w:sz w:val="28"/>
          <w:szCs w:val="28"/>
          <w:lang w:eastAsia="ru-RU"/>
        </w:rPr>
        <w:t xml:space="preserve"> сельского поселения Темрюкского района:</w:t>
      </w:r>
      <w:r w:rsidRPr="00A61624">
        <w:rPr>
          <w:rFonts w:ascii="Arial" w:eastAsia="Times New Roman" w:hAnsi="Arial" w:cs="Arial"/>
          <w:sz w:val="20"/>
          <w:szCs w:val="20"/>
          <w:lang w:eastAsia="ru-RU"/>
        </w:rPr>
        <w:t xml:space="preserve"> </w:t>
      </w:r>
      <w:r w:rsidR="00D125CE" w:rsidRPr="00D125CE">
        <w:rPr>
          <w:rFonts w:ascii="Times New Roman" w:hAnsi="Times New Roman" w:cs="Times New Roman"/>
          <w:sz w:val="28"/>
          <w:szCs w:val="28"/>
        </w:rPr>
        <w:t>https://novotaman.ru.</w:t>
      </w:r>
      <w:r w:rsidR="00D125CE" w:rsidRPr="00D125CE">
        <w:rPr>
          <w:rFonts w:ascii="Times New Roman" w:eastAsia="Times New Roman" w:hAnsi="Times New Roman" w:cs="Times New Roman"/>
          <w:bCs/>
          <w:color w:val="000000"/>
          <w:spacing w:val="-4"/>
          <w:sz w:val="28"/>
          <w:szCs w:val="28"/>
          <w:lang w:eastAsia="ru-RU"/>
        </w:rPr>
        <w:t xml:space="preserve"> </w:t>
      </w:r>
    </w:p>
    <w:p w:rsidR="00A61624" w:rsidRPr="00A61624" w:rsidRDefault="00A61624" w:rsidP="00D125CE">
      <w:pPr>
        <w:widowControl w:val="0"/>
        <w:autoSpaceDE w:val="0"/>
        <w:autoSpaceDN w:val="0"/>
        <w:adjustRightInd w:val="0"/>
        <w:spacing w:after="0" w:line="240" w:lineRule="auto"/>
        <w:jc w:val="both"/>
        <w:outlineLvl w:val="5"/>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bCs/>
          <w:color w:val="000000"/>
          <w:spacing w:val="-4"/>
          <w:sz w:val="28"/>
          <w:szCs w:val="28"/>
          <w:lang w:eastAsia="ru-RU"/>
        </w:rPr>
        <w:t>16.4</w:t>
      </w:r>
      <w:r w:rsidRPr="00A61624">
        <w:rPr>
          <w:rFonts w:ascii="Times New Roman" w:eastAsia="Times New Roman" w:hAnsi="Times New Roman" w:cs="Times New Roman"/>
          <w:sz w:val="28"/>
          <w:szCs w:val="28"/>
          <w:lang w:eastAsia="ru-RU"/>
        </w:rPr>
        <w:t>.</w:t>
      </w:r>
      <w:r w:rsidRPr="00A61624">
        <w:rPr>
          <w:rFonts w:ascii="Times New Roman" w:eastAsia="Times New Roman" w:hAnsi="Times New Roman" w:cs="Times New Roman"/>
          <w:spacing w:val="1"/>
          <w:sz w:val="28"/>
          <w:szCs w:val="28"/>
          <w:lang w:eastAsia="ru-RU"/>
        </w:rPr>
        <w:t xml:space="preserve"> Информирование заявителей в администрации </w:t>
      </w:r>
      <w:r w:rsidR="00F45325">
        <w:rPr>
          <w:rFonts w:ascii="Times New Roman" w:eastAsia="Times New Roman" w:hAnsi="Times New Roman" w:cs="Times New Roman"/>
          <w:spacing w:val="1"/>
          <w:sz w:val="28"/>
          <w:szCs w:val="28"/>
          <w:lang w:eastAsia="ru-RU"/>
        </w:rPr>
        <w:t xml:space="preserve">Новотаманского </w:t>
      </w:r>
      <w:r w:rsidRPr="00A61624">
        <w:rPr>
          <w:rFonts w:ascii="Times New Roman" w:eastAsia="Times New Roman" w:hAnsi="Times New Roman" w:cs="Times New Roman"/>
          <w:spacing w:val="1"/>
          <w:sz w:val="28"/>
          <w:szCs w:val="28"/>
          <w:lang w:eastAsia="ru-RU"/>
        </w:rPr>
        <w:t>сельского поселения Темрюкского района осуществляется при:</w:t>
      </w:r>
      <w:r w:rsidR="00F45325">
        <w:rPr>
          <w:rFonts w:ascii="Times New Roman" w:eastAsia="Times New Roman" w:hAnsi="Times New Roman" w:cs="Times New Roman"/>
          <w:spacing w:val="1"/>
          <w:sz w:val="28"/>
          <w:szCs w:val="28"/>
          <w:lang w:eastAsia="ru-RU"/>
        </w:rPr>
        <w:t xml:space="preserve"> </w:t>
      </w:r>
      <w:r w:rsidRPr="00A61624">
        <w:rPr>
          <w:rFonts w:ascii="Times New Roman" w:eastAsia="Times New Roman" w:hAnsi="Times New Roman" w:cs="Times New Roman"/>
          <w:spacing w:val="1"/>
          <w:sz w:val="28"/>
          <w:szCs w:val="28"/>
          <w:lang w:eastAsia="ru-RU"/>
        </w:rPr>
        <w:t>непосредственном обращении заявителя лично, по телефону, письменно почтой, электронной почтой, факсимильной связью и в общем отделе. Размещение информационных материа</w:t>
      </w:r>
      <w:r w:rsidR="00F45325">
        <w:rPr>
          <w:rFonts w:ascii="Times New Roman" w:eastAsia="Times New Roman" w:hAnsi="Times New Roman" w:cs="Times New Roman"/>
          <w:spacing w:val="1"/>
          <w:sz w:val="28"/>
          <w:szCs w:val="28"/>
          <w:lang w:eastAsia="ru-RU"/>
        </w:rPr>
        <w:t>лов в сети «Интернет» на сайте Новотаманского</w:t>
      </w:r>
      <w:r w:rsidRPr="00A61624">
        <w:rPr>
          <w:rFonts w:ascii="Times New Roman" w:eastAsia="Times New Roman" w:hAnsi="Times New Roman" w:cs="Times New Roman"/>
          <w:spacing w:val="1"/>
          <w:sz w:val="28"/>
          <w:szCs w:val="28"/>
          <w:lang w:eastAsia="ru-RU"/>
        </w:rPr>
        <w:t xml:space="preserve"> сельского поселения Темрюкского района.</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16.5.</w:t>
      </w:r>
      <w:r w:rsidRPr="00A61624">
        <w:rPr>
          <w:rFonts w:ascii="Times New Roman" w:eastAsia="Times New Roman" w:hAnsi="Times New Roman" w:cs="Times New Roman"/>
          <w:spacing w:val="1"/>
          <w:sz w:val="28"/>
          <w:szCs w:val="28"/>
          <w:lang w:eastAsia="ru-RU"/>
        </w:rPr>
        <w:t xml:space="preserve"> </w:t>
      </w:r>
      <w:r w:rsidRPr="00A61624">
        <w:rPr>
          <w:rFonts w:ascii="Times New Roman" w:eastAsia="Times New Roman" w:hAnsi="Times New Roman" w:cs="Times New Roman"/>
          <w:sz w:val="28"/>
          <w:szCs w:val="28"/>
          <w:lang w:eastAsia="ru-RU"/>
        </w:rPr>
        <w:t xml:space="preserve"> При информировании граждан о порядке работы с обращениями, ответах на телефонные звонки и устные обращения специалист общего отдела подробно, в вежливой (корректной) форме информирует граждан по интересующим их вопросам.  Если отсутствует возможность </w:t>
      </w:r>
      <w:r w:rsidRPr="00A61624">
        <w:rPr>
          <w:rFonts w:ascii="Times New Roman" w:eastAsia="Times New Roman" w:hAnsi="Times New Roman" w:cs="Times New Roman"/>
          <w:spacing w:val="1"/>
          <w:sz w:val="28"/>
          <w:szCs w:val="28"/>
          <w:lang w:eastAsia="ru-RU"/>
        </w:rPr>
        <w:t xml:space="preserve">ответить на поставленный вопрос, гражданину сообщается телефонный номер, по которому можно получить необходимую информацию. </w:t>
      </w:r>
    </w:p>
    <w:p w:rsidR="00A61624" w:rsidRPr="00A61624" w:rsidRDefault="00A61624" w:rsidP="00F45325">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 xml:space="preserve">При ответе на телефонный звонок специалист общего отдела называет наименование структурного подразделения администрации </w:t>
      </w:r>
      <w:r w:rsidR="0030001F">
        <w:rPr>
          <w:rFonts w:ascii="Times New Roman" w:eastAsia="Times New Roman" w:hAnsi="Times New Roman" w:cs="Times New Roman"/>
          <w:spacing w:val="1"/>
          <w:sz w:val="28"/>
          <w:szCs w:val="28"/>
          <w:lang w:eastAsia="ru-RU"/>
        </w:rPr>
        <w:t xml:space="preserve">Новотаманского </w:t>
      </w:r>
      <w:r w:rsidRPr="00A61624">
        <w:rPr>
          <w:rFonts w:ascii="Times New Roman" w:eastAsia="Times New Roman" w:hAnsi="Times New Roman" w:cs="Times New Roman"/>
          <w:sz w:val="28"/>
          <w:szCs w:val="28"/>
          <w:lang w:eastAsia="ru-RU"/>
        </w:rPr>
        <w:t>сельского поселения Темрюкского района</w:t>
      </w:r>
      <w:r w:rsidRPr="00A61624">
        <w:rPr>
          <w:rFonts w:ascii="Times New Roman" w:eastAsia="Times New Roman" w:hAnsi="Times New Roman" w:cs="Times New Roman"/>
          <w:spacing w:val="1"/>
          <w:sz w:val="28"/>
          <w:szCs w:val="28"/>
          <w:lang w:eastAsia="ru-RU"/>
        </w:rPr>
        <w:t>, фамилию, имя, отчество, замещаемую должность.</w:t>
      </w:r>
    </w:p>
    <w:p w:rsidR="00A61624" w:rsidRPr="00A61624" w:rsidRDefault="00A61624" w:rsidP="00DD7322">
      <w:pPr>
        <w:widowControl w:val="0"/>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A61624">
        <w:rPr>
          <w:rFonts w:ascii="Times New Roman" w:eastAsia="Times New Roman" w:hAnsi="Times New Roman" w:cs="Times New Roman"/>
          <w:sz w:val="28"/>
          <w:szCs w:val="28"/>
          <w:lang w:eastAsia="ru-RU"/>
        </w:rPr>
        <w:t xml:space="preserve">16.6. </w:t>
      </w:r>
      <w:proofErr w:type="gramStart"/>
      <w:r w:rsidRPr="00A61624">
        <w:rPr>
          <w:rFonts w:ascii="Times New Roman" w:eastAsia="Times New Roman" w:hAnsi="Times New Roman" w:cs="Times New Roman"/>
          <w:sz w:val="28"/>
          <w:szCs w:val="28"/>
          <w:lang w:eastAsia="ru-RU"/>
        </w:rPr>
        <w:t>На информационном стенде размещаются: текст настоящего Порядка;</w:t>
      </w:r>
      <w:r w:rsidRPr="00A61624">
        <w:rPr>
          <w:rFonts w:ascii="Times New Roman" w:eastAsia="Times New Roman" w:hAnsi="Times New Roman" w:cs="Times New Roman"/>
          <w:spacing w:val="1"/>
          <w:sz w:val="28"/>
          <w:szCs w:val="28"/>
          <w:lang w:eastAsia="ru-RU"/>
        </w:rPr>
        <w:t xml:space="preserve"> тексты федеральных и краевых законов и других нормативных актов, определяющих порядок работы с обращениями граждан; образец заполнения обращения; адрес (в том числе электронной почты), телефоны и график работы; информация о порядке рассмотрения отдельных обращений; график приема граждан руководителями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pacing w:val="1"/>
          <w:sz w:val="28"/>
          <w:szCs w:val="28"/>
          <w:lang w:eastAsia="ru-RU"/>
        </w:rPr>
        <w:t xml:space="preserve"> сельского поселения Темрюкского района.</w:t>
      </w:r>
      <w:proofErr w:type="gramEnd"/>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30001F" w:rsidRDefault="0030001F" w:rsidP="00A61624">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Глава Новотаманского </w:t>
      </w:r>
    </w:p>
    <w:p w:rsidR="0030001F" w:rsidRDefault="0030001F" w:rsidP="00A61624">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с</w:t>
      </w:r>
      <w:r w:rsidR="00A61624" w:rsidRPr="00A61624">
        <w:rPr>
          <w:rFonts w:ascii="Times New Roman" w:eastAsia="Times New Roman" w:hAnsi="Times New Roman" w:cs="Times New Roman"/>
          <w:spacing w:val="1"/>
          <w:sz w:val="28"/>
          <w:szCs w:val="28"/>
          <w:lang w:eastAsia="ru-RU"/>
        </w:rPr>
        <w:t>ельского</w:t>
      </w:r>
      <w:r>
        <w:rPr>
          <w:rFonts w:ascii="Times New Roman" w:eastAsia="Times New Roman" w:hAnsi="Times New Roman" w:cs="Times New Roman"/>
          <w:spacing w:val="1"/>
          <w:sz w:val="28"/>
          <w:szCs w:val="28"/>
          <w:lang w:eastAsia="ru-RU"/>
        </w:rPr>
        <w:t xml:space="preserve"> </w:t>
      </w:r>
      <w:r w:rsidR="00A61624" w:rsidRPr="00A61624">
        <w:rPr>
          <w:rFonts w:ascii="Times New Roman" w:eastAsia="Times New Roman" w:hAnsi="Times New Roman" w:cs="Times New Roman"/>
          <w:spacing w:val="1"/>
          <w:sz w:val="28"/>
          <w:szCs w:val="28"/>
          <w:lang w:eastAsia="ru-RU"/>
        </w:rPr>
        <w:t xml:space="preserve">поселения </w:t>
      </w:r>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sectPr w:rsidR="00A61624" w:rsidRPr="00A61624" w:rsidSect="0002758E">
          <w:headerReference w:type="even" r:id="rId11"/>
          <w:pgSz w:w="11909" w:h="16834"/>
          <w:pgMar w:top="1276" w:right="569" w:bottom="1134" w:left="1701" w:header="720" w:footer="720" w:gutter="0"/>
          <w:pgNumType w:start="1"/>
          <w:cols w:space="60"/>
          <w:noEndnote/>
          <w:titlePg/>
        </w:sectPr>
      </w:pPr>
      <w:r w:rsidRPr="00A61624">
        <w:rPr>
          <w:rFonts w:ascii="Times New Roman" w:eastAsia="Times New Roman" w:hAnsi="Times New Roman" w:cs="Times New Roman"/>
          <w:spacing w:val="1"/>
          <w:sz w:val="28"/>
          <w:szCs w:val="28"/>
          <w:lang w:eastAsia="ru-RU"/>
        </w:rPr>
        <w:t>Темрюкского района</w:t>
      </w:r>
      <w:r w:rsidRPr="00A61624">
        <w:rPr>
          <w:rFonts w:ascii="Times New Roman" w:eastAsia="Times New Roman" w:hAnsi="Times New Roman" w:cs="Times New Roman"/>
          <w:spacing w:val="1"/>
          <w:sz w:val="28"/>
          <w:szCs w:val="28"/>
          <w:lang w:eastAsia="ru-RU"/>
        </w:rPr>
        <w:tab/>
      </w:r>
      <w:r w:rsidRPr="00A61624">
        <w:rPr>
          <w:rFonts w:ascii="Times New Roman" w:eastAsia="Times New Roman" w:hAnsi="Times New Roman" w:cs="Times New Roman"/>
          <w:spacing w:val="1"/>
          <w:sz w:val="28"/>
          <w:szCs w:val="28"/>
          <w:lang w:eastAsia="ru-RU"/>
        </w:rPr>
        <w:tab/>
      </w:r>
      <w:r w:rsidRPr="00A61624">
        <w:rPr>
          <w:rFonts w:ascii="Times New Roman" w:eastAsia="Times New Roman" w:hAnsi="Times New Roman" w:cs="Times New Roman"/>
          <w:spacing w:val="1"/>
          <w:sz w:val="28"/>
          <w:szCs w:val="28"/>
          <w:lang w:eastAsia="ru-RU"/>
        </w:rPr>
        <w:tab/>
      </w:r>
      <w:r w:rsidRPr="00A61624">
        <w:rPr>
          <w:rFonts w:ascii="Times New Roman" w:eastAsia="Times New Roman" w:hAnsi="Times New Roman" w:cs="Times New Roman"/>
          <w:spacing w:val="1"/>
          <w:sz w:val="28"/>
          <w:szCs w:val="28"/>
          <w:lang w:eastAsia="ru-RU"/>
        </w:rPr>
        <w:tab/>
        <w:t xml:space="preserve">                     </w:t>
      </w:r>
      <w:r w:rsidR="00FB0643">
        <w:rPr>
          <w:rFonts w:ascii="Times New Roman" w:eastAsia="Times New Roman" w:hAnsi="Times New Roman" w:cs="Times New Roman"/>
          <w:spacing w:val="1"/>
          <w:sz w:val="28"/>
          <w:szCs w:val="28"/>
          <w:lang w:eastAsia="ru-RU"/>
        </w:rPr>
        <w:t xml:space="preserve">           </w:t>
      </w:r>
      <w:r w:rsidR="0030001F">
        <w:rPr>
          <w:rFonts w:ascii="Times New Roman" w:eastAsia="Times New Roman" w:hAnsi="Times New Roman" w:cs="Times New Roman"/>
          <w:spacing w:val="1"/>
          <w:sz w:val="28"/>
          <w:szCs w:val="28"/>
          <w:lang w:eastAsia="ru-RU"/>
        </w:rPr>
        <w:t xml:space="preserve">     А.Д. </w:t>
      </w:r>
      <w:proofErr w:type="spellStart"/>
      <w:r w:rsidR="0030001F">
        <w:rPr>
          <w:rFonts w:ascii="Times New Roman" w:eastAsia="Times New Roman" w:hAnsi="Times New Roman" w:cs="Times New Roman"/>
          <w:spacing w:val="1"/>
          <w:sz w:val="28"/>
          <w:szCs w:val="28"/>
          <w:lang w:eastAsia="ru-RU"/>
        </w:rPr>
        <w:t>Гуменюк</w:t>
      </w:r>
      <w:proofErr w:type="spellEnd"/>
    </w:p>
    <w:p w:rsidR="00A61624" w:rsidRPr="00A61624" w:rsidRDefault="00A61624" w:rsidP="00A616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1</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 xml:space="preserve">     АКТ № ______</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об отсутствии письменных вложений в заказных письмах с уведомлением и в письмах с объявленной ценностью</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 ________ 202_ года</w:t>
      </w: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Комиссия в составе: 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(фамилия, инициалы, должности лиц, составивших акт)</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__________________________________________________________________________________________________________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составила настоящий акт о нижеследующем: 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(число, месяц, год)</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администрацию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поступила корреспонденция с уведомлением за № ______ от гражданин</w:t>
      </w:r>
      <w:proofErr w:type="gramStart"/>
      <w:r w:rsidRPr="00A61624">
        <w:rPr>
          <w:rFonts w:ascii="Times New Roman" w:eastAsia="Times New Roman" w:hAnsi="Times New Roman" w:cs="Times New Roman"/>
          <w:sz w:val="28"/>
          <w:szCs w:val="28"/>
          <w:lang w:eastAsia="ru-RU"/>
        </w:rPr>
        <w:t>а(</w:t>
      </w:r>
      <w:proofErr w:type="spellStart"/>
      <w:proofErr w:type="gramEnd"/>
      <w:r w:rsidRPr="00A61624">
        <w:rPr>
          <w:rFonts w:ascii="Times New Roman" w:eastAsia="Times New Roman" w:hAnsi="Times New Roman" w:cs="Times New Roman"/>
          <w:sz w:val="28"/>
          <w:szCs w:val="28"/>
          <w:lang w:eastAsia="ru-RU"/>
        </w:rPr>
        <w:t>ки</w:t>
      </w:r>
      <w:proofErr w:type="spellEnd"/>
      <w:r w:rsidRPr="00A61624">
        <w:rPr>
          <w:rFonts w:ascii="Times New Roman" w:eastAsia="Times New Roman" w:hAnsi="Times New Roman" w:cs="Times New Roman"/>
          <w:sz w:val="28"/>
          <w:szCs w:val="28"/>
          <w:lang w:eastAsia="ru-RU"/>
        </w:rPr>
        <w:t>) 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проживающег</w:t>
      </w:r>
      <w:proofErr w:type="gramStart"/>
      <w:r w:rsidRPr="00A61624">
        <w:rPr>
          <w:rFonts w:ascii="Times New Roman" w:eastAsia="Times New Roman" w:hAnsi="Times New Roman" w:cs="Times New Roman"/>
          <w:sz w:val="28"/>
          <w:szCs w:val="28"/>
          <w:lang w:eastAsia="ru-RU"/>
        </w:rPr>
        <w:t>о(</w:t>
      </w:r>
      <w:proofErr w:type="gramEnd"/>
      <w:r w:rsidRPr="00A61624">
        <w:rPr>
          <w:rFonts w:ascii="Times New Roman" w:eastAsia="Times New Roman" w:hAnsi="Times New Roman" w:cs="Times New Roman"/>
          <w:sz w:val="28"/>
          <w:szCs w:val="28"/>
          <w:lang w:eastAsia="ru-RU"/>
        </w:rPr>
        <w:t>щей) по адресу:_________________________________________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 вскрытии </w:t>
      </w:r>
      <w:proofErr w:type="spellStart"/>
      <w:r w:rsidRPr="00A61624">
        <w:rPr>
          <w:rFonts w:ascii="Times New Roman" w:eastAsia="Times New Roman" w:hAnsi="Times New Roman" w:cs="Times New Roman"/>
          <w:sz w:val="28"/>
          <w:szCs w:val="28"/>
          <w:lang w:eastAsia="ru-RU"/>
        </w:rPr>
        <w:t>обнаруженно</w:t>
      </w:r>
      <w:proofErr w:type="spellEnd"/>
      <w:r w:rsidRPr="00A61624">
        <w:rPr>
          <w:rFonts w:ascii="Times New Roman" w:eastAsia="Times New Roman" w:hAnsi="Times New Roman" w:cs="Times New Roman"/>
          <w:sz w:val="28"/>
          <w:szCs w:val="28"/>
          <w:lang w:eastAsia="ru-RU"/>
        </w:rPr>
        <w:t xml:space="preserve"> отсутствие письменного вложения.</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Настоящий акт составлен в 2 экземплярах.</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2</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АКТ № ______</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 недостаче документов по описи корреспондента в заказных письмах с уведомлением и в письмах с объявленной ценностью</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 ________ 202_ года</w:t>
      </w: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Комиссия в составе: 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(фамилия, инициалы, должности лиц, составивших акт)</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__________________________________________________________________________________________________________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составила настоящий акт о нижеследующем: 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(число, месяц, год)</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администрацию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поступила корреспонденция с уведомлением за № ______ от гражданин</w:t>
      </w:r>
      <w:proofErr w:type="gramStart"/>
      <w:r w:rsidRPr="00A61624">
        <w:rPr>
          <w:rFonts w:ascii="Times New Roman" w:eastAsia="Times New Roman" w:hAnsi="Times New Roman" w:cs="Times New Roman"/>
          <w:sz w:val="28"/>
          <w:szCs w:val="28"/>
          <w:lang w:eastAsia="ru-RU"/>
        </w:rPr>
        <w:t>а(</w:t>
      </w:r>
      <w:proofErr w:type="spellStart"/>
      <w:proofErr w:type="gramEnd"/>
      <w:r w:rsidRPr="00A61624">
        <w:rPr>
          <w:rFonts w:ascii="Times New Roman" w:eastAsia="Times New Roman" w:hAnsi="Times New Roman" w:cs="Times New Roman"/>
          <w:sz w:val="28"/>
          <w:szCs w:val="28"/>
          <w:lang w:eastAsia="ru-RU"/>
        </w:rPr>
        <w:t>ки</w:t>
      </w:r>
      <w:proofErr w:type="spellEnd"/>
      <w:r w:rsidRPr="00A61624">
        <w:rPr>
          <w:rFonts w:ascii="Times New Roman" w:eastAsia="Times New Roman" w:hAnsi="Times New Roman" w:cs="Times New Roman"/>
          <w:sz w:val="28"/>
          <w:szCs w:val="28"/>
          <w:lang w:eastAsia="ru-RU"/>
        </w:rPr>
        <w:t>) 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проживающег</w:t>
      </w:r>
      <w:proofErr w:type="gramStart"/>
      <w:r w:rsidRPr="00A61624">
        <w:rPr>
          <w:rFonts w:ascii="Times New Roman" w:eastAsia="Times New Roman" w:hAnsi="Times New Roman" w:cs="Times New Roman"/>
          <w:sz w:val="28"/>
          <w:szCs w:val="28"/>
          <w:lang w:eastAsia="ru-RU"/>
        </w:rPr>
        <w:t>о(</w:t>
      </w:r>
      <w:proofErr w:type="gramEnd"/>
      <w:r w:rsidRPr="00A61624">
        <w:rPr>
          <w:rFonts w:ascii="Times New Roman" w:eastAsia="Times New Roman" w:hAnsi="Times New Roman" w:cs="Times New Roman"/>
          <w:sz w:val="28"/>
          <w:szCs w:val="28"/>
          <w:lang w:eastAsia="ru-RU"/>
        </w:rPr>
        <w:t>щей) по адресу:_________________________________________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При вскрытии обнаружена недостача документов, перечисленных автором письма в описи на ценные бумаги, а именно: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Настоящий акт составлен в 2 экземплярах.</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3</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АКТ № ______</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 вложении оригиналов документов в заказных письмах с уведомлением и в письмах с объявленной ценностью</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 ________ 202_ года</w:t>
      </w: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Комиссия в составе: 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(фамилия, инициалы, должности лиц, составивших акт)</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__________________________________________________________________________________________________________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составила настоящий акт о нижеследующем: 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(число, месяц, год)</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администрацию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поступила корреспонденция с уведомлением за № ______ от гражданин</w:t>
      </w:r>
      <w:proofErr w:type="gramStart"/>
      <w:r w:rsidRPr="00A61624">
        <w:rPr>
          <w:rFonts w:ascii="Times New Roman" w:eastAsia="Times New Roman" w:hAnsi="Times New Roman" w:cs="Times New Roman"/>
          <w:sz w:val="28"/>
          <w:szCs w:val="28"/>
          <w:lang w:eastAsia="ru-RU"/>
        </w:rPr>
        <w:t>а(</w:t>
      </w:r>
      <w:proofErr w:type="spellStart"/>
      <w:proofErr w:type="gramEnd"/>
      <w:r w:rsidRPr="00A61624">
        <w:rPr>
          <w:rFonts w:ascii="Times New Roman" w:eastAsia="Times New Roman" w:hAnsi="Times New Roman" w:cs="Times New Roman"/>
          <w:sz w:val="28"/>
          <w:szCs w:val="28"/>
          <w:lang w:eastAsia="ru-RU"/>
        </w:rPr>
        <w:t>ки</w:t>
      </w:r>
      <w:proofErr w:type="spellEnd"/>
      <w:r w:rsidRPr="00A61624">
        <w:rPr>
          <w:rFonts w:ascii="Times New Roman" w:eastAsia="Times New Roman" w:hAnsi="Times New Roman" w:cs="Times New Roman"/>
          <w:sz w:val="28"/>
          <w:szCs w:val="28"/>
          <w:lang w:eastAsia="ru-RU"/>
        </w:rPr>
        <w:t>) 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проживающег</w:t>
      </w:r>
      <w:proofErr w:type="gramStart"/>
      <w:r w:rsidRPr="00A61624">
        <w:rPr>
          <w:rFonts w:ascii="Times New Roman" w:eastAsia="Times New Roman" w:hAnsi="Times New Roman" w:cs="Times New Roman"/>
          <w:sz w:val="28"/>
          <w:szCs w:val="28"/>
          <w:lang w:eastAsia="ru-RU"/>
        </w:rPr>
        <w:t>о(</w:t>
      </w:r>
      <w:proofErr w:type="gramEnd"/>
      <w:r w:rsidRPr="00A61624">
        <w:rPr>
          <w:rFonts w:ascii="Times New Roman" w:eastAsia="Times New Roman" w:hAnsi="Times New Roman" w:cs="Times New Roman"/>
          <w:sz w:val="28"/>
          <w:szCs w:val="28"/>
          <w:lang w:eastAsia="ru-RU"/>
        </w:rPr>
        <w:t>щей) по адресу:_________________________________________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При вскрытии почтового отправления обнаружены документы, а именно: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Настоящий акт составлен в 2 экземплярах.</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 дата)</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 xml:space="preserve"> </w:t>
      </w:r>
      <w:r w:rsidRPr="00A61624">
        <w:rPr>
          <w:rFonts w:ascii="Times New Roman" w:eastAsia="Times New Roman" w:hAnsi="Times New Roman" w:cs="Times New Roman"/>
          <w:sz w:val="28"/>
          <w:szCs w:val="28"/>
          <w:lang w:eastAsia="ru-RU"/>
        </w:rPr>
        <w:t>Л</w:t>
      </w:r>
      <w:r w:rsidR="0030001F">
        <w:rPr>
          <w:rFonts w:ascii="Times New Roman" w:eastAsia="Times New Roman" w:hAnsi="Times New Roman" w:cs="Times New Roman"/>
          <w:sz w:val="28"/>
          <w:szCs w:val="28"/>
          <w:lang w:eastAsia="ru-RU"/>
        </w:rPr>
        <w:t>.А. Золотарева</w:t>
      </w: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4</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ФОРМА</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уведомления заявителя при поступлении обращения, текст, которого не поддается прочтению</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right"/>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Фамилия, инициалы заявителя</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r w:rsidRPr="00A61624">
        <w:rPr>
          <w:rFonts w:ascii="Times New Roman" w:eastAsia="Times New Roman" w:hAnsi="Times New Roman" w:cs="Times New Roman"/>
          <w:i/>
          <w:iCs/>
          <w:sz w:val="28"/>
          <w:szCs w:val="28"/>
          <w:lang w:eastAsia="ru-RU"/>
        </w:rPr>
        <w:t>(в дательном падеже)</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Уважаемы</w:t>
      </w:r>
      <w:proofErr w:type="gramStart"/>
      <w:r w:rsidRPr="00A61624">
        <w:rPr>
          <w:rFonts w:ascii="Times New Roman" w:eastAsia="Times New Roman" w:hAnsi="Times New Roman" w:cs="Times New Roman"/>
          <w:sz w:val="28"/>
          <w:szCs w:val="28"/>
          <w:lang w:eastAsia="ru-RU"/>
        </w:rPr>
        <w:t>й(</w:t>
      </w:r>
      <w:proofErr w:type="spellStart"/>
      <w:proofErr w:type="gramEnd"/>
      <w:r w:rsidRPr="00A61624">
        <w:rPr>
          <w:rFonts w:ascii="Times New Roman" w:eastAsia="Times New Roman" w:hAnsi="Times New Roman" w:cs="Times New Roman"/>
          <w:sz w:val="28"/>
          <w:szCs w:val="28"/>
          <w:lang w:eastAsia="ru-RU"/>
        </w:rPr>
        <w:t>ая</w:t>
      </w:r>
      <w:proofErr w:type="spellEnd"/>
      <w:r w:rsidRPr="00A61624">
        <w:rPr>
          <w:rFonts w:ascii="Times New Roman" w:eastAsia="Times New Roman" w:hAnsi="Times New Roman" w:cs="Times New Roman"/>
          <w:sz w:val="28"/>
          <w:szCs w:val="28"/>
          <w:lang w:eastAsia="ru-RU"/>
        </w:rPr>
        <w:t>) 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(имя, отчество)</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 связи с тем, что Ваше обращение не поддается прочтению, в соответствии с пунктом 4 статьи 11 Федерального закона от 2 мая 2006 года № 59-ФЗ «О порядке рассмотрения обращений граждан Российской Федерации», Ваше обращение рассмотрено не будет.</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Должность                                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5</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ФОРМА</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ответа заявителю при поступлении обращения, </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w:t>
      </w:r>
      <w:proofErr w:type="gramStart"/>
      <w:r w:rsidRPr="00A61624">
        <w:rPr>
          <w:rFonts w:ascii="Times New Roman" w:eastAsia="Times New Roman" w:hAnsi="Times New Roman" w:cs="Times New Roman"/>
          <w:sz w:val="28"/>
          <w:szCs w:val="28"/>
          <w:lang w:eastAsia="ru-RU"/>
        </w:rPr>
        <w:t>котором</w:t>
      </w:r>
      <w:proofErr w:type="gramEnd"/>
      <w:r w:rsidRPr="00A61624">
        <w:rPr>
          <w:rFonts w:ascii="Times New Roman" w:eastAsia="Times New Roman" w:hAnsi="Times New Roman" w:cs="Times New Roman"/>
          <w:sz w:val="28"/>
          <w:szCs w:val="28"/>
          <w:lang w:eastAsia="ru-RU"/>
        </w:rPr>
        <w:t xml:space="preserve"> обжалуется судебное решение</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right"/>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Фамилия, инициалы заявителя</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r w:rsidRPr="00A61624">
        <w:rPr>
          <w:rFonts w:ascii="Times New Roman" w:eastAsia="Times New Roman" w:hAnsi="Times New Roman" w:cs="Times New Roman"/>
          <w:i/>
          <w:iCs/>
          <w:sz w:val="28"/>
          <w:szCs w:val="28"/>
          <w:lang w:eastAsia="ru-RU"/>
        </w:rPr>
        <w:t>(в дательном падеже)</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Уважаемы</w:t>
      </w:r>
      <w:proofErr w:type="gramStart"/>
      <w:r w:rsidRPr="00A61624">
        <w:rPr>
          <w:rFonts w:ascii="Times New Roman" w:eastAsia="Times New Roman" w:hAnsi="Times New Roman" w:cs="Times New Roman"/>
          <w:sz w:val="28"/>
          <w:szCs w:val="28"/>
          <w:lang w:eastAsia="ru-RU"/>
        </w:rPr>
        <w:t>й(</w:t>
      </w:r>
      <w:proofErr w:type="spellStart"/>
      <w:proofErr w:type="gramEnd"/>
      <w:r w:rsidRPr="00A61624">
        <w:rPr>
          <w:rFonts w:ascii="Times New Roman" w:eastAsia="Times New Roman" w:hAnsi="Times New Roman" w:cs="Times New Roman"/>
          <w:sz w:val="28"/>
          <w:szCs w:val="28"/>
          <w:lang w:eastAsia="ru-RU"/>
        </w:rPr>
        <w:t>ая</w:t>
      </w:r>
      <w:proofErr w:type="spellEnd"/>
      <w:r w:rsidRPr="00A61624">
        <w:rPr>
          <w:rFonts w:ascii="Times New Roman" w:eastAsia="Times New Roman" w:hAnsi="Times New Roman" w:cs="Times New Roman"/>
          <w:sz w:val="28"/>
          <w:szCs w:val="28"/>
          <w:lang w:eastAsia="ru-RU"/>
        </w:rPr>
        <w:t>) 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(имя, отчество)</w:t>
      </w:r>
    </w:p>
    <w:p w:rsidR="00A61624" w:rsidRPr="00A61624" w:rsidRDefault="00A61624" w:rsidP="0030001F">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 Ваше обращение сообщаем, что согласно статье 120 Конституции Российской Федерации, статьями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 </w:t>
      </w:r>
    </w:p>
    <w:p w:rsidR="00A61624" w:rsidRPr="00A61624" w:rsidRDefault="00A61624" w:rsidP="0030001F">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 связи с тем, в соответствии с пунктом 2 статьи 11 Федерального закона от 2 мая 2006 года № 59-ФЗ «О порядке рассмотрения обращений граждан Российской Федерации», присланное Вами обращение возвращаем.</w:t>
      </w:r>
    </w:p>
    <w:p w:rsidR="00A61624" w:rsidRPr="00A61624" w:rsidRDefault="00A61624" w:rsidP="0030001F">
      <w:pPr>
        <w:spacing w:after="0" w:line="240" w:lineRule="auto"/>
        <w:ind w:firstLine="709"/>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 случае несогласия с решением суда Вы вправе обжаловать его в вышестоящий судебный орган.</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Приложение: на __ </w:t>
      </w:r>
      <w:proofErr w:type="gramStart"/>
      <w:r w:rsidRPr="00A61624">
        <w:rPr>
          <w:rFonts w:ascii="Times New Roman" w:eastAsia="Times New Roman" w:hAnsi="Times New Roman" w:cs="Times New Roman"/>
          <w:sz w:val="28"/>
          <w:szCs w:val="28"/>
          <w:lang w:eastAsia="ru-RU"/>
        </w:rPr>
        <w:t>л</w:t>
      </w:r>
      <w:proofErr w:type="gramEnd"/>
      <w:r w:rsidRPr="00A61624">
        <w:rPr>
          <w:rFonts w:ascii="Times New Roman" w:eastAsia="Times New Roman" w:hAnsi="Times New Roman" w:cs="Times New Roman"/>
          <w:sz w:val="28"/>
          <w:szCs w:val="28"/>
          <w:lang w:eastAsia="ru-RU"/>
        </w:rPr>
        <w:t xml:space="preserve">., в _ экз. </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Должность                                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 xml:space="preserve">   Л.А. Золотарева</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tbl>
      <w:tblPr>
        <w:tblW w:w="0" w:type="auto"/>
        <w:tblLook w:val="04A0"/>
      </w:tblPr>
      <w:tblGrid>
        <w:gridCol w:w="5353"/>
        <w:gridCol w:w="4423"/>
      </w:tblGrid>
      <w:tr w:rsidR="00A61624" w:rsidRPr="00A61624" w:rsidTr="009A4AB5">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6</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rPr>
          <w:rFonts w:ascii="Times New Roman" w:eastAsia="Times New Roman" w:hAnsi="Times New Roman" w:cs="Times New Roman"/>
          <w:sz w:val="28"/>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bCs/>
          <w:sz w:val="28"/>
          <w:szCs w:val="28"/>
          <w:lang w:eastAsia="ru-RU"/>
        </w:rPr>
      </w:pPr>
      <w:r w:rsidRPr="00A61624">
        <w:rPr>
          <w:rFonts w:ascii="Times New Roman" w:eastAsia="Times New Roman" w:hAnsi="Times New Roman" w:cs="Times New Roman"/>
          <w:b/>
          <w:bCs/>
          <w:sz w:val="28"/>
          <w:szCs w:val="28"/>
          <w:lang w:eastAsia="ru-RU"/>
        </w:rPr>
        <w:t>ФОРМА</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ответа заявителям </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при рассмотрении коллективного обращения</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О рассмотрении коллективного обращения</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p w:rsidR="00A61624" w:rsidRPr="00A61624" w:rsidRDefault="00A61624" w:rsidP="00A61624">
      <w:pPr>
        <w:spacing w:after="0" w:line="240" w:lineRule="auto"/>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right"/>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Фамилия, инициалы заявителя</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r w:rsidRPr="00A61624">
        <w:rPr>
          <w:rFonts w:ascii="Times New Roman" w:eastAsia="Times New Roman" w:hAnsi="Times New Roman" w:cs="Times New Roman"/>
          <w:i/>
          <w:iCs/>
          <w:sz w:val="28"/>
          <w:szCs w:val="28"/>
          <w:lang w:eastAsia="ru-RU"/>
        </w:rPr>
        <w:t>(в дательном падеже)</w:t>
      </w:r>
    </w:p>
    <w:p w:rsidR="00A61624" w:rsidRPr="00A61624" w:rsidRDefault="00A61624" w:rsidP="00A61624">
      <w:pPr>
        <w:spacing w:after="0" w:line="240" w:lineRule="auto"/>
        <w:jc w:val="right"/>
        <w:rPr>
          <w:rFonts w:ascii="Times New Roman" w:eastAsia="Times New Roman" w:hAnsi="Times New Roman" w:cs="Times New Roman"/>
          <w:sz w:val="28"/>
          <w:szCs w:val="28"/>
          <w:lang w:eastAsia="ru-RU"/>
        </w:rPr>
      </w:pPr>
      <w:proofErr w:type="gramStart"/>
      <w:r w:rsidRPr="00A61624">
        <w:rPr>
          <w:rFonts w:ascii="Times New Roman" w:eastAsia="Times New Roman" w:hAnsi="Times New Roman" w:cs="Times New Roman"/>
          <w:sz w:val="28"/>
          <w:szCs w:val="28"/>
          <w:lang w:eastAsia="ru-RU"/>
        </w:rPr>
        <w:t xml:space="preserve">(для информирования всех </w:t>
      </w:r>
      <w:proofErr w:type="gramEnd"/>
    </w:p>
    <w:p w:rsidR="00A61624" w:rsidRPr="00A61624" w:rsidRDefault="00A61624" w:rsidP="00A61624">
      <w:pPr>
        <w:spacing w:after="0" w:line="240" w:lineRule="auto"/>
        <w:jc w:val="right"/>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заинтересованных лиц)</w:t>
      </w:r>
    </w:p>
    <w:p w:rsidR="00A61624" w:rsidRPr="00A61624" w:rsidRDefault="00A61624" w:rsidP="00A61624">
      <w:pPr>
        <w:spacing w:after="0" w:line="240" w:lineRule="auto"/>
        <w:jc w:val="right"/>
        <w:rPr>
          <w:rFonts w:ascii="Times New Roman" w:eastAsia="Times New Roman" w:hAnsi="Times New Roman" w:cs="Times New Roman"/>
          <w:i/>
          <w:iCs/>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Уважаемы</w:t>
      </w:r>
      <w:proofErr w:type="gramStart"/>
      <w:r w:rsidRPr="00A61624">
        <w:rPr>
          <w:rFonts w:ascii="Times New Roman" w:eastAsia="Times New Roman" w:hAnsi="Times New Roman" w:cs="Times New Roman"/>
          <w:sz w:val="28"/>
          <w:szCs w:val="28"/>
          <w:lang w:eastAsia="ru-RU"/>
        </w:rPr>
        <w:t>й(</w:t>
      </w:r>
      <w:proofErr w:type="spellStart"/>
      <w:proofErr w:type="gramEnd"/>
      <w:r w:rsidRPr="00A61624">
        <w:rPr>
          <w:rFonts w:ascii="Times New Roman" w:eastAsia="Times New Roman" w:hAnsi="Times New Roman" w:cs="Times New Roman"/>
          <w:sz w:val="28"/>
          <w:szCs w:val="28"/>
          <w:lang w:eastAsia="ru-RU"/>
        </w:rPr>
        <w:t>ая</w:t>
      </w:r>
      <w:proofErr w:type="spellEnd"/>
      <w:r w:rsidRPr="00A61624">
        <w:rPr>
          <w:rFonts w:ascii="Times New Roman" w:eastAsia="Times New Roman" w:hAnsi="Times New Roman" w:cs="Times New Roman"/>
          <w:sz w:val="28"/>
          <w:szCs w:val="28"/>
          <w:lang w:eastAsia="ru-RU"/>
        </w:rPr>
        <w:t>) _____________________!</w:t>
      </w:r>
    </w:p>
    <w:p w:rsidR="00A61624" w:rsidRPr="00A61624" w:rsidRDefault="00A61624" w:rsidP="00A61624">
      <w:pPr>
        <w:spacing w:after="0" w:line="240" w:lineRule="auto"/>
        <w:jc w:val="center"/>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(имя, отчество)</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или Уважаемые жители!</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Ваше коллективное обращение рассмотрено, по существу.</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Должность                                _________________         _____________________</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r w:rsidRPr="00A61624">
        <w:rPr>
          <w:rFonts w:ascii="Times New Roman" w:eastAsia="Times New Roman" w:hAnsi="Times New Roman" w:cs="Times New Roman"/>
          <w:sz w:val="28"/>
          <w:szCs w:val="28"/>
          <w:vertAlign w:val="superscript"/>
          <w:lang w:eastAsia="ru-RU"/>
        </w:rPr>
        <w:t xml:space="preserve">                                                                                          (подпись)</w:t>
      </w:r>
      <w:r w:rsidRPr="00A61624">
        <w:rPr>
          <w:rFonts w:ascii="Times New Roman" w:eastAsia="Times New Roman" w:hAnsi="Times New Roman" w:cs="Times New Roman"/>
          <w:sz w:val="28"/>
          <w:szCs w:val="28"/>
          <w:vertAlign w:val="superscript"/>
          <w:lang w:eastAsia="ru-RU"/>
        </w:rPr>
        <w:tab/>
        <w:t>(ФИО)</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vertAlign w:val="superscript"/>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sectPr w:rsidR="00A61624" w:rsidRPr="00A61624" w:rsidSect="009A4AB5">
          <w:pgSz w:w="11909" w:h="16834"/>
          <w:pgMar w:top="567" w:right="569" w:bottom="1134" w:left="1701" w:header="720" w:footer="720" w:gutter="0"/>
          <w:pgNumType w:start="1"/>
          <w:cols w:space="60"/>
          <w:noEndnote/>
          <w:titlePg/>
        </w:sect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tbl>
      <w:tblPr>
        <w:tblW w:w="0" w:type="auto"/>
        <w:jc w:val="right"/>
        <w:tblLook w:val="04A0"/>
      </w:tblPr>
      <w:tblGrid>
        <w:gridCol w:w="5353"/>
        <w:gridCol w:w="4423"/>
      </w:tblGrid>
      <w:tr w:rsidR="00A61624" w:rsidRPr="00A61624" w:rsidTr="009A4AB5">
        <w:trPr>
          <w:jc w:val="right"/>
        </w:trPr>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7</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ЖУРНАЛ РЕГИСТРАЦИИ</w:t>
      </w: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приема граждан главой поселения</w:t>
      </w: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по личным вопросам</w:t>
      </w: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0"/>
        <w:gridCol w:w="1352"/>
        <w:gridCol w:w="2231"/>
        <w:gridCol w:w="2866"/>
        <w:gridCol w:w="2345"/>
        <w:gridCol w:w="2349"/>
        <w:gridCol w:w="2339"/>
      </w:tblGrid>
      <w:tr w:rsidR="00A61624" w:rsidRPr="00A61624" w:rsidTr="009A4AB5">
        <w:tc>
          <w:tcPr>
            <w:tcW w:w="1347"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Входящий</w:t>
            </w: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 xml:space="preserve">№ </w:t>
            </w:r>
            <w:proofErr w:type="spellStart"/>
            <w:proofErr w:type="gramStart"/>
            <w:r w:rsidRPr="00A61624">
              <w:rPr>
                <w:rFonts w:ascii="Times New Roman" w:eastAsia="Times New Roman" w:hAnsi="Times New Roman" w:cs="Times New Roman"/>
                <w:bCs/>
                <w:sz w:val="28"/>
                <w:szCs w:val="28"/>
                <w:lang w:eastAsia="ru-RU"/>
              </w:rPr>
              <w:t>п</w:t>
            </w:r>
            <w:proofErr w:type="spellEnd"/>
            <w:proofErr w:type="gramEnd"/>
            <w:r w:rsidRPr="00A61624">
              <w:rPr>
                <w:rFonts w:ascii="Times New Roman" w:eastAsia="Times New Roman" w:hAnsi="Times New Roman" w:cs="Times New Roman"/>
                <w:bCs/>
                <w:sz w:val="28"/>
                <w:szCs w:val="28"/>
                <w:lang w:eastAsia="ru-RU"/>
              </w:rPr>
              <w:t>/</w:t>
            </w:r>
            <w:proofErr w:type="spellStart"/>
            <w:r w:rsidRPr="00A61624">
              <w:rPr>
                <w:rFonts w:ascii="Times New Roman" w:eastAsia="Times New Roman" w:hAnsi="Times New Roman" w:cs="Times New Roman"/>
                <w:bCs/>
                <w:sz w:val="28"/>
                <w:szCs w:val="28"/>
                <w:lang w:eastAsia="ru-RU"/>
              </w:rPr>
              <w:t>п</w:t>
            </w:r>
            <w:proofErr w:type="spellEnd"/>
          </w:p>
        </w:tc>
        <w:tc>
          <w:tcPr>
            <w:tcW w:w="1362"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Дата приема</w:t>
            </w:r>
          </w:p>
        </w:tc>
        <w:tc>
          <w:tcPr>
            <w:tcW w:w="2253"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ФИО заявителя</w:t>
            </w: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адрес места    жительства</w:t>
            </w:r>
          </w:p>
        </w:tc>
        <w:tc>
          <w:tcPr>
            <w:tcW w:w="2907"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Краткое содержание вопроса</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Резолюция</w:t>
            </w:r>
          </w:p>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руководителя</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Дата получения исполнителем, подпись</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Сведения о выполнении</w:t>
            </w:r>
          </w:p>
        </w:tc>
      </w:tr>
      <w:tr w:rsidR="00A61624" w:rsidRPr="00A61624" w:rsidTr="009A4AB5">
        <w:tc>
          <w:tcPr>
            <w:tcW w:w="1347"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1</w:t>
            </w:r>
          </w:p>
        </w:tc>
        <w:tc>
          <w:tcPr>
            <w:tcW w:w="1362"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2</w:t>
            </w:r>
          </w:p>
        </w:tc>
        <w:tc>
          <w:tcPr>
            <w:tcW w:w="2253"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3</w:t>
            </w:r>
          </w:p>
        </w:tc>
        <w:tc>
          <w:tcPr>
            <w:tcW w:w="2907"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4</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5</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6</w:t>
            </w:r>
          </w:p>
        </w:tc>
        <w:tc>
          <w:tcPr>
            <w:tcW w:w="2361" w:type="dxa"/>
            <w:shd w:val="clear" w:color="auto" w:fill="auto"/>
          </w:tcPr>
          <w:p w:rsidR="00A61624" w:rsidRPr="00A61624" w:rsidRDefault="00A61624" w:rsidP="00A61624">
            <w:pPr>
              <w:spacing w:after="0" w:line="240" w:lineRule="auto"/>
              <w:jc w:val="center"/>
              <w:rPr>
                <w:rFonts w:ascii="Times New Roman" w:eastAsia="Times New Roman" w:hAnsi="Times New Roman" w:cs="Times New Roman"/>
                <w:bCs/>
                <w:sz w:val="24"/>
                <w:szCs w:val="24"/>
                <w:lang w:eastAsia="ru-RU"/>
              </w:rPr>
            </w:pPr>
            <w:r w:rsidRPr="00A61624">
              <w:rPr>
                <w:rFonts w:ascii="Times New Roman" w:eastAsia="Times New Roman" w:hAnsi="Times New Roman" w:cs="Times New Roman"/>
                <w:bCs/>
                <w:sz w:val="24"/>
                <w:szCs w:val="24"/>
                <w:lang w:eastAsia="ru-RU"/>
              </w:rPr>
              <w:t>7</w:t>
            </w:r>
          </w:p>
        </w:tc>
      </w:tr>
    </w:tbl>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tbl>
      <w:tblPr>
        <w:tblW w:w="0" w:type="auto"/>
        <w:jc w:val="right"/>
        <w:tblLook w:val="04A0"/>
      </w:tblPr>
      <w:tblGrid>
        <w:gridCol w:w="5353"/>
        <w:gridCol w:w="4423"/>
      </w:tblGrid>
      <w:tr w:rsidR="00A61624" w:rsidRPr="00A61624" w:rsidTr="009A4AB5">
        <w:trPr>
          <w:jc w:val="right"/>
        </w:trPr>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8</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 xml:space="preserve">Новотаманского </w:t>
            </w:r>
            <w:r w:rsidRPr="00A61624">
              <w:rPr>
                <w:rFonts w:ascii="Times New Roman" w:eastAsia="Times New Roman" w:hAnsi="Times New Roman" w:cs="Times New Roman"/>
                <w:sz w:val="28"/>
                <w:szCs w:val="28"/>
                <w:lang w:eastAsia="ru-RU"/>
              </w:rPr>
              <w:t>сельского поселения Темрюкского района</w:t>
            </w:r>
          </w:p>
        </w:tc>
      </w:tr>
    </w:tbl>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b/>
          <w:sz w:val="28"/>
          <w:szCs w:val="28"/>
          <w:lang w:eastAsia="ru-RU"/>
        </w:rPr>
      </w:pPr>
      <w:r w:rsidRPr="00A61624">
        <w:rPr>
          <w:rFonts w:ascii="Times New Roman" w:eastAsia="Times New Roman" w:hAnsi="Times New Roman" w:cs="Times New Roman"/>
          <w:b/>
          <w:sz w:val="28"/>
          <w:szCs w:val="28"/>
          <w:lang w:eastAsia="ru-RU"/>
        </w:rPr>
        <w:t>ОБРАЩЕНИЕ</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граждан, </w:t>
      </w:r>
      <w:proofErr w:type="gramStart"/>
      <w:r w:rsidRPr="00A61624">
        <w:rPr>
          <w:rFonts w:ascii="Times New Roman" w:eastAsia="Times New Roman" w:hAnsi="Times New Roman" w:cs="Times New Roman"/>
          <w:sz w:val="28"/>
          <w:szCs w:val="28"/>
          <w:lang w:eastAsia="ru-RU"/>
        </w:rPr>
        <w:t>поступившие</w:t>
      </w:r>
      <w:proofErr w:type="gramEnd"/>
      <w:r w:rsidRPr="00A61624">
        <w:rPr>
          <w:rFonts w:ascii="Times New Roman" w:eastAsia="Times New Roman" w:hAnsi="Times New Roman" w:cs="Times New Roman"/>
          <w:sz w:val="28"/>
          <w:szCs w:val="28"/>
          <w:lang w:eastAsia="ru-RU"/>
        </w:rPr>
        <w:t xml:space="preserve"> по телефону «Горячая линия»</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в администрацию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 и в устной форме</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520"/>
        <w:gridCol w:w="3420"/>
        <w:gridCol w:w="4860"/>
        <w:gridCol w:w="2880"/>
      </w:tblGrid>
      <w:tr w:rsidR="00A61624" w:rsidRPr="00A61624" w:rsidTr="009A4AB5">
        <w:trPr>
          <w:cantSplit/>
          <w:trHeight w:val="322"/>
        </w:trPr>
        <w:tc>
          <w:tcPr>
            <w:tcW w:w="1080" w:type="dxa"/>
            <w:vMerge w:val="restart"/>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A61624">
              <w:rPr>
                <w:rFonts w:ascii="Times New Roman" w:eastAsia="Times New Roman" w:hAnsi="Times New Roman" w:cs="Times New Roman"/>
                <w:sz w:val="28"/>
                <w:szCs w:val="28"/>
                <w:lang w:eastAsia="ru-RU"/>
              </w:rPr>
              <w:t>п</w:t>
            </w:r>
            <w:proofErr w:type="spellEnd"/>
            <w:proofErr w:type="gramEnd"/>
            <w:r w:rsidRPr="00A61624">
              <w:rPr>
                <w:rFonts w:ascii="Times New Roman" w:eastAsia="Times New Roman" w:hAnsi="Times New Roman" w:cs="Times New Roman"/>
                <w:sz w:val="28"/>
                <w:szCs w:val="28"/>
                <w:lang w:eastAsia="ru-RU"/>
              </w:rPr>
              <w:t>/</w:t>
            </w:r>
            <w:proofErr w:type="spellStart"/>
            <w:r w:rsidRPr="00A61624">
              <w:rPr>
                <w:rFonts w:ascii="Times New Roman" w:eastAsia="Times New Roman" w:hAnsi="Times New Roman" w:cs="Times New Roman"/>
                <w:sz w:val="28"/>
                <w:szCs w:val="28"/>
                <w:lang w:eastAsia="ru-RU"/>
              </w:rPr>
              <w:t>п</w:t>
            </w:r>
            <w:proofErr w:type="spellEnd"/>
          </w:p>
        </w:tc>
        <w:tc>
          <w:tcPr>
            <w:tcW w:w="2520" w:type="dxa"/>
            <w:vMerge w:val="restart"/>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Дата</w:t>
            </w:r>
          </w:p>
        </w:tc>
        <w:tc>
          <w:tcPr>
            <w:tcW w:w="3420" w:type="dxa"/>
            <w:vMerge w:val="restart"/>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Ф.И.О. заявителя и адрес его места жительства</w:t>
            </w:r>
          </w:p>
        </w:tc>
        <w:tc>
          <w:tcPr>
            <w:tcW w:w="4860" w:type="dxa"/>
            <w:vMerge w:val="restart"/>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Вопрос обращения</w:t>
            </w:r>
          </w:p>
        </w:tc>
        <w:tc>
          <w:tcPr>
            <w:tcW w:w="2880" w:type="dxa"/>
            <w:vMerge w:val="restart"/>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Кому поручено рассмотрение</w:t>
            </w:r>
          </w:p>
        </w:tc>
      </w:tr>
      <w:tr w:rsidR="00A61624" w:rsidRPr="00A61624" w:rsidTr="009A4AB5">
        <w:trPr>
          <w:cantSplit/>
          <w:trHeight w:val="777"/>
        </w:trPr>
        <w:tc>
          <w:tcPr>
            <w:tcW w:w="1080" w:type="dxa"/>
            <w:vMerge/>
            <w:tcBorders>
              <w:top w:val="single" w:sz="4" w:space="0" w:color="auto"/>
              <w:left w:val="single" w:sz="4" w:space="0" w:color="auto"/>
              <w:bottom w:val="single" w:sz="4" w:space="0" w:color="auto"/>
              <w:right w:val="single" w:sz="4" w:space="0" w:color="auto"/>
            </w:tcBorders>
            <w:vAlign w:val="center"/>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c>
        <w:tc>
          <w:tcPr>
            <w:tcW w:w="4860" w:type="dxa"/>
            <w:vMerge/>
            <w:tcBorders>
              <w:top w:val="single" w:sz="4" w:space="0" w:color="auto"/>
              <w:left w:val="single" w:sz="4" w:space="0" w:color="auto"/>
              <w:bottom w:val="single" w:sz="4" w:space="0" w:color="auto"/>
              <w:right w:val="single" w:sz="4" w:space="0" w:color="auto"/>
            </w:tcBorders>
            <w:vAlign w:val="center"/>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c>
      </w:tr>
      <w:tr w:rsidR="00A61624" w:rsidRPr="00A61624" w:rsidTr="009A4AB5">
        <w:tc>
          <w:tcPr>
            <w:tcW w:w="1080"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1</w:t>
            </w:r>
          </w:p>
        </w:tc>
        <w:tc>
          <w:tcPr>
            <w:tcW w:w="2520"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2</w:t>
            </w:r>
          </w:p>
        </w:tc>
        <w:tc>
          <w:tcPr>
            <w:tcW w:w="3420"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3</w:t>
            </w:r>
          </w:p>
        </w:tc>
        <w:tc>
          <w:tcPr>
            <w:tcW w:w="4860"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4</w:t>
            </w:r>
          </w:p>
        </w:tc>
        <w:tc>
          <w:tcPr>
            <w:tcW w:w="2880"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5</w:t>
            </w:r>
          </w:p>
        </w:tc>
      </w:tr>
    </w:tbl>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tbl>
      <w:tblPr>
        <w:tblW w:w="0" w:type="auto"/>
        <w:jc w:val="right"/>
        <w:tblLook w:val="04A0"/>
      </w:tblPr>
      <w:tblGrid>
        <w:gridCol w:w="5353"/>
        <w:gridCol w:w="4423"/>
      </w:tblGrid>
      <w:tr w:rsidR="00A61624" w:rsidRPr="00A61624" w:rsidTr="009A4AB5">
        <w:trPr>
          <w:jc w:val="right"/>
        </w:trPr>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9</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spacing w:after="0" w:line="240" w:lineRule="auto"/>
        <w:jc w:val="center"/>
        <w:rPr>
          <w:rFonts w:ascii="Times New Roman" w:eastAsia="Times New Roman" w:hAnsi="Times New Roman" w:cs="Times New Roman"/>
          <w:b/>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b/>
          <w:sz w:val="28"/>
          <w:szCs w:val="28"/>
          <w:lang w:eastAsia="ru-RU"/>
        </w:rPr>
      </w:pPr>
      <w:r w:rsidRPr="00A61624">
        <w:rPr>
          <w:rFonts w:ascii="Times New Roman" w:eastAsia="Times New Roman" w:hAnsi="Times New Roman" w:cs="Times New Roman"/>
          <w:b/>
          <w:sz w:val="28"/>
          <w:szCs w:val="28"/>
          <w:lang w:eastAsia="ru-RU"/>
        </w:rPr>
        <w:t>ЖУРНАЛ</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регистрации письменных обращений граждан</w:t>
      </w:r>
    </w:p>
    <w:p w:rsidR="00A61624" w:rsidRPr="00A61624" w:rsidRDefault="00A61624" w:rsidP="00A61624">
      <w:pPr>
        <w:spacing w:after="0" w:line="240" w:lineRule="auto"/>
        <w:jc w:val="center"/>
        <w:rPr>
          <w:rFonts w:ascii="Times New Roman" w:eastAsia="Times New Roman" w:hAnsi="Times New Roman" w:cs="Times New Roman"/>
          <w:sz w:val="28"/>
          <w:szCs w:val="28"/>
          <w:lang w:eastAsia="ru-RU"/>
        </w:rPr>
      </w:pPr>
    </w:p>
    <w:tbl>
      <w:tblPr>
        <w:tblW w:w="14992"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51"/>
        <w:gridCol w:w="3544"/>
        <w:gridCol w:w="2551"/>
        <w:gridCol w:w="1985"/>
        <w:gridCol w:w="1842"/>
        <w:gridCol w:w="1701"/>
        <w:gridCol w:w="1843"/>
      </w:tblGrid>
      <w:tr w:rsidR="00A61624" w:rsidRPr="00A61624" w:rsidTr="009A4AB5">
        <w:trPr>
          <w:cantSplit/>
          <w:trHeight w:val="1386"/>
        </w:trPr>
        <w:tc>
          <w:tcPr>
            <w:tcW w:w="675"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proofErr w:type="spellStart"/>
            <w:r w:rsidRPr="00A61624">
              <w:rPr>
                <w:rFonts w:ascii="Times New Roman" w:eastAsia="Times New Roman" w:hAnsi="Times New Roman" w:cs="Times New Roman"/>
                <w:sz w:val="24"/>
                <w:szCs w:val="24"/>
                <w:lang w:eastAsia="ru-RU"/>
              </w:rPr>
              <w:t>Вх</w:t>
            </w:r>
            <w:proofErr w:type="spellEnd"/>
            <w:r w:rsidRPr="00A61624">
              <w:rPr>
                <w:rFonts w:ascii="Times New Roman" w:eastAsia="Times New Roman" w:hAnsi="Times New Roman" w:cs="Times New Roman"/>
                <w:sz w:val="24"/>
                <w:szCs w:val="24"/>
                <w:lang w:eastAsia="ru-RU"/>
              </w:rPr>
              <w:t>. №</w:t>
            </w:r>
          </w:p>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Дата</w:t>
            </w:r>
          </w:p>
        </w:tc>
        <w:tc>
          <w:tcPr>
            <w:tcW w:w="3544"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От кого поступил документ, номер и дата входящего документа</w:t>
            </w:r>
          </w:p>
        </w:tc>
        <w:tc>
          <w:tcPr>
            <w:tcW w:w="2551"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Краткое содержание</w:t>
            </w:r>
          </w:p>
        </w:tc>
        <w:tc>
          <w:tcPr>
            <w:tcW w:w="1985"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Резолюция руководителя</w:t>
            </w:r>
          </w:p>
        </w:tc>
        <w:tc>
          <w:tcPr>
            <w:tcW w:w="1842"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Дата получения исполнителем, подпись</w:t>
            </w:r>
          </w:p>
        </w:tc>
        <w:tc>
          <w:tcPr>
            <w:tcW w:w="1701" w:type="dxa"/>
            <w:tcBorders>
              <w:top w:val="single" w:sz="4" w:space="0" w:color="auto"/>
              <w:left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Срок контроля</w:t>
            </w:r>
          </w:p>
        </w:tc>
        <w:tc>
          <w:tcPr>
            <w:tcW w:w="1843"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Сведения о выполнении</w:t>
            </w:r>
          </w:p>
        </w:tc>
      </w:tr>
      <w:tr w:rsidR="00A61624" w:rsidRPr="00A61624" w:rsidTr="009A4AB5">
        <w:tc>
          <w:tcPr>
            <w:tcW w:w="675"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7</w:t>
            </w:r>
          </w:p>
        </w:tc>
      </w:tr>
    </w:tbl>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Pr="00A61624" w:rsidRDefault="00A61624" w:rsidP="00A61624">
      <w:pPr>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sectPr w:rsidR="00A61624" w:rsidRPr="00A61624" w:rsidSect="009A4AB5">
          <w:pgSz w:w="16834" w:h="11909" w:orient="landscape"/>
          <w:pgMar w:top="1701" w:right="964" w:bottom="569" w:left="1134" w:header="720" w:footer="720" w:gutter="0"/>
          <w:cols w:space="60"/>
          <w:noEndnote/>
          <w:titlePg/>
          <w:docGrid w:linePitch="272"/>
        </w:sectPr>
      </w:pPr>
    </w:p>
    <w:tbl>
      <w:tblPr>
        <w:tblW w:w="0" w:type="auto"/>
        <w:jc w:val="right"/>
        <w:tblLook w:val="04A0"/>
      </w:tblPr>
      <w:tblGrid>
        <w:gridCol w:w="5353"/>
        <w:gridCol w:w="4423"/>
      </w:tblGrid>
      <w:tr w:rsidR="00A61624" w:rsidRPr="00A61624" w:rsidTr="009A4AB5">
        <w:trPr>
          <w:jc w:val="right"/>
        </w:trPr>
        <w:tc>
          <w:tcPr>
            <w:tcW w:w="5353" w:type="dxa"/>
            <w:shd w:val="clear" w:color="auto" w:fill="auto"/>
          </w:tcPr>
          <w:p w:rsidR="00A61624" w:rsidRPr="00A61624" w:rsidRDefault="00A61624" w:rsidP="00A61624">
            <w:pPr>
              <w:keepNext/>
              <w:tabs>
                <w:tab w:val="left" w:pos="851"/>
              </w:tabs>
              <w:spacing w:before="240" w:after="60" w:line="240" w:lineRule="auto"/>
              <w:jc w:val="both"/>
              <w:outlineLvl w:val="3"/>
              <w:rPr>
                <w:rFonts w:ascii="Calibri" w:eastAsia="Times New Roman" w:hAnsi="Calibri" w:cs="Times New Roman"/>
                <w:b/>
                <w:bCs/>
                <w:sz w:val="28"/>
                <w:szCs w:val="28"/>
                <w:lang w:eastAsia="ru-RU"/>
              </w:rPr>
            </w:pPr>
          </w:p>
        </w:tc>
        <w:tc>
          <w:tcPr>
            <w:tcW w:w="4423" w:type="dxa"/>
            <w:shd w:val="clear" w:color="auto" w:fill="auto"/>
          </w:tcPr>
          <w:p w:rsidR="00A61624" w:rsidRPr="00A61624" w:rsidRDefault="00A61624" w:rsidP="00A61624">
            <w:pPr>
              <w:keepNext/>
              <w:tabs>
                <w:tab w:val="left" w:pos="851"/>
              </w:tabs>
              <w:spacing w:before="240" w:after="60" w:line="240" w:lineRule="auto"/>
              <w:jc w:val="center"/>
              <w:outlineLvl w:val="3"/>
              <w:rPr>
                <w:rFonts w:ascii="Times New Roman" w:eastAsia="Times New Roman" w:hAnsi="Times New Roman" w:cs="Times New Roman"/>
                <w:bCs/>
                <w:sz w:val="28"/>
                <w:szCs w:val="28"/>
                <w:lang w:eastAsia="ru-RU"/>
              </w:rPr>
            </w:pPr>
            <w:r w:rsidRPr="00A61624">
              <w:rPr>
                <w:rFonts w:ascii="Times New Roman" w:eastAsia="Times New Roman" w:hAnsi="Times New Roman" w:cs="Times New Roman"/>
                <w:bCs/>
                <w:sz w:val="28"/>
                <w:szCs w:val="28"/>
                <w:lang w:eastAsia="ru-RU"/>
              </w:rPr>
              <w:t>ПРИЛОЖЕНИЕ № 10</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к порядку работы с обращениями</w:t>
            </w:r>
          </w:p>
          <w:p w:rsidR="00A61624" w:rsidRPr="00A61624" w:rsidRDefault="00A61624" w:rsidP="00A61624">
            <w:pPr>
              <w:tabs>
                <w:tab w:val="left" w:pos="7635"/>
              </w:tabs>
              <w:spacing w:after="0" w:line="240" w:lineRule="auto"/>
              <w:jc w:val="center"/>
              <w:rPr>
                <w:rFonts w:ascii="Times New Roman" w:eastAsia="Times New Roman" w:hAnsi="Times New Roman" w:cs="Times New Roman"/>
                <w:sz w:val="28"/>
                <w:szCs w:val="24"/>
                <w:lang w:eastAsia="ru-RU"/>
              </w:rPr>
            </w:pPr>
            <w:r w:rsidRPr="00A61624">
              <w:rPr>
                <w:rFonts w:ascii="Times New Roman" w:eastAsia="Times New Roman" w:hAnsi="Times New Roman" w:cs="Times New Roman"/>
                <w:sz w:val="28"/>
                <w:szCs w:val="28"/>
                <w:lang w:eastAsia="ru-RU"/>
              </w:rPr>
              <w:t xml:space="preserve">граждан в администрации </w:t>
            </w:r>
            <w:r w:rsidR="0030001F">
              <w:rPr>
                <w:rFonts w:ascii="Times New Roman" w:eastAsia="Times New Roman" w:hAnsi="Times New Roman" w:cs="Times New Roman"/>
                <w:spacing w:val="1"/>
                <w:sz w:val="28"/>
                <w:szCs w:val="28"/>
                <w:lang w:eastAsia="ru-RU"/>
              </w:rPr>
              <w:t>Новотаманского</w:t>
            </w:r>
            <w:r w:rsidRPr="00A61624">
              <w:rPr>
                <w:rFonts w:ascii="Times New Roman" w:eastAsia="Times New Roman" w:hAnsi="Times New Roman" w:cs="Times New Roman"/>
                <w:sz w:val="28"/>
                <w:szCs w:val="28"/>
                <w:lang w:eastAsia="ru-RU"/>
              </w:rPr>
              <w:t xml:space="preserve"> сельского поселения Темрюкского района</w:t>
            </w:r>
          </w:p>
        </w:tc>
      </w:tr>
    </w:tbl>
    <w:p w:rsidR="00A61624" w:rsidRPr="00A61624" w:rsidRDefault="00A61624" w:rsidP="00A61624">
      <w:pPr>
        <w:tabs>
          <w:tab w:val="left" w:pos="7605"/>
        </w:tabs>
        <w:spacing w:after="0" w:line="240" w:lineRule="auto"/>
        <w:jc w:val="both"/>
        <w:rPr>
          <w:rFonts w:ascii="Times New Roman" w:eastAsia="Times New Roman" w:hAnsi="Times New Roman" w:cs="Times New Roman"/>
          <w:sz w:val="28"/>
          <w:szCs w:val="28"/>
          <w:lang w:eastAsia="ru-RU"/>
        </w:rPr>
      </w:pPr>
    </w:p>
    <w:p w:rsidR="00A61624" w:rsidRPr="00A61624" w:rsidRDefault="00A61624" w:rsidP="00A61624">
      <w:pPr>
        <w:spacing w:after="0" w:line="240" w:lineRule="auto"/>
        <w:jc w:val="center"/>
        <w:rPr>
          <w:rFonts w:ascii="Times New Roman" w:eastAsia="Times New Roman" w:hAnsi="Times New Roman" w:cs="Times New Roman"/>
          <w:b/>
          <w:sz w:val="24"/>
          <w:szCs w:val="24"/>
          <w:lang w:eastAsia="ru-RU"/>
        </w:rPr>
      </w:pPr>
      <w:bookmarkStart w:id="1" w:name="_Hlk142033453"/>
      <w:r w:rsidRPr="00A61624">
        <w:rPr>
          <w:rFonts w:ascii="Times New Roman" w:eastAsia="Times New Roman" w:hAnsi="Times New Roman" w:cs="Times New Roman"/>
          <w:b/>
          <w:sz w:val="24"/>
          <w:szCs w:val="24"/>
          <w:lang w:eastAsia="ru-RU"/>
        </w:rPr>
        <w:t>РЕГИСТРАЦИОННО-КОНТРОЛЬНАЯ КАРТОЧКА</w:t>
      </w:r>
    </w:p>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личного приема</w:t>
      </w:r>
    </w:p>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____ от _____________ 20__года</w:t>
      </w:r>
    </w:p>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________________________________________________________________________________</w:t>
      </w:r>
    </w:p>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(фамилия, имя, отчество посетителя)</w:t>
      </w:r>
    </w:p>
    <w:tbl>
      <w:tblPr>
        <w:tblW w:w="0" w:type="auto"/>
        <w:tblLayout w:type="fixed"/>
        <w:tblLook w:val="01E0"/>
      </w:tblPr>
      <w:tblGrid>
        <w:gridCol w:w="828"/>
        <w:gridCol w:w="360"/>
        <w:gridCol w:w="540"/>
        <w:gridCol w:w="180"/>
        <w:gridCol w:w="180"/>
        <w:gridCol w:w="348"/>
        <w:gridCol w:w="12"/>
        <w:gridCol w:w="540"/>
        <w:gridCol w:w="139"/>
        <w:gridCol w:w="41"/>
        <w:gridCol w:w="180"/>
        <w:gridCol w:w="1524"/>
        <w:gridCol w:w="29"/>
        <w:gridCol w:w="67"/>
        <w:gridCol w:w="182"/>
        <w:gridCol w:w="178"/>
        <w:gridCol w:w="540"/>
        <w:gridCol w:w="550"/>
        <w:gridCol w:w="116"/>
        <w:gridCol w:w="411"/>
        <w:gridCol w:w="188"/>
        <w:gridCol w:w="175"/>
        <w:gridCol w:w="1080"/>
        <w:gridCol w:w="1420"/>
      </w:tblGrid>
      <w:tr w:rsidR="00A61624" w:rsidRPr="00A61624" w:rsidTr="009A4AB5">
        <w:tc>
          <w:tcPr>
            <w:tcW w:w="1908" w:type="dxa"/>
            <w:gridSpan w:val="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Адрес, телефон</w:t>
            </w:r>
          </w:p>
        </w:tc>
        <w:tc>
          <w:tcPr>
            <w:tcW w:w="7900" w:type="dxa"/>
            <w:gridSpan w:val="20"/>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908" w:type="dxa"/>
            <w:gridSpan w:val="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Место работы</w:t>
            </w:r>
          </w:p>
        </w:tc>
        <w:tc>
          <w:tcPr>
            <w:tcW w:w="7900" w:type="dxa"/>
            <w:gridSpan w:val="20"/>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908" w:type="dxa"/>
            <w:gridSpan w:val="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Дата приёма</w:t>
            </w:r>
          </w:p>
        </w:tc>
        <w:tc>
          <w:tcPr>
            <w:tcW w:w="7900" w:type="dxa"/>
            <w:gridSpan w:val="20"/>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2448" w:type="dxa"/>
            <w:gridSpan w:val="7"/>
            <w:tcBorders>
              <w:top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Содержание вопроса</w:t>
            </w:r>
          </w:p>
        </w:tc>
        <w:tc>
          <w:tcPr>
            <w:tcW w:w="7360" w:type="dxa"/>
            <w:gridSpan w:val="17"/>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728" w:type="dxa"/>
            <w:gridSpan w:val="3"/>
            <w:tcBorders>
              <w:top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Исполнитель </w:t>
            </w:r>
          </w:p>
        </w:tc>
        <w:tc>
          <w:tcPr>
            <w:tcW w:w="8080" w:type="dxa"/>
            <w:gridSpan w:val="21"/>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728" w:type="dxa"/>
            <w:gridSpan w:val="3"/>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Резолюция </w:t>
            </w:r>
          </w:p>
        </w:tc>
        <w:tc>
          <w:tcPr>
            <w:tcW w:w="8080" w:type="dxa"/>
            <w:gridSpan w:val="21"/>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2088" w:type="dxa"/>
            <w:gridSpan w:val="5"/>
            <w:tcBorders>
              <w:top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Автор резолюции</w:t>
            </w:r>
          </w:p>
        </w:tc>
        <w:tc>
          <w:tcPr>
            <w:tcW w:w="3062" w:type="dxa"/>
            <w:gridSpan w:val="10"/>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983" w:type="dxa"/>
            <w:gridSpan w:val="6"/>
            <w:tcBorders>
              <w:top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(_____________)</w:t>
            </w:r>
          </w:p>
        </w:tc>
        <w:tc>
          <w:tcPr>
            <w:tcW w:w="2675" w:type="dxa"/>
            <w:gridSpan w:val="3"/>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5150" w:type="dxa"/>
            <w:gridSpan w:val="15"/>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983" w:type="dxa"/>
            <w:gridSpan w:val="6"/>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(подпись)</w:t>
            </w:r>
          </w:p>
        </w:tc>
        <w:tc>
          <w:tcPr>
            <w:tcW w:w="2675" w:type="dxa"/>
            <w:gridSpan w:val="3"/>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2088" w:type="dxa"/>
            <w:gridSpan w:val="5"/>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Срок исполнения</w:t>
            </w:r>
          </w:p>
        </w:tc>
        <w:tc>
          <w:tcPr>
            <w:tcW w:w="1260" w:type="dxa"/>
            <w:gridSpan w:val="6"/>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980" w:type="dxa"/>
            <w:gridSpan w:val="5"/>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Приложение: </w:t>
            </w:r>
            <w:proofErr w:type="gramStart"/>
            <w:r w:rsidRPr="00A61624">
              <w:rPr>
                <w:rFonts w:ascii="Times New Roman" w:eastAsia="Times New Roman" w:hAnsi="Times New Roman" w:cs="Times New Roman"/>
                <w:sz w:val="24"/>
                <w:szCs w:val="24"/>
                <w:lang w:eastAsia="ru-RU"/>
              </w:rPr>
              <w:t>на</w:t>
            </w:r>
            <w:proofErr w:type="gramEnd"/>
          </w:p>
        </w:tc>
        <w:tc>
          <w:tcPr>
            <w:tcW w:w="1090" w:type="dxa"/>
            <w:gridSpan w:val="2"/>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390" w:type="dxa"/>
            <w:gridSpan w:val="6"/>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roofErr w:type="gramStart"/>
            <w:r w:rsidRPr="00A61624">
              <w:rPr>
                <w:rFonts w:ascii="Times New Roman" w:eastAsia="Times New Roman" w:hAnsi="Times New Roman" w:cs="Times New Roman"/>
                <w:sz w:val="24"/>
                <w:szCs w:val="24"/>
                <w:lang w:eastAsia="ru-RU"/>
              </w:rPr>
              <w:t>листах</w:t>
            </w:r>
            <w:proofErr w:type="gramEnd"/>
            <w:r w:rsidRPr="00A61624">
              <w:rPr>
                <w:rFonts w:ascii="Times New Roman" w:eastAsia="Times New Roman" w:hAnsi="Times New Roman" w:cs="Times New Roman"/>
                <w:sz w:val="24"/>
                <w:szCs w:val="24"/>
                <w:lang w:eastAsia="ru-RU"/>
              </w:rPr>
              <w:t xml:space="preserve"> подлежит возврату</w:t>
            </w:r>
          </w:p>
        </w:tc>
      </w:tr>
      <w:tr w:rsidR="00A61624" w:rsidRPr="00A61624" w:rsidTr="009A4AB5">
        <w:tc>
          <w:tcPr>
            <w:tcW w:w="9808" w:type="dxa"/>
            <w:gridSpan w:val="2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4968" w:type="dxa"/>
            <w:gridSpan w:val="1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В письменном ответе </w:t>
            </w:r>
            <w:proofErr w:type="gramStart"/>
            <w:r w:rsidRPr="00A61624">
              <w:rPr>
                <w:rFonts w:ascii="Times New Roman" w:eastAsia="Times New Roman" w:hAnsi="Times New Roman" w:cs="Times New Roman"/>
                <w:sz w:val="24"/>
                <w:szCs w:val="24"/>
                <w:lang w:eastAsia="ru-RU"/>
              </w:rPr>
              <w:t>нуждаюсь</w:t>
            </w:r>
            <w:proofErr w:type="gramEnd"/>
            <w:r w:rsidRPr="00A61624">
              <w:rPr>
                <w:rFonts w:ascii="Times New Roman" w:eastAsia="Times New Roman" w:hAnsi="Times New Roman" w:cs="Times New Roman"/>
                <w:sz w:val="24"/>
                <w:szCs w:val="24"/>
                <w:lang w:eastAsia="ru-RU"/>
              </w:rPr>
              <w:t>/не нуждаюсь</w:t>
            </w:r>
          </w:p>
        </w:tc>
        <w:tc>
          <w:tcPr>
            <w:tcW w:w="4840" w:type="dxa"/>
            <w:gridSpan w:val="10"/>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4968" w:type="dxa"/>
            <w:gridSpan w:val="14"/>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(подчеркнуть)</w:t>
            </w:r>
          </w:p>
        </w:tc>
        <w:tc>
          <w:tcPr>
            <w:tcW w:w="4840" w:type="dxa"/>
            <w:gridSpan w:val="10"/>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(подпись заявителя)</w:t>
            </w:r>
          </w:p>
        </w:tc>
      </w:tr>
      <w:bookmarkEnd w:id="1"/>
      <w:tr w:rsidR="00A61624" w:rsidRPr="00A61624" w:rsidTr="009A4AB5">
        <w:tc>
          <w:tcPr>
            <w:tcW w:w="9808" w:type="dxa"/>
            <w:gridSpan w:val="2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6534" w:type="dxa"/>
            <w:gridSpan w:val="19"/>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274" w:type="dxa"/>
            <w:gridSpan w:val="5"/>
            <w:tcBorders>
              <w:bottom w:val="single" w:sz="4" w:space="0" w:color="auto"/>
            </w:tcBorders>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Оборотная сторона РКК</w:t>
            </w:r>
          </w:p>
        </w:tc>
      </w:tr>
      <w:tr w:rsidR="00A61624" w:rsidRPr="00A61624" w:rsidTr="009A4AB5">
        <w:tc>
          <w:tcPr>
            <w:tcW w:w="9808" w:type="dxa"/>
            <w:gridSpan w:val="24"/>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bookmarkStart w:id="2" w:name="_Hlk142033572"/>
          </w:p>
        </w:tc>
      </w:tr>
      <w:tr w:rsidR="00A61624" w:rsidRPr="00A61624" w:rsidTr="009A4AB5">
        <w:tc>
          <w:tcPr>
            <w:tcW w:w="3127" w:type="dxa"/>
            <w:gridSpan w:val="9"/>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Дата</w:t>
            </w:r>
          </w:p>
        </w:tc>
        <w:tc>
          <w:tcPr>
            <w:tcW w:w="3818" w:type="dxa"/>
            <w:gridSpan w:val="11"/>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Кому направлено</w:t>
            </w: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center"/>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Особые отметки</w:t>
            </w:r>
          </w:p>
        </w:tc>
      </w:tr>
      <w:tr w:rsidR="00A61624" w:rsidRPr="00A61624" w:rsidTr="009A4AB5">
        <w:tc>
          <w:tcPr>
            <w:tcW w:w="3127" w:type="dxa"/>
            <w:gridSpan w:val="9"/>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818" w:type="dxa"/>
            <w:gridSpan w:val="11"/>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3127" w:type="dxa"/>
            <w:gridSpan w:val="9"/>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818" w:type="dxa"/>
            <w:gridSpan w:val="11"/>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3127" w:type="dxa"/>
            <w:gridSpan w:val="9"/>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818" w:type="dxa"/>
            <w:gridSpan w:val="11"/>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3127" w:type="dxa"/>
            <w:gridSpan w:val="9"/>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3818" w:type="dxa"/>
            <w:gridSpan w:val="11"/>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2988" w:type="dxa"/>
            <w:gridSpan w:val="8"/>
            <w:tcBorders>
              <w:top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Дата, индекс исполнителя</w:t>
            </w:r>
          </w:p>
        </w:tc>
        <w:tc>
          <w:tcPr>
            <w:tcW w:w="6820" w:type="dxa"/>
            <w:gridSpan w:val="16"/>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188" w:type="dxa"/>
            <w:gridSpan w:val="2"/>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Адресат </w:t>
            </w:r>
          </w:p>
        </w:tc>
        <w:tc>
          <w:tcPr>
            <w:tcW w:w="8620" w:type="dxa"/>
            <w:gridSpan w:val="22"/>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728" w:type="dxa"/>
            <w:gridSpan w:val="3"/>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Содержание </w:t>
            </w:r>
          </w:p>
        </w:tc>
        <w:tc>
          <w:tcPr>
            <w:tcW w:w="8080" w:type="dxa"/>
            <w:gridSpan w:val="21"/>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9808" w:type="dxa"/>
            <w:gridSpan w:val="24"/>
            <w:tcBorders>
              <w:top w:val="single" w:sz="4" w:space="0" w:color="auto"/>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1908" w:type="dxa"/>
            <w:gridSpan w:val="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С контроля снял</w:t>
            </w:r>
          </w:p>
        </w:tc>
        <w:tc>
          <w:tcPr>
            <w:tcW w:w="2993" w:type="dxa"/>
            <w:gridSpan w:val="9"/>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2407" w:type="dxa"/>
            <w:gridSpan w:val="9"/>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Подпись контролёра</w:t>
            </w:r>
          </w:p>
        </w:tc>
        <w:tc>
          <w:tcPr>
            <w:tcW w:w="2500" w:type="dxa"/>
            <w:gridSpan w:val="2"/>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828" w:type="dxa"/>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Дело </w:t>
            </w:r>
          </w:p>
        </w:tc>
        <w:tc>
          <w:tcPr>
            <w:tcW w:w="1608" w:type="dxa"/>
            <w:gridSpan w:val="5"/>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732" w:type="dxa"/>
            <w:gridSpan w:val="4"/>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Том </w:t>
            </w:r>
          </w:p>
        </w:tc>
        <w:tc>
          <w:tcPr>
            <w:tcW w:w="1704" w:type="dxa"/>
            <w:gridSpan w:val="2"/>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996" w:type="dxa"/>
            <w:gridSpan w:val="5"/>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Листы</w:t>
            </w:r>
          </w:p>
        </w:tc>
        <w:tc>
          <w:tcPr>
            <w:tcW w:w="1440" w:type="dxa"/>
            <w:gridSpan w:val="5"/>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080" w:type="dxa"/>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Фонд </w:t>
            </w:r>
          </w:p>
        </w:tc>
        <w:tc>
          <w:tcPr>
            <w:tcW w:w="1420" w:type="dxa"/>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7308" w:type="dxa"/>
            <w:gridSpan w:val="22"/>
            <w:vMerge w:val="restart"/>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080" w:type="dxa"/>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Дело </w:t>
            </w:r>
          </w:p>
        </w:tc>
        <w:tc>
          <w:tcPr>
            <w:tcW w:w="1420" w:type="dxa"/>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tr w:rsidR="00A61624" w:rsidRPr="00A61624" w:rsidTr="009A4AB5">
        <w:tc>
          <w:tcPr>
            <w:tcW w:w="7308" w:type="dxa"/>
            <w:gridSpan w:val="22"/>
            <w:vMerge/>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c>
          <w:tcPr>
            <w:tcW w:w="1080" w:type="dxa"/>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r w:rsidRPr="00A61624">
              <w:rPr>
                <w:rFonts w:ascii="Times New Roman" w:eastAsia="Times New Roman" w:hAnsi="Times New Roman" w:cs="Times New Roman"/>
                <w:sz w:val="24"/>
                <w:szCs w:val="24"/>
                <w:lang w:eastAsia="ru-RU"/>
              </w:rPr>
              <w:t xml:space="preserve">Опись </w:t>
            </w:r>
          </w:p>
        </w:tc>
        <w:tc>
          <w:tcPr>
            <w:tcW w:w="1420" w:type="dxa"/>
            <w:tcBorders>
              <w:bottom w:val="single" w:sz="4" w:space="0" w:color="auto"/>
            </w:tcBorders>
            <w:shd w:val="clear" w:color="auto" w:fill="auto"/>
          </w:tcPr>
          <w:p w:rsidR="00A61624" w:rsidRPr="00A61624" w:rsidRDefault="00A61624" w:rsidP="00A61624">
            <w:pPr>
              <w:spacing w:after="0" w:line="240" w:lineRule="auto"/>
              <w:jc w:val="both"/>
              <w:rPr>
                <w:rFonts w:ascii="Times New Roman" w:eastAsia="Times New Roman" w:hAnsi="Times New Roman" w:cs="Times New Roman"/>
                <w:sz w:val="24"/>
                <w:szCs w:val="24"/>
                <w:lang w:eastAsia="ru-RU"/>
              </w:rPr>
            </w:pPr>
          </w:p>
        </w:tc>
      </w:tr>
      <w:bookmarkEnd w:id="2"/>
    </w:tbl>
    <w:p w:rsidR="00A61624" w:rsidRPr="00A61624" w:rsidRDefault="00A61624" w:rsidP="00A61624">
      <w:pPr>
        <w:widowControl w:val="0"/>
        <w:autoSpaceDE w:val="0"/>
        <w:autoSpaceDN w:val="0"/>
        <w:adjustRightInd w:val="0"/>
        <w:spacing w:after="0" w:line="240" w:lineRule="auto"/>
        <w:rPr>
          <w:rFonts w:ascii="Arial" w:eastAsia="Times New Roman" w:hAnsi="Arial" w:cs="Arial"/>
          <w:sz w:val="20"/>
          <w:szCs w:val="20"/>
          <w:lang w:eastAsia="ru-RU"/>
        </w:rPr>
      </w:pPr>
    </w:p>
    <w:p w:rsidR="00A61624" w:rsidRPr="00A61624" w:rsidRDefault="00A61624" w:rsidP="00A61624">
      <w:pPr>
        <w:widowControl w:val="0"/>
        <w:autoSpaceDE w:val="0"/>
        <w:autoSpaceDN w:val="0"/>
        <w:adjustRightInd w:val="0"/>
        <w:spacing w:after="0" w:line="240" w:lineRule="auto"/>
        <w:rPr>
          <w:rFonts w:ascii="Arial" w:eastAsia="Times New Roman" w:hAnsi="Arial" w:cs="Arial"/>
          <w:sz w:val="20"/>
          <w:szCs w:val="20"/>
          <w:lang w:eastAsia="ru-RU"/>
        </w:rPr>
      </w:pPr>
    </w:p>
    <w:p w:rsidR="00A61624" w:rsidRPr="00A61624" w:rsidRDefault="00A61624" w:rsidP="00A616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61624">
        <w:rPr>
          <w:rFonts w:ascii="Times New Roman" w:eastAsia="Times New Roman" w:hAnsi="Times New Roman" w:cs="Times New Roman"/>
          <w:sz w:val="28"/>
          <w:szCs w:val="28"/>
          <w:lang w:eastAsia="ru-RU"/>
        </w:rPr>
        <w:t xml:space="preserve">Начальник общего отдела                                                           </w:t>
      </w:r>
      <w:r w:rsidR="0030001F">
        <w:rPr>
          <w:rFonts w:ascii="Times New Roman" w:eastAsia="Times New Roman" w:hAnsi="Times New Roman" w:cs="Times New Roman"/>
          <w:sz w:val="28"/>
          <w:szCs w:val="28"/>
          <w:lang w:eastAsia="ru-RU"/>
        </w:rPr>
        <w:t>Л.А. Золотарева</w:t>
      </w:r>
    </w:p>
    <w:p w:rsidR="00A61624" w:rsidRDefault="00A61624" w:rsidP="00CD14B0">
      <w:pPr>
        <w:pStyle w:val="ab"/>
        <w:contextualSpacing/>
        <w:jc w:val="both"/>
        <w:rPr>
          <w:color w:val="000000"/>
          <w:sz w:val="28"/>
          <w:szCs w:val="28"/>
        </w:rPr>
      </w:pPr>
    </w:p>
    <w:sectPr w:rsidR="00A61624" w:rsidSect="00CD14B0">
      <w:pgSz w:w="11906" w:h="16838"/>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885" w:rsidRDefault="00C17885" w:rsidP="002D3475">
      <w:pPr>
        <w:spacing w:after="0" w:line="240" w:lineRule="auto"/>
      </w:pPr>
      <w:r>
        <w:separator/>
      </w:r>
    </w:p>
  </w:endnote>
  <w:endnote w:type="continuationSeparator" w:id="0">
    <w:p w:rsidR="00C17885" w:rsidRDefault="00C17885" w:rsidP="002D3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885" w:rsidRDefault="00C17885" w:rsidP="002D3475">
      <w:pPr>
        <w:spacing w:after="0" w:line="240" w:lineRule="auto"/>
      </w:pPr>
      <w:r>
        <w:separator/>
      </w:r>
    </w:p>
  </w:footnote>
  <w:footnote w:type="continuationSeparator" w:id="0">
    <w:p w:rsidR="00C17885" w:rsidRDefault="00C17885" w:rsidP="002D3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CE" w:rsidRDefault="00F70592" w:rsidP="009A4AB5">
    <w:pPr>
      <w:pStyle w:val="a4"/>
      <w:framePr w:wrap="around" w:vAnchor="text" w:hAnchor="margin" w:xAlign="center" w:y="1"/>
      <w:rPr>
        <w:rStyle w:val="ac"/>
      </w:rPr>
    </w:pPr>
    <w:r>
      <w:rPr>
        <w:rStyle w:val="ac"/>
      </w:rPr>
      <w:fldChar w:fldCharType="begin"/>
    </w:r>
    <w:r w:rsidR="00D125CE">
      <w:rPr>
        <w:rStyle w:val="ac"/>
      </w:rPr>
      <w:instrText xml:space="preserve">PAGE  </w:instrText>
    </w:r>
    <w:r>
      <w:rPr>
        <w:rStyle w:val="ac"/>
      </w:rPr>
      <w:fldChar w:fldCharType="end"/>
    </w:r>
  </w:p>
  <w:p w:rsidR="00D125CE" w:rsidRDefault="00D125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154EB"/>
    <w:multiLevelType w:val="hybridMultilevel"/>
    <w:tmpl w:val="57FE1CE4"/>
    <w:lvl w:ilvl="0" w:tplc="9E8850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C5DE1"/>
    <w:rsid w:val="0000177C"/>
    <w:rsid w:val="00021238"/>
    <w:rsid w:val="00021BC0"/>
    <w:rsid w:val="0002758E"/>
    <w:rsid w:val="0004654F"/>
    <w:rsid w:val="00055B3C"/>
    <w:rsid w:val="00070553"/>
    <w:rsid w:val="000768BD"/>
    <w:rsid w:val="000C3702"/>
    <w:rsid w:val="000C5DE1"/>
    <w:rsid w:val="000E158B"/>
    <w:rsid w:val="001133AE"/>
    <w:rsid w:val="00113BAE"/>
    <w:rsid w:val="00157A97"/>
    <w:rsid w:val="00162A4B"/>
    <w:rsid w:val="00177042"/>
    <w:rsid w:val="00180463"/>
    <w:rsid w:val="00191564"/>
    <w:rsid w:val="001A776E"/>
    <w:rsid w:val="001B7877"/>
    <w:rsid w:val="001C4873"/>
    <w:rsid w:val="001F646F"/>
    <w:rsid w:val="00225E93"/>
    <w:rsid w:val="00254752"/>
    <w:rsid w:val="002704F5"/>
    <w:rsid w:val="00294ABE"/>
    <w:rsid w:val="002A3F13"/>
    <w:rsid w:val="002B1072"/>
    <w:rsid w:val="002D3475"/>
    <w:rsid w:val="002E0DC7"/>
    <w:rsid w:val="0030001F"/>
    <w:rsid w:val="00333C30"/>
    <w:rsid w:val="00336908"/>
    <w:rsid w:val="00341A89"/>
    <w:rsid w:val="003806AE"/>
    <w:rsid w:val="003D5574"/>
    <w:rsid w:val="003D7089"/>
    <w:rsid w:val="003E0915"/>
    <w:rsid w:val="004043D9"/>
    <w:rsid w:val="00410494"/>
    <w:rsid w:val="00423362"/>
    <w:rsid w:val="00431B28"/>
    <w:rsid w:val="00440617"/>
    <w:rsid w:val="00445971"/>
    <w:rsid w:val="0045470F"/>
    <w:rsid w:val="004B1927"/>
    <w:rsid w:val="004B6656"/>
    <w:rsid w:val="004C7080"/>
    <w:rsid w:val="004D2DEA"/>
    <w:rsid w:val="004F49BE"/>
    <w:rsid w:val="00534889"/>
    <w:rsid w:val="00561024"/>
    <w:rsid w:val="005676C4"/>
    <w:rsid w:val="00583E84"/>
    <w:rsid w:val="00592506"/>
    <w:rsid w:val="005C151E"/>
    <w:rsid w:val="005C272A"/>
    <w:rsid w:val="005D599C"/>
    <w:rsid w:val="005D5BD4"/>
    <w:rsid w:val="005D6C2F"/>
    <w:rsid w:val="005F1B71"/>
    <w:rsid w:val="005F2058"/>
    <w:rsid w:val="005F3826"/>
    <w:rsid w:val="0061624C"/>
    <w:rsid w:val="00620A42"/>
    <w:rsid w:val="00647221"/>
    <w:rsid w:val="006800D2"/>
    <w:rsid w:val="00693091"/>
    <w:rsid w:val="006D0260"/>
    <w:rsid w:val="006F005B"/>
    <w:rsid w:val="00700947"/>
    <w:rsid w:val="0072696F"/>
    <w:rsid w:val="0078659C"/>
    <w:rsid w:val="007B34B5"/>
    <w:rsid w:val="007D17A7"/>
    <w:rsid w:val="008153C1"/>
    <w:rsid w:val="008752B9"/>
    <w:rsid w:val="008903CD"/>
    <w:rsid w:val="008965DD"/>
    <w:rsid w:val="008A6A0C"/>
    <w:rsid w:val="008B16B8"/>
    <w:rsid w:val="008C0CAB"/>
    <w:rsid w:val="00947255"/>
    <w:rsid w:val="009A4AB5"/>
    <w:rsid w:val="00A137CF"/>
    <w:rsid w:val="00A47F69"/>
    <w:rsid w:val="00A61624"/>
    <w:rsid w:val="00A63BB6"/>
    <w:rsid w:val="00AE02FC"/>
    <w:rsid w:val="00B138E7"/>
    <w:rsid w:val="00B80173"/>
    <w:rsid w:val="00B84455"/>
    <w:rsid w:val="00BA20BF"/>
    <w:rsid w:val="00BD0AF9"/>
    <w:rsid w:val="00C17885"/>
    <w:rsid w:val="00C74E99"/>
    <w:rsid w:val="00C97AEA"/>
    <w:rsid w:val="00CD14B0"/>
    <w:rsid w:val="00CE3088"/>
    <w:rsid w:val="00CE3615"/>
    <w:rsid w:val="00D125CE"/>
    <w:rsid w:val="00D338B2"/>
    <w:rsid w:val="00D76492"/>
    <w:rsid w:val="00D84198"/>
    <w:rsid w:val="00D91B7E"/>
    <w:rsid w:val="00D93A60"/>
    <w:rsid w:val="00DB0919"/>
    <w:rsid w:val="00DB6AEF"/>
    <w:rsid w:val="00DC7083"/>
    <w:rsid w:val="00DD6DFB"/>
    <w:rsid w:val="00DD7322"/>
    <w:rsid w:val="00E207FE"/>
    <w:rsid w:val="00E50A35"/>
    <w:rsid w:val="00E56676"/>
    <w:rsid w:val="00EB3875"/>
    <w:rsid w:val="00EF4E56"/>
    <w:rsid w:val="00EF600C"/>
    <w:rsid w:val="00F0170F"/>
    <w:rsid w:val="00F06A2D"/>
    <w:rsid w:val="00F3221A"/>
    <w:rsid w:val="00F45325"/>
    <w:rsid w:val="00F4533D"/>
    <w:rsid w:val="00F47936"/>
    <w:rsid w:val="00F5081E"/>
    <w:rsid w:val="00F578C7"/>
    <w:rsid w:val="00F70592"/>
    <w:rsid w:val="00F8698E"/>
    <w:rsid w:val="00FA541D"/>
    <w:rsid w:val="00FB0643"/>
    <w:rsid w:val="00FB1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B5"/>
  </w:style>
  <w:style w:type="paragraph" w:styleId="4">
    <w:name w:val="heading 4"/>
    <w:basedOn w:val="a"/>
    <w:next w:val="a"/>
    <w:link w:val="40"/>
    <w:qFormat/>
    <w:rsid w:val="00A61624"/>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C2F"/>
    <w:pPr>
      <w:spacing w:after="0" w:line="240" w:lineRule="auto"/>
    </w:pPr>
  </w:style>
  <w:style w:type="paragraph" w:styleId="a4">
    <w:name w:val="header"/>
    <w:basedOn w:val="a"/>
    <w:link w:val="a5"/>
    <w:uiPriority w:val="99"/>
    <w:unhideWhenUsed/>
    <w:rsid w:val="002D34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3475"/>
  </w:style>
  <w:style w:type="paragraph" w:styleId="a6">
    <w:name w:val="footer"/>
    <w:basedOn w:val="a"/>
    <w:link w:val="a7"/>
    <w:uiPriority w:val="99"/>
    <w:unhideWhenUsed/>
    <w:rsid w:val="002D34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3475"/>
  </w:style>
  <w:style w:type="paragraph" w:styleId="a8">
    <w:name w:val="List Paragraph"/>
    <w:basedOn w:val="a"/>
    <w:uiPriority w:val="99"/>
    <w:qFormat/>
    <w:rsid w:val="001133AE"/>
    <w:pPr>
      <w:ind w:left="720"/>
      <w:contextualSpacing/>
    </w:pPr>
    <w:rPr>
      <w:rFonts w:ascii="Calibri" w:eastAsia="Calibri" w:hAnsi="Calibri" w:cs="Times New Roman"/>
    </w:rPr>
  </w:style>
  <w:style w:type="paragraph" w:styleId="a9">
    <w:name w:val="Balloon Text"/>
    <w:basedOn w:val="a"/>
    <w:link w:val="aa"/>
    <w:uiPriority w:val="99"/>
    <w:semiHidden/>
    <w:unhideWhenUsed/>
    <w:rsid w:val="008B16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16B8"/>
    <w:rPr>
      <w:rFonts w:ascii="Tahoma" w:hAnsi="Tahoma" w:cs="Tahoma"/>
      <w:sz w:val="16"/>
      <w:szCs w:val="16"/>
    </w:rPr>
  </w:style>
  <w:style w:type="paragraph" w:styleId="ab">
    <w:name w:val="Normal (Web)"/>
    <w:basedOn w:val="a"/>
    <w:uiPriority w:val="99"/>
    <w:unhideWhenUsed/>
    <w:rsid w:val="00CD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A61624"/>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A61624"/>
  </w:style>
  <w:style w:type="character" w:styleId="ac">
    <w:name w:val="page number"/>
    <w:basedOn w:val="a0"/>
    <w:rsid w:val="00A61624"/>
  </w:style>
  <w:style w:type="character" w:styleId="ad">
    <w:name w:val="Hyperlink"/>
    <w:basedOn w:val="a0"/>
    <w:uiPriority w:val="99"/>
    <w:semiHidden/>
    <w:unhideWhenUsed/>
    <w:rsid w:val="003D7089"/>
    <w:rPr>
      <w:color w:val="0000FF"/>
      <w:u w:val="single"/>
    </w:rPr>
  </w:style>
</w:styles>
</file>

<file path=word/webSettings.xml><?xml version="1.0" encoding="utf-8"?>
<w:webSettings xmlns:r="http://schemas.openxmlformats.org/officeDocument/2006/relationships" xmlns:w="http://schemas.openxmlformats.org/wordprocessingml/2006/main">
  <w:divs>
    <w:div w:id="986208099">
      <w:bodyDiv w:val="1"/>
      <w:marLeft w:val="0"/>
      <w:marRight w:val="0"/>
      <w:marTop w:val="0"/>
      <w:marBottom w:val="0"/>
      <w:divBdr>
        <w:top w:val="none" w:sz="0" w:space="0" w:color="auto"/>
        <w:left w:val="none" w:sz="0" w:space="0" w:color="auto"/>
        <w:bottom w:val="none" w:sz="0" w:space="0" w:color="auto"/>
        <w:right w:val="none" w:sz="0" w:space="0" w:color="auto"/>
      </w:divBdr>
    </w:div>
    <w:div w:id="165918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3D80A-A9F5-4619-8FC5-4E607A7D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10100</Words>
  <Characters>57576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 Svetlana Nikolaevna</dc:creator>
  <cp:lastModifiedBy>Windows</cp:lastModifiedBy>
  <cp:revision>38</cp:revision>
  <cp:lastPrinted>2023-10-09T08:56:00Z</cp:lastPrinted>
  <dcterms:created xsi:type="dcterms:W3CDTF">2023-05-25T13:48:00Z</dcterms:created>
  <dcterms:modified xsi:type="dcterms:W3CDTF">2024-06-19T08:35:00Z</dcterms:modified>
</cp:coreProperties>
</file>