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7" w:type="dxa"/>
        <w:tblInd w:w="93" w:type="dxa"/>
        <w:tblLayout w:type="fixed"/>
        <w:tblLook w:val="04A0"/>
      </w:tblPr>
      <w:tblGrid>
        <w:gridCol w:w="5826"/>
        <w:gridCol w:w="739"/>
        <w:gridCol w:w="930"/>
        <w:gridCol w:w="739"/>
        <w:gridCol w:w="1135"/>
        <w:gridCol w:w="989"/>
        <w:gridCol w:w="713"/>
        <w:gridCol w:w="654"/>
        <w:gridCol w:w="55"/>
        <w:gridCol w:w="996"/>
        <w:gridCol w:w="189"/>
        <w:gridCol w:w="1448"/>
        <w:gridCol w:w="64"/>
      </w:tblGrid>
      <w:tr w:rsidR="003F621F" w:rsidRPr="003F621F" w:rsidTr="00EE7A49">
        <w:trPr>
          <w:gridAfter w:val="1"/>
          <w:wAfter w:w="64" w:type="dxa"/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EE7A49">
        <w:trPr>
          <w:gridAfter w:val="1"/>
          <w:wAfter w:w="64" w:type="dxa"/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EE7A49">
        <w:trPr>
          <w:gridAfter w:val="1"/>
          <w:wAfter w:w="64" w:type="dxa"/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EE7A49">
        <w:trPr>
          <w:gridAfter w:val="1"/>
          <w:wAfter w:w="64" w:type="dxa"/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EE7A49">
        <w:trPr>
          <w:gridAfter w:val="1"/>
          <w:wAfter w:w="64" w:type="dxa"/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3F621F" w:rsidRPr="003F621F" w:rsidTr="00EE7A49">
        <w:trPr>
          <w:gridAfter w:val="1"/>
          <w:wAfter w:w="64" w:type="dxa"/>
          <w:trHeight w:val="25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EE7A49">
        <w:trPr>
          <w:gridAfter w:val="1"/>
          <w:wAfter w:w="64" w:type="dxa"/>
          <w:trHeight w:val="304"/>
        </w:trPr>
        <w:tc>
          <w:tcPr>
            <w:tcW w:w="144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2A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</w:t>
            </w:r>
            <w:r w:rsid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2018 ГОДА</w:t>
            </w:r>
            <w:bookmarkEnd w:id="1"/>
          </w:p>
        </w:tc>
      </w:tr>
      <w:tr w:rsidR="003F621F" w:rsidRPr="003F621F" w:rsidTr="00EE7A49">
        <w:trPr>
          <w:gridAfter w:val="1"/>
          <w:wAfter w:w="64" w:type="dxa"/>
          <w:trHeight w:val="25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EE7A49">
        <w:trPr>
          <w:gridAfter w:val="1"/>
          <w:wAfter w:w="64" w:type="dxa"/>
          <w:trHeight w:val="450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69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EE7A49">
        <w:trPr>
          <w:gridAfter w:val="1"/>
          <w:wAfter w:w="64" w:type="dxa"/>
          <w:trHeight w:val="25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69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EE7A49">
        <w:trPr>
          <w:gridAfter w:val="1"/>
          <w:wAfter w:w="64" w:type="dxa"/>
          <w:trHeight w:val="25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69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EE7A49">
        <w:trPr>
          <w:gridAfter w:val="1"/>
          <w:wAfter w:w="64" w:type="dxa"/>
          <w:trHeight w:val="22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69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  <w:tr w:rsidR="003F621F" w:rsidRPr="003F621F" w:rsidTr="00EE7A49">
        <w:trPr>
          <w:gridAfter w:val="1"/>
          <w:wAfter w:w="64" w:type="dxa"/>
          <w:trHeight w:val="13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  <w:tr w:rsidR="003F621F" w:rsidRPr="003F621F" w:rsidTr="00EE7A49">
        <w:trPr>
          <w:gridAfter w:val="1"/>
          <w:wAfter w:w="64" w:type="dxa"/>
          <w:trHeight w:val="285"/>
        </w:trPr>
        <w:tc>
          <w:tcPr>
            <w:tcW w:w="144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Доходы бюджета</w:t>
            </w:r>
          </w:p>
        </w:tc>
      </w:tr>
      <w:tr w:rsidR="003F621F" w:rsidRPr="003F621F" w:rsidTr="00EE7A49">
        <w:trPr>
          <w:gridAfter w:val="1"/>
          <w:wAfter w:w="64" w:type="dxa"/>
          <w:trHeight w:val="255"/>
        </w:trPr>
        <w:tc>
          <w:tcPr>
            <w:tcW w:w="74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0492C" w:rsidRPr="0000492C" w:rsidTr="00EE7A49">
        <w:trPr>
          <w:trHeight w:val="792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бюджета - ВСЕГО: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52 400 109,69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37 433 168,98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14 966 940,71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16 089 400,00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11 280 611,88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4 808 788,12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3 894 200,00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3 405 005,45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489 194,55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3 894 200,00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3 405 005,45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489 194,55</w:t>
            </w:r>
          </w:p>
        </w:tc>
      </w:tr>
      <w:tr w:rsidR="0000492C" w:rsidRPr="0000492C" w:rsidTr="00EE7A49">
        <w:trPr>
          <w:trHeight w:val="62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3 373 156,79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501 043,21</w:t>
            </w:r>
          </w:p>
        </w:tc>
      </w:tr>
      <w:tr w:rsidR="0000492C" w:rsidRPr="0000492C" w:rsidTr="00EE7A49">
        <w:trPr>
          <w:trHeight w:val="112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207,87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23 185,34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90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8 455,45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3 594 700,00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3 103 393,19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491 306,81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3 594 700,00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3 103 393,19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491 306,81</w:t>
            </w:r>
          </w:p>
        </w:tc>
      </w:tr>
      <w:tr w:rsidR="0000492C" w:rsidRPr="0000492C" w:rsidTr="00EE7A49">
        <w:trPr>
          <w:trHeight w:val="273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местные бюджеты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100 10302230010000110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1 351 466,20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90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100 10302240010000110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12 258,06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7 741,94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100 10302250010000110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2 274 700,00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2 042 392,19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232 307,81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100 10302260010000110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-302 723,26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196 331,50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196 331,50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196 331,50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8 221 900,00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4 355 413,67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3 866 486,33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000 10601000000000110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203 826,01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491 173,99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182 10601030100000110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203 826,01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491 173,99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000 10606000000000110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7 526 900,00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4 151 587,66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3 375 312,34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организаций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000 10606030000000110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3 020 587,25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182 10606033100000110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3 020 587,25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000 10606040000000110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4 726 900,00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1 131 000,41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3 595 899,59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182 10606043100000110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4 726 900,00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1 131 000,41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3 595 899,59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00492C" w:rsidRPr="0000492C" w:rsidTr="00EE7A49">
        <w:trPr>
          <w:trHeight w:val="90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00492C" w:rsidRPr="0000492C" w:rsidTr="00EE7A49">
        <w:trPr>
          <w:trHeight w:val="90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992 11105035100000120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58 825,84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000 11646000000000140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45 160,11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4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992 11646000100000140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45 160,11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000 11651000020000140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13 665,73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821 11651040020000140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13 665,73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33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000 11705000000000180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992 11705050100000180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36 310 709,69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26 152 557,10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10 158 152,59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38 296 160,00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28 138 007,41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10 158 152,59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14 076 400,00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10 557 402,18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3 518 997,82</w:t>
            </w:r>
          </w:p>
        </w:tc>
      </w:tr>
      <w:tr w:rsidR="0000492C" w:rsidRPr="0000492C" w:rsidTr="00EE7A49">
        <w:trPr>
          <w:trHeight w:val="359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14 076 400,00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10 557 402,18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3 518 997,82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992 20215001100000151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14 076 400,00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10 557 402,18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3 518 997,82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10 796 700,00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4 209 825,00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6 586 875,00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10 796 700,00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4 209 825,00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6 586 875,00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992 20229999100000151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10 796 700,00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4 209 825,00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6 586 875,00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992 20230024100000151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000 20235118000000151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992 20235118100000151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992 20249999100000151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13 218 160,00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СУБСИДИЙ, СУБВЕНЦИЙ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ИНЫХ МЕЖБЮДЖЕТНЫХ ТРАНСФЕРТОВ, ИМЕЮЩИХ ЦЕЛЕВОЕ НАЗНАЧЕНИЕ, ПРОШЛЫХ ЛЕТ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-1 985 450,31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-1 985 450,31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621F" w:rsidRPr="0000492C" w:rsidTr="00181EBA">
        <w:trPr>
          <w:trHeight w:val="304"/>
        </w:trPr>
        <w:tc>
          <w:tcPr>
            <w:tcW w:w="144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Расходы бюджета</w:t>
            </w:r>
          </w:p>
        </w:tc>
      </w:tr>
      <w:tr w:rsidR="003F621F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18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492C" w:rsidRPr="0000492C" w:rsidTr="00EE7A49">
        <w:trPr>
          <w:trHeight w:val="792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бюджета - ВСЕГО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58 918 639,43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34 935 161,85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23 983 477,58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15 032 344,79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10 447 456,59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4 584 888,20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370 095,84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358 904,16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оплаты труда государственных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992 0102 8110000190 121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287 179,01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272 820,99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992 0102 8110000190 129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82 916,83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86 083,17</w:t>
            </w:r>
          </w:p>
        </w:tc>
      </w:tr>
      <w:tr w:rsidR="0000492C" w:rsidRPr="0000492C" w:rsidTr="00EE7A49">
        <w:trPr>
          <w:trHeight w:val="48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4 061 000,00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2 764 352,31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1 296 647,69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2 760 552,31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1 296 647,69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2 760 552,31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1 296 647,69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Новотаманского сельского поселения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2 760 552,31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1 296 647,69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2 760 552,31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1 296 647,69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3 792 700,00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2 609 422,87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1 183 277,13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3 792 700,00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2 609 422,87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1 183 277,13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992 0104 5010110190 121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2 068 075,09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843 924,91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992 0104 5010110190 122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992 0104 5010110190 129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539 847,78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339 152,22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151 129,44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110 870,56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151 129,44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110 870,56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992 0104 5010110190 244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151 129,44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110 870,56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000 0104 5010110190 850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992 0104 5010110190 852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992 0104 8210060190 244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-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счетной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палаты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внешнего муниципального финансового контроля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000 0106 8310000190 000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000 0106 8310000190 500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992 0106 8310000190 540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634 023,67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68 451,33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избирательной комиссии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634 023,67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68 451,33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Избирательная комиссия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000 0107 8000010710 000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634 023,67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68 451,33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000 0107 8000010710 800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634 023,67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68 451,33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992 0107 8000010710 880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634 023,67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68 451,33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000 0111 8410010300 000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000 0111 8410010300 800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992 0111 8410010300 870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9 443 277,79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6 610 290,77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2 832 987,02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8 152 462,79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5 872 142,41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2 280 320,38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муниципальных функций, связанных с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муниципальным управлением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125 665,00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125 665,00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000 0113 5010200190 000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125 665,00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000 0113 5010200190 200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71 840,00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000 0113 5010200190 240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71 840,00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992 0113 5010200190 244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122 475,00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71 840,00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000 0113 5010200190 800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000 0113 5010200190 850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992 0113 5010200190 853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53 825,00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ведения бухгалтерского учёта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1 375 280,35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454 919,65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1 375 280,35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454 919,65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1 375 280,35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454 919,65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1 721 338,00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1 282 878,33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438 459,67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1 721 338,00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1 282 878,33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438 459,67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1 321 536,00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984 049,18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337 486,82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572,58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399 202,00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298 801,73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100 400,27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104 862,00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92 402,02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12 459,98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104 862,00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92 402,02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12 459,98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104 862,00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92 402,02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12 459,98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000 0113 5020100590 850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992 0113 5020100590 853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6 145 962,79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4 371 197,06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1 774 765,73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6 145 962,79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4 371 197,06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1 774 765,73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6 145 962,79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4 371 197,06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1 774 765,73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3 552 900,00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2 426 424,49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1 126 475,51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000 0113 5030100590 110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3 552 900,00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2 426 424,49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1 126 475,51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992 0113 5030100590 111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2 672 300,00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1 901 868,81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770 431,19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992 0113 5030100590 112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470,97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работникам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992 0113 5030100590 119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524 426,65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355 573,35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2 561 662,79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1 932 247,50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629 415,29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2 561 662,79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1 932 247,50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629 415,29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2 561 662,79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1 932 247,50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629 415,29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12 525,07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18 874,93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000 0113 5030100590 850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12 525,07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18 874,93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7 389,93</w:t>
            </w:r>
          </w:p>
        </w:tc>
      </w:tr>
      <w:tr w:rsidR="003C0AB8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AB8" w:rsidRPr="00181EBA" w:rsidRDefault="003C0AB8" w:rsidP="003C0A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3C0AB8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AB8" w:rsidRPr="00181EBA" w:rsidRDefault="003C0AB8" w:rsidP="003C0A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 сельского поселения Темрюкского района " 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E612F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000 0113 5110100010 000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000 0113 5110100010 300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992 0113 5110100010 360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</w:t>
            </w:r>
            <w:r w:rsidR="0000492C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619 924,36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208 075,64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Эксплуатация, обслуживание и повышение эффективности 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информационно-коммуникационных технологий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619 924,36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208 075,64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Информационно-техническое сопровождение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423 368,97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192 631,03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423 368,97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192 631,03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423 368,97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192 631,03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423 368,97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192 631,03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992 0113 5210100020 244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423 368,97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192 631,03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обслуживание оргтехники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сохранности и надлежащего состояния имущества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992 0113 5210200030 244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оргтехники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132 955,39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7 044,61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работы администрации за счёт приобретения современной оргтехники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132 955,39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7 044,61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132 955,39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7 044,61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132 955,39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7 044,61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992 0113 5210300040 244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132 955,39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7 044,61</w:t>
            </w:r>
          </w:p>
        </w:tc>
      </w:tr>
      <w:tr w:rsidR="0000492C" w:rsidRPr="0000492C" w:rsidTr="00EE7A49">
        <w:trPr>
          <w:trHeight w:val="54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"Обеспечение информационного освещения деятельности администрации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 граждан в сфере информации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992 0113 5310100050 244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106 276,00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"Капитальный и текущий ремонт здания администрации Новотаманского сельского поселения Темрюкского района на 2018-2020 годы" 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оптимальных условий для эффективного оказания населению услуг органами местного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крыши здания администрации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служебного здания в соответствии с требованиями нормативно-технической документации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000 0113 5410100060 000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000 0113 5410100060 200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000 0113 5410100060 240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992 0113 5410100060 244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156 115,00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оптимальных условий для обеспечения деятельности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992 0113 8810010100 244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рыночной ставки арендной платы за пользование имуществом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000 0113 8810010200 000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000 0113 8810010200 200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000 0113 8810010200 240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992 0113 8810010200 244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000 0203 8510051180 100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000 0203 8510051180 120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201 100,00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148 820,23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52 279,77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992 0203 8510051180 121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116 361,91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38 038,09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992 0203 8510051180 129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32 458,32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14 241,68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«Противодействие коррупции в Новотаманском  сельском поселении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коррупционных нарушений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992 0314 5510100070 244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"Пожарная безопасность в Новотаманском сельском поселении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Материальное обеспечение пожарной безопасности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3C0AB8">
        <w:trPr>
          <w:trHeight w:val="353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средствами пожаротушения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992 0314 5610100080 244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мероприятий по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укреплению правопорядка, профилактика правонарушений и усиление борьбы с преступностью в Новотаманском сельском поселении Темрюкского района на 2017 год"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жизни и здоровья граждан, их прав и свобод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992 0314 5810100100 244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8 187 292,78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4 164 141,27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4 023 151,51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8 032 292,78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4 112 792,82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3 919 499,96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5 282 292,78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3 180 947,04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5 282 292,78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3 180 947,04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(капитальный ремонт) автомобильных дорог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3 812 399,16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1 711 053,42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ремонт автомобильных дорог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3 812 399,16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1 711 053,42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3 812 399,16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1 711 053,42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3 812 399,16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1 711 053,42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992 0409 5910100130 244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3 812 399,16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2 101 345,74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1 711 053,42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сети автомобильных дорог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реконструкция, капитальный ремонт и ремонт дорог общего пользования местного значения на территории Краснодарского края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59102S2440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59102S2440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59102S2440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59102S2440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1 469 893,62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2 011 447,08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738 552,92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2 011 447,08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738 552,92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52 948,79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52 948,79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52 948,79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52 948,79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992 0409 6010100140 244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52 948,79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51,21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461 832,69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191 667,31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461 832,69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191 667,31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461 832,69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191 667,31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461 832,69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191 667,31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992 0409 6010200150 244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461 832,69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191 667,31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1 453 249,60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546 750,40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000 0409 6010300100 000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1 453 249,60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546 750,40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000 0409 6010300100 200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1 453 249,60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546 750,40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000 0409 6010300100 240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1 453 249,60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546 750,40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992 0409 6010300100 244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1 453 249,60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546 750,40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тротуаров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000 0409 6010500000 000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000 0409 6010500350 000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000 0409 6010500350 200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000 0409 6010500350 240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992 0409 6010500350 244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43 416,00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103 651,55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мероприятий по поддержке малого и среднего предпринимательства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992 0412 6110100160 244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 подготовке  землеустроительной документации на территории Новотаманского сельского поселения Темрюкского района" 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градостроительной и землеустроительной документации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45 348,45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992 0412 6210100170 244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123 831,00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25 179,45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98 651,55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992 0412 6210100170 245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20 169,00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объектов недвижимости на территории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рыночной стоимости недвижимости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рыночной стоимости недвижимости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рыночной стоимости с разбивкой по объектам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000 0412 8910100300 000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000 0412 8910100300 200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000 0412 8910100300 240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992 0412 8910100300 244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15 284 178,86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4 455 891,27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10 828 287,59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4 503 092,37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69 801,70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4 433 290,67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"Газификация Новотаманского сельского поселения Темрюкского района на 2018-2020 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газоснабжения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по эксплуатации, техническому обслуживанию, аварийно-диспетчерскому обеспечению, ремонту объектов газораспределения и газопотребления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992 0502 6310200180 244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235 498,00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"Жилище" Новотаманского сельского поселения Темрюкского </w:t>
            </w: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 на 2018-2020годы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4 105 200,00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4 097 854,35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земельных участков инфраструктурой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4 105 200,00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4 097 854,35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водопроводной сети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000 0502 6410100000 400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000 0502 6410100000 410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992 0502 6410100000 414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7 345,65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54,35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газораспределительной сети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Газораспределительная сеть в границах улиц Шоссейной, Центральной, Скифской, Виноградной в пос. Веселовка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64102S2640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64102S2640 400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64102S2640 410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64102S2640 414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4 097 800,00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инфраструктуры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схем водоснабжения и водоотведения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000 0502 8710000110 000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000 0502 8710000110 200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000 0502 8710000110 240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992 0502 8710000110 244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объектов системы водоснабжения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000 0502 8720000000 000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Подключение и промывка водопроводных сетей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000 0502 8720000120 000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000 0502 8720000120 200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000 0502 8720000120 240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992 0502 8720000120 244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102 394,37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99 938,32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10 781 086,49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4 386 089,57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6 394 996,92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3C0AB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освещенности муниципальных дорог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992 0503 6010400200 244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114 838,68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35 161,32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«Благоустройство территории Новотаманского сельского поселения Темрюкского района на 2018-2020 годы»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10 431 086,49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4 263 043,89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6 168 042,60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экономически эффективной системы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благоустройства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10 431 086,49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4 263 043,89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6 168 042,60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1 001 786,49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664 929,93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336 856,56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Оптимизация электропотребления 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уличного освещения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1 001 786,49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664 929,93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336 856,56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996 786,49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660 330,15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336 456,34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996 786,49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660 330,15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336 456,34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992 0503 6510100210 244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996 786,49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660 330,15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336 456,34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4 599,78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400,22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000 0503 6510100210 850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4 599,78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400,22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992 0503 6510100210 853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4 599,78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400,22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 территории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686 834,75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282 765,25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парков, скверов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686 834,75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282 765,25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686 834,75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282 765,25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686 834,75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282 765,25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992 0503 6510200211 244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969 600,00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686 834,75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282 765,25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202 234,14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86 265,86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чистоты и порядка в местах захоронения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202 234,14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86 265,86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202 234,14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86 265,86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202 234,14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86 265,86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992 0503 6510300220 244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202 234,14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86 265,86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Текущее содержание территории общего пользования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887 763,02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264 136,98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Прочее благоустройство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887 763,02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264 136,98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887 763,02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264 136,98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887 763,02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264 136,98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992 0503 6510400222 244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887 763,02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264 136,98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техники для текущего содержания территории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000 0503 6510500000 000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1 809 375,00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690 625,00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бюджету поселения на сбалансированность бюджета поселения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000 0503 6510510512 000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1 809 375,00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690 625,00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000 0503 6510510512 200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1 809 375,00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690 625,00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000 0503 6510510512 240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1 809 375,00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690 625,00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992 0503 6510510512 244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1 809 375,00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690 625,00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отдельных территорий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4 507 392,95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бюджету поселения на сбалансированность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000 0503 6510610512 000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4 507 392,95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000 0503 6510610512 200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4 507 392,95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000 0503 6510610512 240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4 507 392,95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992 0503 6510610512 244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4 519 300,00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4 507 392,95</w:t>
            </w:r>
          </w:p>
        </w:tc>
      </w:tr>
      <w:tr w:rsidR="003C0AB8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AB8" w:rsidRPr="00181EBA" w:rsidRDefault="003C0AB8" w:rsidP="003C0A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и реконструкция (ремонт) систем наружного освещения населённых пунктов Новотаманского сельского </w:t>
            </w: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3C0AB8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AB8" w:rsidRPr="00181EBA" w:rsidRDefault="003C0AB8" w:rsidP="003C0A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мероприятия муниципальной программы "Развитие и реконструкция (ремонт) систем наружного освещения населённых пунктов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AB8" w:rsidRPr="00181EBA" w:rsidRDefault="003C0AB8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(ремонт) систем наружного освещения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000 0503 7410100300 200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000 0503 7410100300 240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992 0503 7410100300 244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191 793,00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AA1DC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"Молодежь Тамани" 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нравственному и 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интеллектуальному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развитию молодых граждан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992 0707 6920100230 244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52 592,70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1 407,30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19 852 423,00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15 517 243,76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4 335 179,24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19 852 423,00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15 517 243,76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4 335 179,24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19 752 423,00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15 445 820,76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4 306 602,24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«Сельская культура «на 2018-2020 годы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19 752 423,00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15 445 820,76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4 306 602,24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12 659 823,00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10 123 860,00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2 535 963,00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000 0801 6910101590 000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6 210 963,00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2 535 963,00</w:t>
            </w:r>
          </w:p>
        </w:tc>
      </w:tr>
      <w:tr w:rsidR="0000492C" w:rsidRPr="0000492C" w:rsidTr="00EE7A49">
        <w:trPr>
          <w:trHeight w:val="67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000 0801 6910101590 600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6 210 963,00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2 535 963,00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000 0801 6910101590 610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6 210 963,00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2 535 963,00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992 0801 6910101590 611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6 210 963,00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2 535 963,00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сбалансированности бюджетов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000 0801 6910110512 000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000 0801 6910110512 600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000 0801 6910110512 610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992 0801 6910110512 612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000 0801 6910160050 000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000 0801 6910160050 600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000 0801 6910160050 610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992 0801 6910160050 612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МБУ "Новотаманская ЦКС"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000 0801 6910202000 000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000 0801 6910202000 500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04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992 0801 6910202000 540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1 457 700,00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1 135 490,16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322 209,84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69103S0120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1 457 700,00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1 135 490,16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322 209,84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69103S0120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1 457 700,00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1 135 490,16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322 209,84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69103S0120 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1 457 700,00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1 135 490,16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322 209,84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69103S0120 612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1 457 700,00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1 135 490,16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322 209,84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000 0801 6910400000 000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5 619 900,00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4 171 470,60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1 448 429,40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69104S0120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5 619 900,00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4 171 470,60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1 448 429,40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69104S0120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5 619 900,00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4 171 470,60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1 448 429,40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 0801 69104S0120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5 619 900,00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4 171 470,60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1 448 429,40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69104S0120 612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5 619 900,00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4 171 470,60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1 448 429,40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AA1DC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"Решение социально-значимых задач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71 423,00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социально-значимых проблем населения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71 423,00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29 472,00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Устранение социальной разобщённости </w:t>
            </w:r>
            <w:r w:rsidR="00E612FB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граждан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29 472,00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29 472,00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29 472,00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992 0801 7010100250 244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29 472,00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24 314,00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объектов культурного наследия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24 314,00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992 0801 7010200260 244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24 314,00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Ознаменование праздничных дней и памятных дат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992 0801 7010300270 244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36 265,00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3 735,00</w:t>
            </w:r>
          </w:p>
        </w:tc>
      </w:tr>
      <w:tr w:rsidR="0000492C" w:rsidRPr="0000492C" w:rsidTr="00AA1DC8">
        <w:trPr>
          <w:trHeight w:val="383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AA1DC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пенсионного обеспечения за выслугу лет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000 1001 7110100280 310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992 1001 7110100280 312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AA1DC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2018-2020 годы"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31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Финансовая поддержка социально ориентированных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организаций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000 1006 7310100110 630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992 1006 7310100110 634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000 1006 7310200120 630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992 1006 7310200120 634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AA1DC8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4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массового спорта на Тамани" на 2018-2020 годы </w:t>
            </w:r>
            <w:r w:rsidR="0000492C"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Новотаманского сельского полселения Темрюкского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физической культуры и массового 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000 1101 7210100290 200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000 1101 7210100290 240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992 1101 7210100290 244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49 999,00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20 001,00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000 1300 0000000000 000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000 1301 0000000000 000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000 1301 8600000000 000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платежей по обслуживанию долговых обязательств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000 1301 8610000000 000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000 1301 8610010520 000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00492C" w:rsidRPr="0000492C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000 1301 8610010520 700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6 032,97</w:t>
            </w:r>
          </w:p>
        </w:tc>
      </w:tr>
      <w:tr w:rsidR="003F621F" w:rsidRPr="00181EBA" w:rsidTr="00EE7A49">
        <w:trPr>
          <w:trHeight w:val="304"/>
        </w:trPr>
        <w:tc>
          <w:tcPr>
            <w:tcW w:w="144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Default="003F621F" w:rsidP="00181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A3230" w:rsidRDefault="002A3230" w:rsidP="002A3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  <w:p w:rsidR="002A3230" w:rsidRPr="00181EBA" w:rsidRDefault="002A3230" w:rsidP="00181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0492C" w:rsidRPr="00181EBA" w:rsidTr="00EE7A49">
        <w:trPr>
          <w:trHeight w:val="1362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6 518 529,74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-2 498 007,13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9 016 536,87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внутреннего финансирования бюджета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них: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000 01030100000000700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992 01030100100000710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6 500 000,00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000 01030100000000800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-7 980 000,00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-1 480 000,00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-6 500 000,00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992 01030100100000810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-7 980 000,00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-1 480 000,00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-6 500 000,00</w:t>
            </w:r>
          </w:p>
        </w:tc>
      </w:tr>
      <w:tr w:rsidR="0000492C" w:rsidRPr="00181EBA" w:rsidTr="00EE7A49">
        <w:trPr>
          <w:trHeight w:val="4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внешнего финансирования бюджета </w:t>
            </w: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них: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6 668 529,74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-2 348 007,13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9 016 536,87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6 668 529,74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-2 348 007,13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9 016 536,87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-62 215 560,00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-41 920 162,16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-62 215 560,00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-41 920 162,16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-62 215 560,00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-41 920 162,16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000 01050201100000510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-62 215 560,00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-41 920 162,16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68 884 089,74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39 572 155,03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68 884 089,74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39 572 155,03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68 884 089,74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39 572 155,03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000 01050201100000610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68 884 089,74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39 572 155,03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000 01060000000000500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492C" w:rsidRPr="00181EBA" w:rsidTr="00EE7A49">
        <w:trPr>
          <w:trHeight w:val="255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181E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000 01060000000000600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92C" w:rsidRPr="00181EBA" w:rsidRDefault="0000492C" w:rsidP="00181EB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621F" w:rsidRPr="003F621F" w:rsidTr="00EE7A49">
        <w:trPr>
          <w:trHeight w:val="375"/>
        </w:trPr>
        <w:tc>
          <w:tcPr>
            <w:tcW w:w="7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A49" w:rsidRDefault="00EE7A49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E7A49" w:rsidRDefault="00EE7A49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F33757" w:rsidP="00F33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3F621F"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F621F"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Даева</w:t>
            </w:r>
          </w:p>
        </w:tc>
      </w:tr>
    </w:tbl>
    <w:p w:rsidR="0034489F" w:rsidRDefault="0034489F" w:rsidP="003F621F"/>
    <w:sectPr w:rsidR="0034489F" w:rsidSect="00F3375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AB8" w:rsidRDefault="003C0AB8" w:rsidP="003F621F">
      <w:pPr>
        <w:spacing w:after="0" w:line="240" w:lineRule="auto"/>
      </w:pPr>
      <w:r>
        <w:separator/>
      </w:r>
    </w:p>
  </w:endnote>
  <w:endnote w:type="continuationSeparator" w:id="0">
    <w:p w:rsidR="003C0AB8" w:rsidRDefault="003C0AB8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AB8" w:rsidRDefault="003C0AB8" w:rsidP="003F621F">
      <w:pPr>
        <w:spacing w:after="0" w:line="240" w:lineRule="auto"/>
      </w:pPr>
      <w:r>
        <w:separator/>
      </w:r>
    </w:p>
  </w:footnote>
  <w:footnote w:type="continuationSeparator" w:id="0">
    <w:p w:rsidR="003C0AB8" w:rsidRDefault="003C0AB8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5598"/>
      <w:docPartObj>
        <w:docPartGallery w:val="Page Numbers (Margins)"/>
        <w:docPartUnique/>
      </w:docPartObj>
    </w:sdtPr>
    <w:sdtContent>
      <w:p w:rsidR="003C0AB8" w:rsidRDefault="003C0AB8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C0AB8" w:rsidRDefault="003C0AB8" w:rsidP="00F337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C0AB8" w:rsidRPr="00F33757" w:rsidRDefault="003C0AB8" w:rsidP="00F3375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F337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F337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F337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612FB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14</w:t>
                        </w:r>
                        <w:r w:rsidRPr="00F337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621F"/>
    <w:rsid w:val="0000492C"/>
    <w:rsid w:val="00181EBA"/>
    <w:rsid w:val="002A3230"/>
    <w:rsid w:val="0034489F"/>
    <w:rsid w:val="003C0AB8"/>
    <w:rsid w:val="003F621F"/>
    <w:rsid w:val="005A2A2C"/>
    <w:rsid w:val="00661355"/>
    <w:rsid w:val="006E5AC4"/>
    <w:rsid w:val="006F5EDC"/>
    <w:rsid w:val="009D6F72"/>
    <w:rsid w:val="00A95E79"/>
    <w:rsid w:val="00AA1DC8"/>
    <w:rsid w:val="00AA44A6"/>
    <w:rsid w:val="00B62742"/>
    <w:rsid w:val="00E270E1"/>
    <w:rsid w:val="00E612FB"/>
    <w:rsid w:val="00EE7A49"/>
    <w:rsid w:val="00F33757"/>
    <w:rsid w:val="00F9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E61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1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36</Pages>
  <Words>9867</Words>
  <Characters>56244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2018-10-11T05:31:00Z</cp:lastPrinted>
  <dcterms:created xsi:type="dcterms:W3CDTF">2018-07-11T06:22:00Z</dcterms:created>
  <dcterms:modified xsi:type="dcterms:W3CDTF">2018-10-11T05:32:00Z</dcterms:modified>
</cp:coreProperties>
</file>