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39" w:rsidRPr="002D23B4" w:rsidRDefault="00511839" w:rsidP="00D54512">
      <w:pPr>
        <w:pStyle w:val="ConsPlusNormal"/>
        <w:ind w:left="6237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2D23B4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BD07F1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511839" w:rsidRPr="002D23B4" w:rsidRDefault="00511839" w:rsidP="00234907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11839" w:rsidRPr="002D23B4" w:rsidRDefault="00511839" w:rsidP="00234907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11839" w:rsidRPr="007E2350" w:rsidRDefault="00511839" w:rsidP="00234907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2350">
        <w:rPr>
          <w:rFonts w:ascii="Times New Roman" w:hAnsi="Times New Roman" w:cs="Times New Roman"/>
          <w:b/>
          <w:color w:val="000000"/>
          <w:sz w:val="28"/>
          <w:szCs w:val="28"/>
        </w:rPr>
        <w:t>КРИТЕРИИ ОЦЕНКИ</w:t>
      </w:r>
    </w:p>
    <w:p w:rsidR="00511839" w:rsidRPr="007E2350" w:rsidRDefault="00511839" w:rsidP="00234907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2350">
        <w:rPr>
          <w:rFonts w:ascii="Times New Roman" w:hAnsi="Times New Roman" w:cs="Times New Roman"/>
          <w:b/>
          <w:color w:val="000000"/>
          <w:sz w:val="28"/>
          <w:szCs w:val="28"/>
        </w:rPr>
        <w:t>предоставленных документов</w:t>
      </w:r>
    </w:p>
    <w:p w:rsidR="00511839" w:rsidRPr="002D23B4" w:rsidRDefault="00511839" w:rsidP="0023490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080"/>
        <w:gridCol w:w="1559"/>
      </w:tblGrid>
      <w:tr w:rsidR="00511839" w:rsidRPr="00F101C5" w:rsidTr="00D54512">
        <w:trPr>
          <w:trHeight w:val="22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Макс. балл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Социальная эффективность от реализации программы: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Низкая– 5 баллов; Средняя – 10 баллов; Высокая - 15 баллов.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Положительное восприятие населением социальной, культурной и досуговой значимости проекта.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Оценивается суммарно: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новой рекреационной зоны либо особо охраняемой природной территории местного значения - 5 баллов;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способствует формированию точки социального притяжения - 5 баллов;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способствует сохранению или развитию культурного наследия - 5 баллов;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способствует здоровому образу жизни - 5 баллов;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Актуальность (острота) проблемы: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средняя - проблема достаточно широко осознается целевой группой населения, ее решение может привести к улучшению качества жизни - 5 балл;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высокая - отсутствие решения будет негативно сказываться на качестве жизни населения - 10 балла;</w:t>
            </w:r>
          </w:p>
          <w:p w:rsidR="00511839" w:rsidRPr="00F101C5" w:rsidRDefault="00511839" w:rsidP="00BE5DAF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очень высокая - решение проблемы необходимо для поддержания и сохранения условий жизнеобеспечения населения - 15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Количество прямых </w:t>
            </w:r>
            <w:r w:rsidR="00D545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</w:t>
            </w:r>
            <w:r w:rsidR="00D54512"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получателей</w:t>
            </w: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реализации программы: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100 человек - 1 балл;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100 до 200 человек - 2 балла;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200 до 500 человек - 3 балла;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500 до 1000 человек - 4 балла;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более 1000 человек - 5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Наличие мероприятий по уменьшению негативного воздействия на состояние окружающей среды и здоровья населения: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предусматривается - 0;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наличие природоохранных мероприятий в составе проектов, напрямую не связанных с воздействием на окружающую среду (например, посадка древесно-кустарниковой растительности </w:t>
            </w: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вдоль строящихся дорог), - 5 баллов;</w:t>
            </w:r>
          </w:p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мероприятий, связанных с обустройством территории населенного пункта (озеленение, расчистка и обустройство водных объектов, ликвидация свалок и т.п.), - 10 баллов;</w:t>
            </w:r>
          </w:p>
          <w:p w:rsidR="00511839" w:rsidRPr="00F101C5" w:rsidRDefault="00511839" w:rsidP="00BE5DAF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проектов, связанных с уменьшением негативного воздействия на состояние окружающей среды (обустройство парковых зон, создание особо охраняемых природных территорий местного значения, строительство и реконструкция очистных сооружений, газоочистного и пылеулавливающего оборудования и пр.), - 15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D54512" w:rsidP="00BE5DA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 Степень эффективности и инновационности</w:t>
            </w:r>
            <w:r w:rsidR="00511839"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предлагаемых технических решений: Низкая– 5 баллов; Средняя – 10 баллов; Высокая - 15 баллов.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BE5DAF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 Использование новых технологий в проекте, если есть - 5 баллов, нет - 0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BE5DAF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Степень участия населения и организаций, осуществ</w:t>
            </w:r>
            <w:bookmarkStart w:id="0" w:name="_GoBack"/>
            <w:bookmarkEnd w:id="0"/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ляющих деятельность на территории </w:t>
            </w:r>
            <w:r w:rsidR="007E61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Новотаманского сельского поселения Темрюкского района</w:t>
            </w: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определении проблемы, на решение которой направлен проект, и ее реализации</w:t>
            </w:r>
          </w:p>
          <w:p w:rsidR="00511839" w:rsidRPr="00F101C5" w:rsidRDefault="00511839" w:rsidP="00BE5DAF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Низкая– 1 баллов; Средняя – 5 баллов; Высокая - 10 баллов.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11839" w:rsidRPr="00F101C5" w:rsidTr="00D5451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Всего: максимальное количество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9" w:rsidRPr="00F101C5" w:rsidRDefault="00511839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01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</w:tbl>
    <w:p w:rsidR="00511839" w:rsidRPr="002D23B4" w:rsidRDefault="00511839">
      <w:pPr>
        <w:rPr>
          <w:rFonts w:ascii="Times New Roman" w:hAnsi="Times New Roman"/>
          <w:sz w:val="28"/>
          <w:szCs w:val="28"/>
        </w:rPr>
      </w:pPr>
    </w:p>
    <w:p w:rsidR="007E6176" w:rsidRDefault="007E6176" w:rsidP="007E23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="00511839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</w:p>
    <w:p w:rsidR="00511839" w:rsidRDefault="007E6176" w:rsidP="007E23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</w:t>
      </w:r>
      <w:r w:rsidR="00511839">
        <w:rPr>
          <w:rFonts w:ascii="Times New Roman" w:hAnsi="Times New Roman"/>
          <w:sz w:val="28"/>
          <w:szCs w:val="28"/>
        </w:rPr>
        <w:t xml:space="preserve"> сельского</w:t>
      </w:r>
    </w:p>
    <w:p w:rsidR="00511839" w:rsidRPr="00A9551D" w:rsidRDefault="00511839" w:rsidP="007E23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</w:t>
      </w:r>
      <w:r w:rsidR="007E6176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7E6176">
        <w:rPr>
          <w:rFonts w:ascii="Times New Roman" w:hAnsi="Times New Roman"/>
          <w:sz w:val="28"/>
          <w:szCs w:val="28"/>
        </w:rPr>
        <w:t>В.С. Бригадиренко</w:t>
      </w:r>
    </w:p>
    <w:p w:rsidR="00511839" w:rsidRDefault="00511839"/>
    <w:sectPr w:rsidR="00511839" w:rsidSect="00FC290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647" w:rsidRDefault="00D36647" w:rsidP="00FC2909">
      <w:pPr>
        <w:spacing w:after="0" w:line="240" w:lineRule="auto"/>
      </w:pPr>
      <w:r>
        <w:separator/>
      </w:r>
    </w:p>
  </w:endnote>
  <w:endnote w:type="continuationSeparator" w:id="1">
    <w:p w:rsidR="00D36647" w:rsidRDefault="00D36647" w:rsidP="00FC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647" w:rsidRDefault="00D36647" w:rsidP="00FC2909">
      <w:pPr>
        <w:spacing w:after="0" w:line="240" w:lineRule="auto"/>
      </w:pPr>
      <w:r>
        <w:separator/>
      </w:r>
    </w:p>
  </w:footnote>
  <w:footnote w:type="continuationSeparator" w:id="1">
    <w:p w:rsidR="00D36647" w:rsidRDefault="00D36647" w:rsidP="00FC29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4907"/>
    <w:rsid w:val="00061D88"/>
    <w:rsid w:val="00077C78"/>
    <w:rsid w:val="001027D4"/>
    <w:rsid w:val="00113090"/>
    <w:rsid w:val="00234907"/>
    <w:rsid w:val="00253A41"/>
    <w:rsid w:val="002D14B8"/>
    <w:rsid w:val="002D23B4"/>
    <w:rsid w:val="003723F2"/>
    <w:rsid w:val="003901BE"/>
    <w:rsid w:val="0040015B"/>
    <w:rsid w:val="004A47E7"/>
    <w:rsid w:val="00511839"/>
    <w:rsid w:val="005340A0"/>
    <w:rsid w:val="005825A7"/>
    <w:rsid w:val="005C7080"/>
    <w:rsid w:val="00606129"/>
    <w:rsid w:val="0064065C"/>
    <w:rsid w:val="006444C1"/>
    <w:rsid w:val="006B512F"/>
    <w:rsid w:val="006D704F"/>
    <w:rsid w:val="006F0203"/>
    <w:rsid w:val="007538D2"/>
    <w:rsid w:val="0077080D"/>
    <w:rsid w:val="007D2AD2"/>
    <w:rsid w:val="007E2350"/>
    <w:rsid w:val="007E6176"/>
    <w:rsid w:val="0094516D"/>
    <w:rsid w:val="009D0B29"/>
    <w:rsid w:val="00A40E84"/>
    <w:rsid w:val="00A77778"/>
    <w:rsid w:val="00A9551D"/>
    <w:rsid w:val="00A97E78"/>
    <w:rsid w:val="00B041ED"/>
    <w:rsid w:val="00B46D12"/>
    <w:rsid w:val="00BD07F1"/>
    <w:rsid w:val="00BE5DAF"/>
    <w:rsid w:val="00C07ADD"/>
    <w:rsid w:val="00C310F4"/>
    <w:rsid w:val="00C844A4"/>
    <w:rsid w:val="00CD629F"/>
    <w:rsid w:val="00D36647"/>
    <w:rsid w:val="00D54512"/>
    <w:rsid w:val="00D85DB4"/>
    <w:rsid w:val="00D934A2"/>
    <w:rsid w:val="00DD1F52"/>
    <w:rsid w:val="00DE7CA5"/>
    <w:rsid w:val="00E84FC8"/>
    <w:rsid w:val="00F101C5"/>
    <w:rsid w:val="00F43821"/>
    <w:rsid w:val="00F5003B"/>
    <w:rsid w:val="00F57428"/>
    <w:rsid w:val="00F874F8"/>
    <w:rsid w:val="00FC2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0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34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BE5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E5DAF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FC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2909"/>
    <w:rPr>
      <w:rFonts w:eastAsia="Times New Roman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FC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C2909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408</Words>
  <Characters>2330</Characters>
  <Application>Microsoft Office Word</Application>
  <DocSecurity>0</DocSecurity>
  <Lines>19</Lines>
  <Paragraphs>5</Paragraphs>
  <ScaleCrop>false</ScaleCrop>
  <Company>ФУ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Булов</dc:creator>
  <cp:keywords/>
  <dc:description/>
  <cp:lastModifiedBy>Пользователь Windows</cp:lastModifiedBy>
  <cp:revision>24</cp:revision>
  <cp:lastPrinted>2019-04-17T07:37:00Z</cp:lastPrinted>
  <dcterms:created xsi:type="dcterms:W3CDTF">2017-01-09T07:55:00Z</dcterms:created>
  <dcterms:modified xsi:type="dcterms:W3CDTF">2019-05-23T13:43:00Z</dcterms:modified>
</cp:coreProperties>
</file>